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BF08" w14:textId="77777777" w:rsidR="003C7130" w:rsidRDefault="003C7130" w:rsidP="00875DB2">
      <w:pPr>
        <w:pStyle w:val="Obsah5"/>
        <w:jc w:val="both"/>
      </w:pPr>
      <w:bookmarkStart w:id="0" w:name="_GoBack"/>
      <w:bookmarkEnd w:id="0"/>
    </w:p>
    <w:p w14:paraId="304F5A6B" w14:textId="4C4D3B1E" w:rsidR="003C7130" w:rsidRDefault="003C7130" w:rsidP="00875DB2">
      <w:pPr>
        <w:pStyle w:val="Obsah5"/>
        <w:jc w:val="both"/>
      </w:pPr>
    </w:p>
    <w:p w14:paraId="71A531AA" w14:textId="0A6F19AC" w:rsidR="003C7130" w:rsidRPr="002D0767" w:rsidRDefault="002D0767" w:rsidP="00875DB2">
      <w:pPr>
        <w:pStyle w:val="Nadpis1"/>
        <w:pBdr>
          <w:top w:val="single" w:sz="4" w:space="0" w:color="auto"/>
          <w:bottom w:val="single" w:sz="4" w:space="0" w:color="auto"/>
        </w:pBdr>
        <w:jc w:val="center"/>
        <w:rPr>
          <w:lang w:eastAsia="en-US"/>
        </w:rPr>
      </w:pPr>
      <w:bookmarkStart w:id="1" w:name="_Toc86920604"/>
      <w:bookmarkStart w:id="2" w:name="_Toc86920652"/>
      <w:bookmarkStart w:id="3" w:name="_Toc86928498"/>
      <w:bookmarkStart w:id="4" w:name="_Toc87258101"/>
      <w:r w:rsidRPr="002D0767">
        <w:rPr>
          <w:lang w:eastAsia="en-US"/>
        </w:rPr>
        <w:t>Reportáž z Betléma</w:t>
      </w:r>
      <w:bookmarkEnd w:id="1"/>
      <w:bookmarkEnd w:id="2"/>
      <w:bookmarkEnd w:id="3"/>
      <w:bookmarkEnd w:id="4"/>
    </w:p>
    <w:p w14:paraId="699E042B" w14:textId="316292DB" w:rsidR="003C7130" w:rsidRDefault="003C7130" w:rsidP="00875DB2">
      <w:pPr>
        <w:pStyle w:val="Obsah5"/>
        <w:jc w:val="both"/>
      </w:pPr>
    </w:p>
    <w:p w14:paraId="6B48E1D8" w14:textId="637F0460" w:rsidR="00D24AE3" w:rsidRDefault="002D0767" w:rsidP="00DF1D3E">
      <w:pPr>
        <w:pStyle w:val="Obsah5"/>
        <w:jc w:val="center"/>
      </w:pPr>
      <w:r>
        <w:rPr>
          <w:noProof/>
        </w:rPr>
        <w:drawing>
          <wp:inline distT="0" distB="0" distL="0" distR="0" wp14:anchorId="1AD7C7CB" wp14:editId="04810A0A">
            <wp:extent cx="6645910" cy="4254182"/>
            <wp:effectExtent l="0" t="4128"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9">
                      <a:extLst>
                        <a:ext uri="{28A0092B-C50C-407E-A947-70E740481C1C}">
                          <a14:useLocalDpi xmlns:a14="http://schemas.microsoft.com/office/drawing/2010/main" val="0"/>
                        </a:ext>
                      </a:extLst>
                    </a:blip>
                    <a:srcRect t="3586" b="11070"/>
                    <a:stretch/>
                  </pic:blipFill>
                  <pic:spPr bwMode="auto">
                    <a:xfrm rot="16200000">
                      <a:off x="0" y="0"/>
                      <a:ext cx="6645910" cy="4254182"/>
                    </a:xfrm>
                    <a:prstGeom prst="rect">
                      <a:avLst/>
                    </a:prstGeom>
                    <a:ln>
                      <a:noFill/>
                    </a:ln>
                    <a:extLst>
                      <a:ext uri="{53640926-AAD7-44D8-BBD7-CCE9431645EC}">
                        <a14:shadowObscured xmlns:a14="http://schemas.microsoft.com/office/drawing/2010/main"/>
                      </a:ext>
                    </a:extLst>
                  </pic:spPr>
                </pic:pic>
              </a:graphicData>
            </a:graphic>
          </wp:inline>
        </w:drawing>
      </w:r>
    </w:p>
    <w:p w14:paraId="1B53BC34" w14:textId="77777777" w:rsidR="00D24AE3" w:rsidRDefault="00D24AE3" w:rsidP="00875DB2">
      <w:pPr>
        <w:pStyle w:val="Obsah5"/>
        <w:jc w:val="both"/>
      </w:pPr>
    </w:p>
    <w:p w14:paraId="0334F8B5" w14:textId="4ECC8ADB" w:rsidR="00D24AE3" w:rsidRPr="002D0767" w:rsidRDefault="000F541F" w:rsidP="00875DB2">
      <w:pPr>
        <w:pStyle w:val="Nadpis1"/>
        <w:pBdr>
          <w:top w:val="single" w:sz="4" w:space="0" w:color="auto"/>
          <w:bottom w:val="single" w:sz="4" w:space="0" w:color="auto"/>
        </w:pBdr>
        <w:jc w:val="center"/>
        <w:rPr>
          <w:lang w:eastAsia="en-US"/>
        </w:rPr>
      </w:pPr>
      <w:bookmarkStart w:id="5" w:name="_Toc87258102"/>
      <w:r>
        <w:rPr>
          <w:lang w:eastAsia="en-US"/>
        </w:rPr>
        <w:t>Vánoční program</w:t>
      </w:r>
      <w:bookmarkEnd w:id="5"/>
      <w:r>
        <w:rPr>
          <w:lang w:eastAsia="en-US"/>
        </w:rPr>
        <w:t xml:space="preserve"> </w:t>
      </w:r>
    </w:p>
    <w:p w14:paraId="09BC060B" w14:textId="77777777" w:rsidR="00D24AE3" w:rsidRDefault="00D24AE3" w:rsidP="00875DB2">
      <w:pPr>
        <w:jc w:val="both"/>
        <w:rPr>
          <w:rFonts w:asciiTheme="minorHAnsi" w:hAnsiTheme="minorHAnsi" w:cstheme="minorHAnsi"/>
          <w:color w:val="000000"/>
          <w:szCs w:val="24"/>
        </w:rPr>
      </w:pPr>
      <w:r>
        <w:rPr>
          <w:color w:val="000000"/>
        </w:rPr>
        <w:br w:type="page"/>
      </w:r>
    </w:p>
    <w:p w14:paraId="72529533" w14:textId="36EA74E2" w:rsidR="00DF1D3E" w:rsidRDefault="00DF1D3E" w:rsidP="00DF1D3E">
      <w:pPr>
        <w:pStyle w:val="Nadpis1"/>
      </w:pPr>
      <w:bookmarkStart w:id="6" w:name="_Toc87258103"/>
      <w:r>
        <w:lastRenderedPageBreak/>
        <w:t>Obsah</w:t>
      </w:r>
      <w:bookmarkEnd w:id="6"/>
    </w:p>
    <w:p w14:paraId="071A7D34" w14:textId="53FBCEB6" w:rsidR="00001F7F" w:rsidRDefault="00875DB2">
      <w:pPr>
        <w:pStyle w:val="Obsah1"/>
        <w:tabs>
          <w:tab w:val="right" w:pos="10456"/>
        </w:tabs>
        <w:rPr>
          <w:rFonts w:eastAsiaTheme="minorEastAsia" w:cstheme="minorBidi"/>
          <w:b w:val="0"/>
          <w:bCs w:val="0"/>
          <w:caps w:val="0"/>
          <w:noProof/>
          <w:sz w:val="22"/>
          <w:szCs w:val="22"/>
        </w:rPr>
      </w:pPr>
      <w:r>
        <w:rPr>
          <w:b w:val="0"/>
          <w:bCs w:val="0"/>
          <w:caps w:val="0"/>
          <w:szCs w:val="24"/>
          <w:u w:val="single"/>
        </w:rPr>
        <w:fldChar w:fldCharType="begin"/>
      </w:r>
      <w:r>
        <w:rPr>
          <w:b w:val="0"/>
          <w:bCs w:val="0"/>
          <w:caps w:val="0"/>
          <w:szCs w:val="24"/>
          <w:u w:val="single"/>
        </w:rPr>
        <w:instrText xml:space="preserve"> TOC \o "1-5" \h \z \u </w:instrText>
      </w:r>
      <w:r>
        <w:rPr>
          <w:b w:val="0"/>
          <w:bCs w:val="0"/>
          <w:caps w:val="0"/>
          <w:szCs w:val="24"/>
          <w:u w:val="single"/>
        </w:rPr>
        <w:fldChar w:fldCharType="separate"/>
      </w:r>
      <w:hyperlink w:anchor="_Toc87258103" w:history="1">
        <w:r w:rsidR="00001F7F" w:rsidRPr="00A44BEE">
          <w:rPr>
            <w:rStyle w:val="Hypertextovodkaz"/>
            <w:noProof/>
          </w:rPr>
          <w:t>Obsah</w:t>
        </w:r>
        <w:r w:rsidR="00001F7F">
          <w:rPr>
            <w:noProof/>
            <w:webHidden/>
          </w:rPr>
          <w:tab/>
        </w:r>
        <w:r w:rsidR="00001F7F">
          <w:rPr>
            <w:noProof/>
            <w:webHidden/>
          </w:rPr>
          <w:fldChar w:fldCharType="begin"/>
        </w:r>
        <w:r w:rsidR="00001F7F">
          <w:rPr>
            <w:noProof/>
            <w:webHidden/>
          </w:rPr>
          <w:instrText xml:space="preserve"> PAGEREF _Toc87258103 \h </w:instrText>
        </w:r>
        <w:r w:rsidR="00001F7F">
          <w:rPr>
            <w:noProof/>
            <w:webHidden/>
          </w:rPr>
        </w:r>
        <w:r w:rsidR="00001F7F">
          <w:rPr>
            <w:noProof/>
            <w:webHidden/>
          </w:rPr>
          <w:fldChar w:fldCharType="separate"/>
        </w:r>
        <w:r w:rsidR="00001F7F">
          <w:rPr>
            <w:noProof/>
            <w:webHidden/>
          </w:rPr>
          <w:t>2</w:t>
        </w:r>
        <w:r w:rsidR="00001F7F">
          <w:rPr>
            <w:noProof/>
            <w:webHidden/>
          </w:rPr>
          <w:fldChar w:fldCharType="end"/>
        </w:r>
      </w:hyperlink>
    </w:p>
    <w:p w14:paraId="1E41DC94" w14:textId="64A74DD5" w:rsidR="00001F7F" w:rsidRDefault="00165B51">
      <w:pPr>
        <w:pStyle w:val="Obsah5"/>
        <w:tabs>
          <w:tab w:val="right" w:pos="10456"/>
        </w:tabs>
        <w:rPr>
          <w:rFonts w:eastAsiaTheme="minorEastAsia" w:cstheme="minorBidi"/>
          <w:noProof/>
          <w:sz w:val="22"/>
          <w:szCs w:val="22"/>
        </w:rPr>
      </w:pPr>
      <w:hyperlink w:anchor="_Toc87258104" w:history="1">
        <w:r w:rsidR="00001F7F" w:rsidRPr="00A44BEE">
          <w:rPr>
            <w:rStyle w:val="Hypertextovodkaz"/>
            <w:noProof/>
          </w:rPr>
          <w:t>Scénář programu</w:t>
        </w:r>
        <w:r w:rsidR="00001F7F">
          <w:rPr>
            <w:noProof/>
            <w:webHidden/>
          </w:rPr>
          <w:tab/>
        </w:r>
        <w:r w:rsidR="00001F7F">
          <w:rPr>
            <w:noProof/>
            <w:webHidden/>
          </w:rPr>
          <w:fldChar w:fldCharType="begin"/>
        </w:r>
        <w:r w:rsidR="00001F7F">
          <w:rPr>
            <w:noProof/>
            <w:webHidden/>
          </w:rPr>
          <w:instrText xml:space="preserve"> PAGEREF _Toc87258104 \h </w:instrText>
        </w:r>
        <w:r w:rsidR="00001F7F">
          <w:rPr>
            <w:noProof/>
            <w:webHidden/>
          </w:rPr>
        </w:r>
        <w:r w:rsidR="00001F7F">
          <w:rPr>
            <w:noProof/>
            <w:webHidden/>
          </w:rPr>
          <w:fldChar w:fldCharType="separate"/>
        </w:r>
        <w:r w:rsidR="00001F7F">
          <w:rPr>
            <w:noProof/>
            <w:webHidden/>
          </w:rPr>
          <w:t>4</w:t>
        </w:r>
        <w:r w:rsidR="00001F7F">
          <w:rPr>
            <w:noProof/>
            <w:webHidden/>
          </w:rPr>
          <w:fldChar w:fldCharType="end"/>
        </w:r>
      </w:hyperlink>
    </w:p>
    <w:p w14:paraId="5FB7E571" w14:textId="56FB4BD1" w:rsidR="00001F7F" w:rsidRDefault="00165B51">
      <w:pPr>
        <w:pStyle w:val="Obsah5"/>
        <w:tabs>
          <w:tab w:val="right" w:pos="10456"/>
        </w:tabs>
        <w:rPr>
          <w:rFonts w:eastAsiaTheme="minorEastAsia" w:cstheme="minorBidi"/>
          <w:noProof/>
          <w:sz w:val="22"/>
          <w:szCs w:val="22"/>
        </w:rPr>
      </w:pPr>
      <w:hyperlink w:anchor="_Toc87258105" w:history="1">
        <w:r w:rsidR="00001F7F" w:rsidRPr="00A44BEE">
          <w:rPr>
            <w:rStyle w:val="Hypertextovodkaz"/>
            <w:noProof/>
          </w:rPr>
          <w:t>Pomůcky</w:t>
        </w:r>
        <w:r w:rsidR="00001F7F">
          <w:rPr>
            <w:noProof/>
            <w:webHidden/>
          </w:rPr>
          <w:tab/>
        </w:r>
        <w:r w:rsidR="00001F7F">
          <w:rPr>
            <w:noProof/>
            <w:webHidden/>
          </w:rPr>
          <w:fldChar w:fldCharType="begin"/>
        </w:r>
        <w:r w:rsidR="00001F7F">
          <w:rPr>
            <w:noProof/>
            <w:webHidden/>
          </w:rPr>
          <w:instrText xml:space="preserve"> PAGEREF _Toc87258105 \h </w:instrText>
        </w:r>
        <w:r w:rsidR="00001F7F">
          <w:rPr>
            <w:noProof/>
            <w:webHidden/>
          </w:rPr>
        </w:r>
        <w:r w:rsidR="00001F7F">
          <w:rPr>
            <w:noProof/>
            <w:webHidden/>
          </w:rPr>
          <w:fldChar w:fldCharType="separate"/>
        </w:r>
        <w:r w:rsidR="00001F7F">
          <w:rPr>
            <w:noProof/>
            <w:webHidden/>
          </w:rPr>
          <w:t>4</w:t>
        </w:r>
        <w:r w:rsidR="00001F7F">
          <w:rPr>
            <w:noProof/>
            <w:webHidden/>
          </w:rPr>
          <w:fldChar w:fldCharType="end"/>
        </w:r>
      </w:hyperlink>
    </w:p>
    <w:p w14:paraId="2CEA0B6D" w14:textId="4AACD368" w:rsidR="00001F7F" w:rsidRDefault="00165B51">
      <w:pPr>
        <w:pStyle w:val="Obsah1"/>
        <w:tabs>
          <w:tab w:val="right" w:pos="10456"/>
        </w:tabs>
        <w:rPr>
          <w:rFonts w:eastAsiaTheme="minorEastAsia" w:cstheme="minorBidi"/>
          <w:b w:val="0"/>
          <w:bCs w:val="0"/>
          <w:caps w:val="0"/>
          <w:noProof/>
          <w:sz w:val="22"/>
          <w:szCs w:val="22"/>
        </w:rPr>
      </w:pPr>
      <w:hyperlink w:anchor="_Toc87258106" w:history="1">
        <w:r w:rsidR="00001F7F" w:rsidRPr="00A44BEE">
          <w:rPr>
            <w:rStyle w:val="Hypertextovodkaz"/>
            <w:noProof/>
          </w:rPr>
          <w:t>Podrobný komentář k jednotlivým bodům scénáře</w:t>
        </w:r>
        <w:r w:rsidR="00001F7F">
          <w:rPr>
            <w:noProof/>
            <w:webHidden/>
          </w:rPr>
          <w:tab/>
        </w:r>
        <w:r w:rsidR="00001F7F">
          <w:rPr>
            <w:noProof/>
            <w:webHidden/>
          </w:rPr>
          <w:fldChar w:fldCharType="begin"/>
        </w:r>
        <w:r w:rsidR="00001F7F">
          <w:rPr>
            <w:noProof/>
            <w:webHidden/>
          </w:rPr>
          <w:instrText xml:space="preserve"> PAGEREF _Toc87258106 \h </w:instrText>
        </w:r>
        <w:r w:rsidR="00001F7F">
          <w:rPr>
            <w:noProof/>
            <w:webHidden/>
          </w:rPr>
        </w:r>
        <w:r w:rsidR="00001F7F">
          <w:rPr>
            <w:noProof/>
            <w:webHidden/>
          </w:rPr>
          <w:fldChar w:fldCharType="separate"/>
        </w:r>
        <w:r w:rsidR="00001F7F">
          <w:rPr>
            <w:noProof/>
            <w:webHidden/>
          </w:rPr>
          <w:t>5</w:t>
        </w:r>
        <w:r w:rsidR="00001F7F">
          <w:rPr>
            <w:noProof/>
            <w:webHidden/>
          </w:rPr>
          <w:fldChar w:fldCharType="end"/>
        </w:r>
      </w:hyperlink>
    </w:p>
    <w:p w14:paraId="29C5133D" w14:textId="1D11C7FB" w:rsidR="00001F7F" w:rsidRDefault="00165B51">
      <w:pPr>
        <w:pStyle w:val="Obsah3"/>
        <w:tabs>
          <w:tab w:val="right" w:pos="10456"/>
        </w:tabs>
        <w:rPr>
          <w:rFonts w:eastAsiaTheme="minorEastAsia" w:cstheme="minorBidi"/>
          <w:i w:val="0"/>
          <w:iCs w:val="0"/>
          <w:noProof/>
          <w:sz w:val="22"/>
          <w:szCs w:val="22"/>
        </w:rPr>
      </w:pPr>
      <w:hyperlink w:anchor="_Toc87258107" w:history="1">
        <w:r w:rsidR="00001F7F" w:rsidRPr="00A44BEE">
          <w:rPr>
            <w:rStyle w:val="Hypertextovodkaz"/>
            <w:noProof/>
          </w:rPr>
          <w:t>Aktivita - „Novinový titulek</w:t>
        </w:r>
        <w:r w:rsidR="00001F7F">
          <w:rPr>
            <w:noProof/>
            <w:webHidden/>
          </w:rPr>
          <w:tab/>
        </w:r>
        <w:r w:rsidR="00001F7F">
          <w:rPr>
            <w:noProof/>
            <w:webHidden/>
          </w:rPr>
          <w:fldChar w:fldCharType="begin"/>
        </w:r>
        <w:r w:rsidR="00001F7F">
          <w:rPr>
            <w:noProof/>
            <w:webHidden/>
          </w:rPr>
          <w:instrText xml:space="preserve"> PAGEREF _Toc87258107 \h </w:instrText>
        </w:r>
        <w:r w:rsidR="00001F7F">
          <w:rPr>
            <w:noProof/>
            <w:webHidden/>
          </w:rPr>
        </w:r>
        <w:r w:rsidR="00001F7F">
          <w:rPr>
            <w:noProof/>
            <w:webHidden/>
          </w:rPr>
          <w:fldChar w:fldCharType="separate"/>
        </w:r>
        <w:r w:rsidR="00001F7F">
          <w:rPr>
            <w:noProof/>
            <w:webHidden/>
          </w:rPr>
          <w:t>5</w:t>
        </w:r>
        <w:r w:rsidR="00001F7F">
          <w:rPr>
            <w:noProof/>
            <w:webHidden/>
          </w:rPr>
          <w:fldChar w:fldCharType="end"/>
        </w:r>
      </w:hyperlink>
    </w:p>
    <w:p w14:paraId="087FDF4F" w14:textId="00161227" w:rsidR="00001F7F" w:rsidRDefault="00165B51">
      <w:pPr>
        <w:pStyle w:val="Obsah3"/>
        <w:tabs>
          <w:tab w:val="right" w:pos="10456"/>
        </w:tabs>
        <w:rPr>
          <w:rFonts w:eastAsiaTheme="minorEastAsia" w:cstheme="minorBidi"/>
          <w:i w:val="0"/>
          <w:iCs w:val="0"/>
          <w:noProof/>
          <w:sz w:val="22"/>
          <w:szCs w:val="22"/>
        </w:rPr>
      </w:pPr>
      <w:hyperlink w:anchor="_Toc87258108" w:history="1">
        <w:r w:rsidR="00001F7F" w:rsidRPr="00A44BEE">
          <w:rPr>
            <w:rStyle w:val="Hypertextovodkaz"/>
            <w:noProof/>
          </w:rPr>
          <w:t>Aktivita - „Fotografie v novinách“:</w:t>
        </w:r>
        <w:r w:rsidR="00001F7F">
          <w:rPr>
            <w:noProof/>
            <w:webHidden/>
          </w:rPr>
          <w:tab/>
        </w:r>
        <w:r w:rsidR="00001F7F">
          <w:rPr>
            <w:noProof/>
            <w:webHidden/>
          </w:rPr>
          <w:fldChar w:fldCharType="begin"/>
        </w:r>
        <w:r w:rsidR="00001F7F">
          <w:rPr>
            <w:noProof/>
            <w:webHidden/>
          </w:rPr>
          <w:instrText xml:space="preserve"> PAGEREF _Toc87258108 \h </w:instrText>
        </w:r>
        <w:r w:rsidR="00001F7F">
          <w:rPr>
            <w:noProof/>
            <w:webHidden/>
          </w:rPr>
        </w:r>
        <w:r w:rsidR="00001F7F">
          <w:rPr>
            <w:noProof/>
            <w:webHidden/>
          </w:rPr>
          <w:fldChar w:fldCharType="separate"/>
        </w:r>
        <w:r w:rsidR="00001F7F">
          <w:rPr>
            <w:noProof/>
            <w:webHidden/>
          </w:rPr>
          <w:t>5</w:t>
        </w:r>
        <w:r w:rsidR="00001F7F">
          <w:rPr>
            <w:noProof/>
            <w:webHidden/>
          </w:rPr>
          <w:fldChar w:fldCharType="end"/>
        </w:r>
      </w:hyperlink>
    </w:p>
    <w:p w14:paraId="2CA68C81" w14:textId="07D6650C" w:rsidR="00001F7F" w:rsidRDefault="00165B51">
      <w:pPr>
        <w:pStyle w:val="Obsah3"/>
        <w:tabs>
          <w:tab w:val="right" w:pos="10456"/>
        </w:tabs>
        <w:rPr>
          <w:rFonts w:eastAsiaTheme="minorEastAsia" w:cstheme="minorBidi"/>
          <w:i w:val="0"/>
          <w:iCs w:val="0"/>
          <w:noProof/>
          <w:sz w:val="22"/>
          <w:szCs w:val="22"/>
        </w:rPr>
      </w:pPr>
      <w:hyperlink w:anchor="_Toc87258109" w:history="1">
        <w:r w:rsidR="00001F7F" w:rsidRPr="00A44BEE">
          <w:rPr>
            <w:rStyle w:val="Hypertextovodkaz"/>
            <w:noProof/>
          </w:rPr>
          <w:t>Aktivita - „Chronologie příběhu“:</w:t>
        </w:r>
        <w:r w:rsidR="00001F7F">
          <w:rPr>
            <w:noProof/>
            <w:webHidden/>
          </w:rPr>
          <w:tab/>
        </w:r>
        <w:r w:rsidR="00001F7F">
          <w:rPr>
            <w:noProof/>
            <w:webHidden/>
          </w:rPr>
          <w:fldChar w:fldCharType="begin"/>
        </w:r>
        <w:r w:rsidR="00001F7F">
          <w:rPr>
            <w:noProof/>
            <w:webHidden/>
          </w:rPr>
          <w:instrText xml:space="preserve"> PAGEREF _Toc87258109 \h </w:instrText>
        </w:r>
        <w:r w:rsidR="00001F7F">
          <w:rPr>
            <w:noProof/>
            <w:webHidden/>
          </w:rPr>
        </w:r>
        <w:r w:rsidR="00001F7F">
          <w:rPr>
            <w:noProof/>
            <w:webHidden/>
          </w:rPr>
          <w:fldChar w:fldCharType="separate"/>
        </w:r>
        <w:r w:rsidR="00001F7F">
          <w:rPr>
            <w:noProof/>
            <w:webHidden/>
          </w:rPr>
          <w:t>5</w:t>
        </w:r>
        <w:r w:rsidR="00001F7F">
          <w:rPr>
            <w:noProof/>
            <w:webHidden/>
          </w:rPr>
          <w:fldChar w:fldCharType="end"/>
        </w:r>
      </w:hyperlink>
    </w:p>
    <w:p w14:paraId="0C68EA30" w14:textId="530395AB" w:rsidR="00001F7F" w:rsidRDefault="00165B51">
      <w:pPr>
        <w:pStyle w:val="Obsah3"/>
        <w:tabs>
          <w:tab w:val="right" w:pos="10456"/>
        </w:tabs>
        <w:rPr>
          <w:rFonts w:eastAsiaTheme="minorEastAsia" w:cstheme="minorBidi"/>
          <w:i w:val="0"/>
          <w:iCs w:val="0"/>
          <w:noProof/>
          <w:sz w:val="22"/>
          <w:szCs w:val="22"/>
        </w:rPr>
      </w:pPr>
      <w:hyperlink w:anchor="_Toc87258110" w:history="1">
        <w:r w:rsidR="00001F7F" w:rsidRPr="00A44BEE">
          <w:rPr>
            <w:rStyle w:val="Hypertextovodkaz"/>
            <w:noProof/>
          </w:rPr>
          <w:t>Aktivita - „Moje myšlenka“:</w:t>
        </w:r>
        <w:r w:rsidR="00001F7F">
          <w:rPr>
            <w:noProof/>
            <w:webHidden/>
          </w:rPr>
          <w:tab/>
        </w:r>
        <w:r w:rsidR="00001F7F">
          <w:rPr>
            <w:noProof/>
            <w:webHidden/>
          </w:rPr>
          <w:fldChar w:fldCharType="begin"/>
        </w:r>
        <w:r w:rsidR="00001F7F">
          <w:rPr>
            <w:noProof/>
            <w:webHidden/>
          </w:rPr>
          <w:instrText xml:space="preserve"> PAGEREF _Toc87258110 \h </w:instrText>
        </w:r>
        <w:r w:rsidR="00001F7F">
          <w:rPr>
            <w:noProof/>
            <w:webHidden/>
          </w:rPr>
        </w:r>
        <w:r w:rsidR="00001F7F">
          <w:rPr>
            <w:noProof/>
            <w:webHidden/>
          </w:rPr>
          <w:fldChar w:fldCharType="separate"/>
        </w:r>
        <w:r w:rsidR="00001F7F">
          <w:rPr>
            <w:noProof/>
            <w:webHidden/>
          </w:rPr>
          <w:t>6</w:t>
        </w:r>
        <w:r w:rsidR="00001F7F">
          <w:rPr>
            <w:noProof/>
            <w:webHidden/>
          </w:rPr>
          <w:fldChar w:fldCharType="end"/>
        </w:r>
      </w:hyperlink>
    </w:p>
    <w:p w14:paraId="2FECE531" w14:textId="6390190D" w:rsidR="00001F7F" w:rsidRDefault="00165B51">
      <w:pPr>
        <w:pStyle w:val="Obsah3"/>
        <w:tabs>
          <w:tab w:val="right" w:pos="10456"/>
        </w:tabs>
        <w:rPr>
          <w:rFonts w:eastAsiaTheme="minorEastAsia" w:cstheme="minorBidi"/>
          <w:i w:val="0"/>
          <w:iCs w:val="0"/>
          <w:noProof/>
          <w:sz w:val="22"/>
          <w:szCs w:val="22"/>
        </w:rPr>
      </w:pPr>
      <w:hyperlink w:anchor="_Toc87258111" w:history="1">
        <w:r w:rsidR="00001F7F" w:rsidRPr="00A44BEE">
          <w:rPr>
            <w:rStyle w:val="Hypertextovodkaz"/>
            <w:noProof/>
          </w:rPr>
          <w:t>Aktivita - „Reportéři v terénu“:</w:t>
        </w:r>
        <w:r w:rsidR="00001F7F">
          <w:rPr>
            <w:noProof/>
            <w:webHidden/>
          </w:rPr>
          <w:tab/>
        </w:r>
        <w:r w:rsidR="00001F7F">
          <w:rPr>
            <w:noProof/>
            <w:webHidden/>
          </w:rPr>
          <w:fldChar w:fldCharType="begin"/>
        </w:r>
        <w:r w:rsidR="00001F7F">
          <w:rPr>
            <w:noProof/>
            <w:webHidden/>
          </w:rPr>
          <w:instrText xml:space="preserve"> PAGEREF _Toc87258111 \h </w:instrText>
        </w:r>
        <w:r w:rsidR="00001F7F">
          <w:rPr>
            <w:noProof/>
            <w:webHidden/>
          </w:rPr>
        </w:r>
        <w:r w:rsidR="00001F7F">
          <w:rPr>
            <w:noProof/>
            <w:webHidden/>
          </w:rPr>
          <w:fldChar w:fldCharType="separate"/>
        </w:r>
        <w:r w:rsidR="00001F7F">
          <w:rPr>
            <w:noProof/>
            <w:webHidden/>
          </w:rPr>
          <w:t>6</w:t>
        </w:r>
        <w:r w:rsidR="00001F7F">
          <w:rPr>
            <w:noProof/>
            <w:webHidden/>
          </w:rPr>
          <w:fldChar w:fldCharType="end"/>
        </w:r>
      </w:hyperlink>
    </w:p>
    <w:p w14:paraId="2E2153A8" w14:textId="63FAF4D3" w:rsidR="00001F7F" w:rsidRDefault="00165B51">
      <w:pPr>
        <w:pStyle w:val="Obsah3"/>
        <w:tabs>
          <w:tab w:val="right" w:pos="10456"/>
        </w:tabs>
        <w:rPr>
          <w:rFonts w:eastAsiaTheme="minorEastAsia" w:cstheme="minorBidi"/>
          <w:i w:val="0"/>
          <w:iCs w:val="0"/>
          <w:noProof/>
          <w:sz w:val="22"/>
          <w:szCs w:val="22"/>
        </w:rPr>
      </w:pPr>
      <w:hyperlink w:anchor="_Toc87258112" w:history="1">
        <w:r w:rsidR="00001F7F" w:rsidRPr="00A44BEE">
          <w:rPr>
            <w:rStyle w:val="Hypertextovodkaz"/>
            <w:noProof/>
          </w:rPr>
          <w:t>Aktivita - „Nové pohledy“:</w:t>
        </w:r>
        <w:r w:rsidR="00001F7F">
          <w:rPr>
            <w:noProof/>
            <w:webHidden/>
          </w:rPr>
          <w:tab/>
        </w:r>
        <w:r w:rsidR="00001F7F">
          <w:rPr>
            <w:noProof/>
            <w:webHidden/>
          </w:rPr>
          <w:fldChar w:fldCharType="begin"/>
        </w:r>
        <w:r w:rsidR="00001F7F">
          <w:rPr>
            <w:noProof/>
            <w:webHidden/>
          </w:rPr>
          <w:instrText xml:space="preserve"> PAGEREF _Toc87258112 \h </w:instrText>
        </w:r>
        <w:r w:rsidR="00001F7F">
          <w:rPr>
            <w:noProof/>
            <w:webHidden/>
          </w:rPr>
        </w:r>
        <w:r w:rsidR="00001F7F">
          <w:rPr>
            <w:noProof/>
            <w:webHidden/>
          </w:rPr>
          <w:fldChar w:fldCharType="separate"/>
        </w:r>
        <w:r w:rsidR="00001F7F">
          <w:rPr>
            <w:noProof/>
            <w:webHidden/>
          </w:rPr>
          <w:t>7</w:t>
        </w:r>
        <w:r w:rsidR="00001F7F">
          <w:rPr>
            <w:noProof/>
            <w:webHidden/>
          </w:rPr>
          <w:fldChar w:fldCharType="end"/>
        </w:r>
      </w:hyperlink>
    </w:p>
    <w:p w14:paraId="4F93191D" w14:textId="7551EF33" w:rsidR="00001F7F" w:rsidRDefault="00165B51">
      <w:pPr>
        <w:pStyle w:val="Obsah3"/>
        <w:tabs>
          <w:tab w:val="right" w:pos="10456"/>
        </w:tabs>
        <w:rPr>
          <w:rFonts w:eastAsiaTheme="minorEastAsia" w:cstheme="minorBidi"/>
          <w:i w:val="0"/>
          <w:iCs w:val="0"/>
          <w:noProof/>
          <w:sz w:val="22"/>
          <w:szCs w:val="22"/>
        </w:rPr>
      </w:pPr>
      <w:hyperlink w:anchor="_Toc87258113" w:history="1">
        <w:r w:rsidR="00001F7F" w:rsidRPr="00A44BEE">
          <w:rPr>
            <w:rStyle w:val="Hypertextovodkaz"/>
            <w:noProof/>
          </w:rPr>
          <w:t>Aktivita - „Citát do kapsy“:</w:t>
        </w:r>
        <w:r w:rsidR="00001F7F">
          <w:rPr>
            <w:noProof/>
            <w:webHidden/>
          </w:rPr>
          <w:tab/>
        </w:r>
        <w:r w:rsidR="00001F7F">
          <w:rPr>
            <w:noProof/>
            <w:webHidden/>
          </w:rPr>
          <w:fldChar w:fldCharType="begin"/>
        </w:r>
        <w:r w:rsidR="00001F7F">
          <w:rPr>
            <w:noProof/>
            <w:webHidden/>
          </w:rPr>
          <w:instrText xml:space="preserve"> PAGEREF _Toc87258113 \h </w:instrText>
        </w:r>
        <w:r w:rsidR="00001F7F">
          <w:rPr>
            <w:noProof/>
            <w:webHidden/>
          </w:rPr>
        </w:r>
        <w:r w:rsidR="00001F7F">
          <w:rPr>
            <w:noProof/>
            <w:webHidden/>
          </w:rPr>
          <w:fldChar w:fldCharType="separate"/>
        </w:r>
        <w:r w:rsidR="00001F7F">
          <w:rPr>
            <w:noProof/>
            <w:webHidden/>
          </w:rPr>
          <w:t>8</w:t>
        </w:r>
        <w:r w:rsidR="00001F7F">
          <w:rPr>
            <w:noProof/>
            <w:webHidden/>
          </w:rPr>
          <w:fldChar w:fldCharType="end"/>
        </w:r>
      </w:hyperlink>
    </w:p>
    <w:p w14:paraId="59375981" w14:textId="0D8CB000" w:rsidR="00001F7F" w:rsidRDefault="00165B51">
      <w:pPr>
        <w:pStyle w:val="Obsah3"/>
        <w:tabs>
          <w:tab w:val="right" w:pos="10456"/>
        </w:tabs>
        <w:rPr>
          <w:rFonts w:eastAsiaTheme="minorEastAsia" w:cstheme="minorBidi"/>
          <w:i w:val="0"/>
          <w:iCs w:val="0"/>
          <w:noProof/>
          <w:sz w:val="22"/>
          <w:szCs w:val="22"/>
        </w:rPr>
      </w:pPr>
      <w:hyperlink w:anchor="_Toc87258114" w:history="1">
        <w:r w:rsidR="00001F7F" w:rsidRPr="00A44BEE">
          <w:rPr>
            <w:rStyle w:val="Hypertextovodkaz"/>
            <w:noProof/>
          </w:rPr>
          <w:t>Přílohy</w:t>
        </w:r>
        <w:r w:rsidR="00001F7F">
          <w:rPr>
            <w:noProof/>
            <w:webHidden/>
          </w:rPr>
          <w:tab/>
        </w:r>
        <w:r w:rsidR="00001F7F">
          <w:rPr>
            <w:noProof/>
            <w:webHidden/>
          </w:rPr>
          <w:fldChar w:fldCharType="begin"/>
        </w:r>
        <w:r w:rsidR="00001F7F">
          <w:rPr>
            <w:noProof/>
            <w:webHidden/>
          </w:rPr>
          <w:instrText xml:space="preserve"> PAGEREF _Toc87258114 \h </w:instrText>
        </w:r>
        <w:r w:rsidR="00001F7F">
          <w:rPr>
            <w:noProof/>
            <w:webHidden/>
          </w:rPr>
        </w:r>
        <w:r w:rsidR="00001F7F">
          <w:rPr>
            <w:noProof/>
            <w:webHidden/>
          </w:rPr>
          <w:fldChar w:fldCharType="separate"/>
        </w:r>
        <w:r w:rsidR="00001F7F">
          <w:rPr>
            <w:noProof/>
            <w:webHidden/>
          </w:rPr>
          <w:t>8</w:t>
        </w:r>
        <w:r w:rsidR="00001F7F">
          <w:rPr>
            <w:noProof/>
            <w:webHidden/>
          </w:rPr>
          <w:fldChar w:fldCharType="end"/>
        </w:r>
      </w:hyperlink>
    </w:p>
    <w:p w14:paraId="3B71A040" w14:textId="5C8495C2" w:rsidR="00001F7F" w:rsidRDefault="00165B51">
      <w:pPr>
        <w:pStyle w:val="Obsah3"/>
        <w:tabs>
          <w:tab w:val="right" w:pos="10456"/>
        </w:tabs>
        <w:rPr>
          <w:rFonts w:eastAsiaTheme="minorEastAsia" w:cstheme="minorBidi"/>
          <w:i w:val="0"/>
          <w:iCs w:val="0"/>
          <w:noProof/>
          <w:sz w:val="22"/>
          <w:szCs w:val="22"/>
        </w:rPr>
      </w:pPr>
      <w:hyperlink w:anchor="_Toc87258115" w:history="1">
        <w:r w:rsidR="00001F7F" w:rsidRPr="00A44BEE">
          <w:rPr>
            <w:rStyle w:val="Hypertextovodkaz"/>
            <w:noProof/>
          </w:rPr>
          <w:t>Ježíšovo narození</w:t>
        </w:r>
        <w:r w:rsidR="00001F7F">
          <w:rPr>
            <w:noProof/>
            <w:webHidden/>
          </w:rPr>
          <w:tab/>
        </w:r>
        <w:r w:rsidR="00001F7F">
          <w:rPr>
            <w:noProof/>
            <w:webHidden/>
          </w:rPr>
          <w:fldChar w:fldCharType="begin"/>
        </w:r>
        <w:r w:rsidR="00001F7F">
          <w:rPr>
            <w:noProof/>
            <w:webHidden/>
          </w:rPr>
          <w:instrText xml:space="preserve"> PAGEREF _Toc87258115 \h </w:instrText>
        </w:r>
        <w:r w:rsidR="00001F7F">
          <w:rPr>
            <w:noProof/>
            <w:webHidden/>
          </w:rPr>
        </w:r>
        <w:r w:rsidR="00001F7F">
          <w:rPr>
            <w:noProof/>
            <w:webHidden/>
          </w:rPr>
          <w:fldChar w:fldCharType="separate"/>
        </w:r>
        <w:r w:rsidR="00001F7F">
          <w:rPr>
            <w:noProof/>
            <w:webHidden/>
          </w:rPr>
          <w:t>9</w:t>
        </w:r>
        <w:r w:rsidR="00001F7F">
          <w:rPr>
            <w:noProof/>
            <w:webHidden/>
          </w:rPr>
          <w:fldChar w:fldCharType="end"/>
        </w:r>
      </w:hyperlink>
    </w:p>
    <w:p w14:paraId="111D90CB" w14:textId="7C145725" w:rsidR="00001F7F" w:rsidRDefault="00165B51">
      <w:pPr>
        <w:pStyle w:val="Obsah3"/>
        <w:tabs>
          <w:tab w:val="right" w:pos="10456"/>
        </w:tabs>
        <w:rPr>
          <w:rFonts w:eastAsiaTheme="minorEastAsia" w:cstheme="minorBidi"/>
          <w:i w:val="0"/>
          <w:iCs w:val="0"/>
          <w:noProof/>
          <w:sz w:val="22"/>
          <w:szCs w:val="22"/>
        </w:rPr>
      </w:pPr>
      <w:hyperlink w:anchor="_Toc87258116" w:history="1">
        <w:r w:rsidR="00001F7F" w:rsidRPr="00A44BEE">
          <w:rPr>
            <w:rStyle w:val="Hypertextovodkaz"/>
            <w:noProof/>
          </w:rPr>
          <w:t>Ježíšovo narození</w:t>
        </w:r>
        <w:r w:rsidR="00001F7F">
          <w:rPr>
            <w:noProof/>
            <w:webHidden/>
          </w:rPr>
          <w:tab/>
        </w:r>
        <w:r w:rsidR="00001F7F">
          <w:rPr>
            <w:noProof/>
            <w:webHidden/>
          </w:rPr>
          <w:fldChar w:fldCharType="begin"/>
        </w:r>
        <w:r w:rsidR="00001F7F">
          <w:rPr>
            <w:noProof/>
            <w:webHidden/>
          </w:rPr>
          <w:instrText xml:space="preserve"> PAGEREF _Toc87258116 \h </w:instrText>
        </w:r>
        <w:r w:rsidR="00001F7F">
          <w:rPr>
            <w:noProof/>
            <w:webHidden/>
          </w:rPr>
        </w:r>
        <w:r w:rsidR="00001F7F">
          <w:rPr>
            <w:noProof/>
            <w:webHidden/>
          </w:rPr>
          <w:fldChar w:fldCharType="separate"/>
        </w:r>
        <w:r w:rsidR="00001F7F">
          <w:rPr>
            <w:noProof/>
            <w:webHidden/>
          </w:rPr>
          <w:t>10</w:t>
        </w:r>
        <w:r w:rsidR="00001F7F">
          <w:rPr>
            <w:noProof/>
            <w:webHidden/>
          </w:rPr>
          <w:fldChar w:fldCharType="end"/>
        </w:r>
      </w:hyperlink>
    </w:p>
    <w:p w14:paraId="3648718C" w14:textId="4CF86DB5" w:rsidR="00001F7F" w:rsidRDefault="00165B51">
      <w:pPr>
        <w:pStyle w:val="Obsah1"/>
        <w:tabs>
          <w:tab w:val="right" w:pos="10456"/>
        </w:tabs>
        <w:rPr>
          <w:rFonts w:eastAsiaTheme="minorEastAsia" w:cstheme="minorBidi"/>
          <w:b w:val="0"/>
          <w:bCs w:val="0"/>
          <w:caps w:val="0"/>
          <w:noProof/>
          <w:sz w:val="22"/>
          <w:szCs w:val="22"/>
        </w:rPr>
      </w:pPr>
      <w:hyperlink w:anchor="_Toc87258117" w:history="1">
        <w:r w:rsidR="00001F7F" w:rsidRPr="00A44BEE">
          <w:rPr>
            <w:rStyle w:val="Hypertextovodkaz"/>
            <w:noProof/>
          </w:rPr>
          <w:t>Noviny z Betléma – návrh pro další práci ve třídě</w:t>
        </w:r>
        <w:r w:rsidR="00001F7F">
          <w:rPr>
            <w:noProof/>
            <w:webHidden/>
          </w:rPr>
          <w:tab/>
        </w:r>
        <w:r w:rsidR="00001F7F">
          <w:rPr>
            <w:noProof/>
            <w:webHidden/>
          </w:rPr>
          <w:fldChar w:fldCharType="begin"/>
        </w:r>
        <w:r w:rsidR="00001F7F">
          <w:rPr>
            <w:noProof/>
            <w:webHidden/>
          </w:rPr>
          <w:instrText xml:space="preserve"> PAGEREF _Toc87258117 \h </w:instrText>
        </w:r>
        <w:r w:rsidR="00001F7F">
          <w:rPr>
            <w:noProof/>
            <w:webHidden/>
          </w:rPr>
        </w:r>
        <w:r w:rsidR="00001F7F">
          <w:rPr>
            <w:noProof/>
            <w:webHidden/>
          </w:rPr>
          <w:fldChar w:fldCharType="separate"/>
        </w:r>
        <w:r w:rsidR="00001F7F">
          <w:rPr>
            <w:noProof/>
            <w:webHidden/>
          </w:rPr>
          <w:t>13</w:t>
        </w:r>
        <w:r w:rsidR="00001F7F">
          <w:rPr>
            <w:noProof/>
            <w:webHidden/>
          </w:rPr>
          <w:fldChar w:fldCharType="end"/>
        </w:r>
      </w:hyperlink>
    </w:p>
    <w:p w14:paraId="1438CB5F" w14:textId="2FE80548" w:rsidR="00001F7F" w:rsidRDefault="00165B51">
      <w:pPr>
        <w:pStyle w:val="Obsah5"/>
        <w:tabs>
          <w:tab w:val="right" w:pos="10456"/>
        </w:tabs>
        <w:rPr>
          <w:rFonts w:eastAsiaTheme="minorEastAsia" w:cstheme="minorBidi"/>
          <w:noProof/>
          <w:sz w:val="22"/>
          <w:szCs w:val="22"/>
        </w:rPr>
      </w:pPr>
      <w:hyperlink w:anchor="_Toc87258118" w:history="1">
        <w:r w:rsidR="00001F7F" w:rsidRPr="00A44BEE">
          <w:rPr>
            <w:rStyle w:val="Hypertextovodkaz"/>
            <w:noProof/>
          </w:rPr>
          <w:t>Obsah:</w:t>
        </w:r>
        <w:r w:rsidR="00001F7F">
          <w:rPr>
            <w:noProof/>
            <w:webHidden/>
          </w:rPr>
          <w:tab/>
        </w:r>
        <w:r w:rsidR="00001F7F">
          <w:rPr>
            <w:noProof/>
            <w:webHidden/>
          </w:rPr>
          <w:fldChar w:fldCharType="begin"/>
        </w:r>
        <w:r w:rsidR="00001F7F">
          <w:rPr>
            <w:noProof/>
            <w:webHidden/>
          </w:rPr>
          <w:instrText xml:space="preserve"> PAGEREF _Toc87258118 \h </w:instrText>
        </w:r>
        <w:r w:rsidR="00001F7F">
          <w:rPr>
            <w:noProof/>
            <w:webHidden/>
          </w:rPr>
        </w:r>
        <w:r w:rsidR="00001F7F">
          <w:rPr>
            <w:noProof/>
            <w:webHidden/>
          </w:rPr>
          <w:fldChar w:fldCharType="separate"/>
        </w:r>
        <w:r w:rsidR="00001F7F">
          <w:rPr>
            <w:noProof/>
            <w:webHidden/>
          </w:rPr>
          <w:t>13</w:t>
        </w:r>
        <w:r w:rsidR="00001F7F">
          <w:rPr>
            <w:noProof/>
            <w:webHidden/>
          </w:rPr>
          <w:fldChar w:fldCharType="end"/>
        </w:r>
      </w:hyperlink>
    </w:p>
    <w:p w14:paraId="61DEC83D" w14:textId="0B745B64" w:rsidR="00001F7F" w:rsidRDefault="00165B51">
      <w:pPr>
        <w:pStyle w:val="Obsah5"/>
        <w:tabs>
          <w:tab w:val="right" w:pos="10456"/>
        </w:tabs>
        <w:rPr>
          <w:rFonts w:eastAsiaTheme="minorEastAsia" w:cstheme="minorBidi"/>
          <w:noProof/>
          <w:sz w:val="22"/>
          <w:szCs w:val="22"/>
        </w:rPr>
      </w:pPr>
      <w:hyperlink w:anchor="_Toc87258119" w:history="1">
        <w:r w:rsidR="00001F7F" w:rsidRPr="00A44BEE">
          <w:rPr>
            <w:rStyle w:val="Hypertextovodkaz"/>
            <w:noProof/>
          </w:rPr>
          <w:t>Cíle:</w:t>
        </w:r>
        <w:r w:rsidR="00001F7F">
          <w:rPr>
            <w:noProof/>
            <w:webHidden/>
          </w:rPr>
          <w:tab/>
        </w:r>
        <w:r w:rsidR="00001F7F">
          <w:rPr>
            <w:noProof/>
            <w:webHidden/>
          </w:rPr>
          <w:fldChar w:fldCharType="begin"/>
        </w:r>
        <w:r w:rsidR="00001F7F">
          <w:rPr>
            <w:noProof/>
            <w:webHidden/>
          </w:rPr>
          <w:instrText xml:space="preserve"> PAGEREF _Toc87258119 \h </w:instrText>
        </w:r>
        <w:r w:rsidR="00001F7F">
          <w:rPr>
            <w:noProof/>
            <w:webHidden/>
          </w:rPr>
        </w:r>
        <w:r w:rsidR="00001F7F">
          <w:rPr>
            <w:noProof/>
            <w:webHidden/>
          </w:rPr>
          <w:fldChar w:fldCharType="separate"/>
        </w:r>
        <w:r w:rsidR="00001F7F">
          <w:rPr>
            <w:noProof/>
            <w:webHidden/>
          </w:rPr>
          <w:t>13</w:t>
        </w:r>
        <w:r w:rsidR="00001F7F">
          <w:rPr>
            <w:noProof/>
            <w:webHidden/>
          </w:rPr>
          <w:fldChar w:fldCharType="end"/>
        </w:r>
      </w:hyperlink>
    </w:p>
    <w:p w14:paraId="3AB4A600" w14:textId="363C2328" w:rsidR="00001F7F" w:rsidRDefault="00165B51">
      <w:pPr>
        <w:pStyle w:val="Obsah5"/>
        <w:tabs>
          <w:tab w:val="right" w:pos="10456"/>
        </w:tabs>
        <w:rPr>
          <w:rFonts w:eastAsiaTheme="minorEastAsia" w:cstheme="minorBidi"/>
          <w:noProof/>
          <w:sz w:val="22"/>
          <w:szCs w:val="22"/>
        </w:rPr>
      </w:pPr>
      <w:hyperlink w:anchor="_Toc87258120" w:history="1">
        <w:r w:rsidR="00001F7F" w:rsidRPr="00A44BEE">
          <w:rPr>
            <w:rStyle w:val="Hypertextovodkaz"/>
            <w:noProof/>
          </w:rPr>
          <w:t>náměty:</w:t>
        </w:r>
        <w:r w:rsidR="00001F7F">
          <w:rPr>
            <w:noProof/>
            <w:webHidden/>
          </w:rPr>
          <w:tab/>
        </w:r>
        <w:r w:rsidR="00001F7F">
          <w:rPr>
            <w:noProof/>
            <w:webHidden/>
          </w:rPr>
          <w:fldChar w:fldCharType="begin"/>
        </w:r>
        <w:r w:rsidR="00001F7F">
          <w:rPr>
            <w:noProof/>
            <w:webHidden/>
          </w:rPr>
          <w:instrText xml:space="preserve"> PAGEREF _Toc87258120 \h </w:instrText>
        </w:r>
        <w:r w:rsidR="00001F7F">
          <w:rPr>
            <w:noProof/>
            <w:webHidden/>
          </w:rPr>
        </w:r>
        <w:r w:rsidR="00001F7F">
          <w:rPr>
            <w:noProof/>
            <w:webHidden/>
          </w:rPr>
          <w:fldChar w:fldCharType="separate"/>
        </w:r>
        <w:r w:rsidR="00001F7F">
          <w:rPr>
            <w:noProof/>
            <w:webHidden/>
          </w:rPr>
          <w:t>13</w:t>
        </w:r>
        <w:r w:rsidR="00001F7F">
          <w:rPr>
            <w:noProof/>
            <w:webHidden/>
          </w:rPr>
          <w:fldChar w:fldCharType="end"/>
        </w:r>
      </w:hyperlink>
    </w:p>
    <w:p w14:paraId="3F511FAC" w14:textId="6BEBB7AA" w:rsidR="00001F7F" w:rsidRDefault="00165B51">
      <w:pPr>
        <w:pStyle w:val="Obsah5"/>
        <w:tabs>
          <w:tab w:val="right" w:pos="10456"/>
        </w:tabs>
        <w:rPr>
          <w:rFonts w:eastAsiaTheme="minorEastAsia" w:cstheme="minorBidi"/>
          <w:noProof/>
          <w:sz w:val="22"/>
          <w:szCs w:val="22"/>
        </w:rPr>
      </w:pPr>
      <w:hyperlink w:anchor="_Toc87258121" w:history="1">
        <w:r w:rsidR="00001F7F" w:rsidRPr="00A44BEE">
          <w:rPr>
            <w:rStyle w:val="Hypertextovodkaz"/>
            <w:noProof/>
          </w:rPr>
          <w:t>Žurnalistické útvary:</w:t>
        </w:r>
        <w:r w:rsidR="00001F7F">
          <w:rPr>
            <w:noProof/>
            <w:webHidden/>
          </w:rPr>
          <w:tab/>
        </w:r>
        <w:r w:rsidR="00001F7F">
          <w:rPr>
            <w:noProof/>
            <w:webHidden/>
          </w:rPr>
          <w:fldChar w:fldCharType="begin"/>
        </w:r>
        <w:r w:rsidR="00001F7F">
          <w:rPr>
            <w:noProof/>
            <w:webHidden/>
          </w:rPr>
          <w:instrText xml:space="preserve"> PAGEREF _Toc87258121 \h </w:instrText>
        </w:r>
        <w:r w:rsidR="00001F7F">
          <w:rPr>
            <w:noProof/>
            <w:webHidden/>
          </w:rPr>
        </w:r>
        <w:r w:rsidR="00001F7F">
          <w:rPr>
            <w:noProof/>
            <w:webHidden/>
          </w:rPr>
          <w:fldChar w:fldCharType="separate"/>
        </w:r>
        <w:r w:rsidR="00001F7F">
          <w:rPr>
            <w:noProof/>
            <w:webHidden/>
          </w:rPr>
          <w:t>14</w:t>
        </w:r>
        <w:r w:rsidR="00001F7F">
          <w:rPr>
            <w:noProof/>
            <w:webHidden/>
          </w:rPr>
          <w:fldChar w:fldCharType="end"/>
        </w:r>
      </w:hyperlink>
    </w:p>
    <w:p w14:paraId="2638E2E0" w14:textId="564ED511" w:rsidR="00001F7F" w:rsidRDefault="00165B51">
      <w:pPr>
        <w:pStyle w:val="Obsah3"/>
        <w:tabs>
          <w:tab w:val="right" w:pos="10456"/>
        </w:tabs>
        <w:rPr>
          <w:rFonts w:eastAsiaTheme="minorEastAsia" w:cstheme="minorBidi"/>
          <w:i w:val="0"/>
          <w:iCs w:val="0"/>
          <w:noProof/>
          <w:sz w:val="22"/>
          <w:szCs w:val="22"/>
        </w:rPr>
      </w:pPr>
      <w:hyperlink w:anchor="_Toc87258122" w:history="1">
        <w:r w:rsidR="00001F7F" w:rsidRPr="00A44BEE">
          <w:rPr>
            <w:rStyle w:val="Hypertextovodkaz"/>
            <w:noProof/>
          </w:rPr>
          <w:t>Inspirace pro lektora před realizací programu</w:t>
        </w:r>
        <w:r w:rsidR="00001F7F">
          <w:rPr>
            <w:noProof/>
            <w:webHidden/>
          </w:rPr>
          <w:tab/>
        </w:r>
        <w:r w:rsidR="00001F7F">
          <w:rPr>
            <w:noProof/>
            <w:webHidden/>
          </w:rPr>
          <w:fldChar w:fldCharType="begin"/>
        </w:r>
        <w:r w:rsidR="00001F7F">
          <w:rPr>
            <w:noProof/>
            <w:webHidden/>
          </w:rPr>
          <w:instrText xml:space="preserve"> PAGEREF _Toc87258122 \h </w:instrText>
        </w:r>
        <w:r w:rsidR="00001F7F">
          <w:rPr>
            <w:noProof/>
            <w:webHidden/>
          </w:rPr>
        </w:r>
        <w:r w:rsidR="00001F7F">
          <w:rPr>
            <w:noProof/>
            <w:webHidden/>
          </w:rPr>
          <w:fldChar w:fldCharType="separate"/>
        </w:r>
        <w:r w:rsidR="00001F7F">
          <w:rPr>
            <w:noProof/>
            <w:webHidden/>
          </w:rPr>
          <w:t>15</w:t>
        </w:r>
        <w:r w:rsidR="00001F7F">
          <w:rPr>
            <w:noProof/>
            <w:webHidden/>
          </w:rPr>
          <w:fldChar w:fldCharType="end"/>
        </w:r>
      </w:hyperlink>
    </w:p>
    <w:p w14:paraId="709D3593" w14:textId="6F647999" w:rsidR="00D24AE3" w:rsidRDefault="00875DB2" w:rsidP="00875DB2">
      <w:pPr>
        <w:shd w:val="clear" w:color="auto" w:fill="FFFFFF"/>
        <w:spacing w:after="0"/>
        <w:jc w:val="both"/>
        <w:rPr>
          <w:rFonts w:asciiTheme="minorHAnsi" w:hAnsiTheme="minorHAnsi" w:cstheme="minorHAnsi"/>
          <w:color w:val="000000"/>
          <w:sz w:val="28"/>
          <w:szCs w:val="28"/>
        </w:rPr>
      </w:pPr>
      <w:r>
        <w:rPr>
          <w:rFonts w:asciiTheme="minorHAnsi" w:hAnsiTheme="minorHAnsi" w:cstheme="minorHAnsi"/>
          <w:b/>
          <w:bCs/>
          <w:caps/>
          <w:szCs w:val="24"/>
          <w:u w:val="single"/>
        </w:rPr>
        <w:fldChar w:fldCharType="end"/>
      </w:r>
    </w:p>
    <w:p w14:paraId="03E73B28" w14:textId="77777777" w:rsidR="00D24AE3" w:rsidRDefault="00D24AE3" w:rsidP="00875DB2">
      <w:pPr>
        <w:jc w:val="both"/>
        <w:rPr>
          <w:rFonts w:asciiTheme="minorHAnsi" w:hAnsiTheme="minorHAnsi" w:cstheme="minorHAnsi"/>
          <w:color w:val="000000"/>
          <w:sz w:val="28"/>
          <w:szCs w:val="28"/>
        </w:rPr>
      </w:pPr>
      <w:r>
        <w:rPr>
          <w:rFonts w:asciiTheme="minorHAnsi" w:hAnsiTheme="minorHAnsi" w:cstheme="minorHAnsi"/>
          <w:color w:val="000000"/>
          <w:sz w:val="28"/>
          <w:szCs w:val="28"/>
        </w:rPr>
        <w:br w:type="page"/>
      </w:r>
    </w:p>
    <w:tbl>
      <w:tblPr>
        <w:tblpPr w:leftFromText="141" w:rightFromText="141" w:vertAnchor="page" w:horzAnchor="margin" w:tblpY="13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7975"/>
      </w:tblGrid>
      <w:tr w:rsidR="002D0767" w:rsidRPr="00DE2181" w14:paraId="44D89847" w14:textId="77777777" w:rsidTr="002D0767">
        <w:trPr>
          <w:trHeight w:val="20"/>
        </w:trPr>
        <w:tc>
          <w:tcPr>
            <w:tcW w:w="1179" w:type="pct"/>
            <w:tcBorders>
              <w:top w:val="single" w:sz="12" w:space="0" w:color="auto"/>
              <w:left w:val="single" w:sz="12" w:space="0" w:color="auto"/>
              <w:bottom w:val="single" w:sz="12" w:space="0" w:color="auto"/>
              <w:right w:val="single" w:sz="6" w:space="0" w:color="auto"/>
            </w:tcBorders>
            <w:vAlign w:val="center"/>
          </w:tcPr>
          <w:p w14:paraId="1F7E184C" w14:textId="77777777" w:rsidR="002D0767" w:rsidRPr="00361312" w:rsidRDefault="002D0767" w:rsidP="00875DB2">
            <w:pPr>
              <w:spacing w:before="120" w:after="120"/>
              <w:jc w:val="both"/>
              <w:rPr>
                <w:sz w:val="22"/>
                <w:szCs w:val="22"/>
              </w:rPr>
            </w:pPr>
            <w:r w:rsidRPr="00361312">
              <w:rPr>
                <w:sz w:val="22"/>
                <w:szCs w:val="22"/>
              </w:rPr>
              <w:lastRenderedPageBreak/>
              <w:t>Název projektu</w:t>
            </w:r>
          </w:p>
        </w:tc>
        <w:tc>
          <w:tcPr>
            <w:tcW w:w="3821" w:type="pct"/>
            <w:tcBorders>
              <w:top w:val="single" w:sz="12" w:space="0" w:color="auto"/>
              <w:left w:val="single" w:sz="6" w:space="0" w:color="auto"/>
              <w:bottom w:val="single" w:sz="12" w:space="0" w:color="auto"/>
              <w:right w:val="single" w:sz="12" w:space="0" w:color="auto"/>
            </w:tcBorders>
            <w:vAlign w:val="center"/>
          </w:tcPr>
          <w:p w14:paraId="4376EFC1" w14:textId="77777777" w:rsidR="002D0767" w:rsidRPr="00875DB2" w:rsidRDefault="002D0767" w:rsidP="00875DB2">
            <w:pPr>
              <w:spacing w:before="120" w:after="120"/>
              <w:jc w:val="both"/>
              <w:rPr>
                <w:rFonts w:cs="Arial"/>
                <w:smallCaps/>
                <w:sz w:val="26"/>
                <w:szCs w:val="26"/>
              </w:rPr>
            </w:pPr>
            <w:r w:rsidRPr="00875DB2">
              <w:rPr>
                <w:rFonts w:cs="Arial"/>
                <w:smallCaps/>
                <w:sz w:val="26"/>
                <w:szCs w:val="26"/>
              </w:rPr>
              <w:t xml:space="preserve">Poselství křesťanských svátků </w:t>
            </w:r>
          </w:p>
        </w:tc>
      </w:tr>
      <w:tr w:rsidR="002D0767" w:rsidRPr="00BC0D85" w14:paraId="4954068A" w14:textId="77777777" w:rsidTr="002D0767">
        <w:trPr>
          <w:trHeight w:val="20"/>
        </w:trPr>
        <w:tc>
          <w:tcPr>
            <w:tcW w:w="1179" w:type="pct"/>
            <w:tcBorders>
              <w:top w:val="single" w:sz="12" w:space="0" w:color="auto"/>
              <w:left w:val="single" w:sz="4" w:space="0" w:color="auto"/>
              <w:bottom w:val="single" w:sz="4" w:space="0" w:color="auto"/>
              <w:right w:val="single" w:sz="4" w:space="0" w:color="auto"/>
            </w:tcBorders>
            <w:vAlign w:val="center"/>
          </w:tcPr>
          <w:p w14:paraId="4456BB7A" w14:textId="77777777" w:rsidR="002D0767" w:rsidRPr="00361312" w:rsidRDefault="002D0767" w:rsidP="00875DB2">
            <w:pPr>
              <w:spacing w:before="120" w:after="120"/>
              <w:jc w:val="both"/>
              <w:rPr>
                <w:sz w:val="22"/>
                <w:szCs w:val="22"/>
              </w:rPr>
            </w:pPr>
            <w:r w:rsidRPr="00361312">
              <w:rPr>
                <w:sz w:val="22"/>
                <w:szCs w:val="22"/>
              </w:rPr>
              <w:t>Název programu</w:t>
            </w:r>
          </w:p>
        </w:tc>
        <w:tc>
          <w:tcPr>
            <w:tcW w:w="3821" w:type="pct"/>
            <w:tcBorders>
              <w:top w:val="single" w:sz="12" w:space="0" w:color="auto"/>
              <w:left w:val="single" w:sz="4" w:space="0" w:color="auto"/>
              <w:bottom w:val="single" w:sz="4" w:space="0" w:color="auto"/>
              <w:right w:val="single" w:sz="4" w:space="0" w:color="auto"/>
            </w:tcBorders>
            <w:vAlign w:val="center"/>
          </w:tcPr>
          <w:p w14:paraId="4E630F6F" w14:textId="77777777" w:rsidR="002D0767" w:rsidRPr="00875DB2" w:rsidRDefault="002D0767" w:rsidP="00875DB2">
            <w:pPr>
              <w:spacing w:before="120" w:after="120"/>
              <w:jc w:val="both"/>
              <w:rPr>
                <w:bCs/>
                <w:smallCaps/>
                <w:sz w:val="26"/>
                <w:szCs w:val="26"/>
              </w:rPr>
            </w:pPr>
            <w:r w:rsidRPr="00875DB2">
              <w:rPr>
                <w:bCs/>
                <w:smallCaps/>
                <w:sz w:val="26"/>
                <w:szCs w:val="26"/>
              </w:rPr>
              <w:t>Reportáž z Betléma</w:t>
            </w:r>
          </w:p>
        </w:tc>
      </w:tr>
      <w:tr w:rsidR="002D0767" w:rsidRPr="002B01C3" w14:paraId="744976AE" w14:textId="77777777" w:rsidTr="002D0767">
        <w:trPr>
          <w:trHeight w:val="507"/>
        </w:trPr>
        <w:tc>
          <w:tcPr>
            <w:tcW w:w="1179" w:type="pct"/>
            <w:tcBorders>
              <w:top w:val="single" w:sz="4" w:space="0" w:color="auto"/>
              <w:left w:val="single" w:sz="4" w:space="0" w:color="auto"/>
              <w:bottom w:val="single" w:sz="4" w:space="0" w:color="auto"/>
              <w:right w:val="single" w:sz="4" w:space="0" w:color="auto"/>
            </w:tcBorders>
            <w:vAlign w:val="center"/>
          </w:tcPr>
          <w:p w14:paraId="378BC795" w14:textId="77777777" w:rsidR="002D0767" w:rsidRPr="00361312" w:rsidRDefault="002D0767" w:rsidP="00875DB2">
            <w:pPr>
              <w:spacing w:before="120" w:after="120"/>
              <w:jc w:val="both"/>
              <w:rPr>
                <w:sz w:val="22"/>
                <w:szCs w:val="22"/>
              </w:rPr>
            </w:pPr>
            <w:r w:rsidRPr="00361312">
              <w:rPr>
                <w:sz w:val="22"/>
                <w:szCs w:val="22"/>
              </w:rPr>
              <w:t>Cílová skupina</w:t>
            </w:r>
          </w:p>
        </w:tc>
        <w:tc>
          <w:tcPr>
            <w:tcW w:w="3821" w:type="pct"/>
            <w:tcBorders>
              <w:top w:val="single" w:sz="4" w:space="0" w:color="auto"/>
              <w:left w:val="single" w:sz="4" w:space="0" w:color="auto"/>
              <w:bottom w:val="single" w:sz="4" w:space="0" w:color="auto"/>
              <w:right w:val="single" w:sz="4" w:space="0" w:color="auto"/>
            </w:tcBorders>
            <w:vAlign w:val="center"/>
          </w:tcPr>
          <w:p w14:paraId="087464BE" w14:textId="77777777" w:rsidR="002D0767" w:rsidRPr="00361312" w:rsidRDefault="002D0767" w:rsidP="00875DB2">
            <w:pPr>
              <w:spacing w:before="120" w:after="120"/>
              <w:jc w:val="both"/>
            </w:pPr>
            <w:r w:rsidRPr="00E644F2">
              <w:rPr>
                <w:sz w:val="22"/>
                <w:szCs w:val="22"/>
              </w:rPr>
              <w:t>Žáci 4. – 5. třídy základní školy</w:t>
            </w:r>
          </w:p>
        </w:tc>
      </w:tr>
      <w:tr w:rsidR="002D0767" w:rsidRPr="003F0EB4" w14:paraId="41769369" w14:textId="77777777" w:rsidTr="00171B8C">
        <w:trPr>
          <w:trHeight w:val="2360"/>
        </w:trPr>
        <w:tc>
          <w:tcPr>
            <w:tcW w:w="1179" w:type="pct"/>
            <w:vAlign w:val="center"/>
          </w:tcPr>
          <w:p w14:paraId="415AF11D" w14:textId="77777777" w:rsidR="002D0767" w:rsidRPr="00361312" w:rsidRDefault="002D0767" w:rsidP="00875DB2">
            <w:pPr>
              <w:jc w:val="both"/>
              <w:rPr>
                <w:sz w:val="22"/>
                <w:szCs w:val="22"/>
              </w:rPr>
            </w:pPr>
            <w:r w:rsidRPr="00361312">
              <w:rPr>
                <w:sz w:val="22"/>
                <w:szCs w:val="22"/>
              </w:rPr>
              <w:t>Charakteristika</w:t>
            </w:r>
            <w:r>
              <w:rPr>
                <w:sz w:val="22"/>
                <w:szCs w:val="22"/>
              </w:rPr>
              <w:t xml:space="preserve"> </w:t>
            </w:r>
            <w:r w:rsidRPr="00361312">
              <w:rPr>
                <w:sz w:val="22"/>
                <w:szCs w:val="22"/>
              </w:rPr>
              <w:t>programu</w:t>
            </w:r>
          </w:p>
        </w:tc>
        <w:tc>
          <w:tcPr>
            <w:tcW w:w="3821" w:type="pct"/>
            <w:vAlign w:val="center"/>
          </w:tcPr>
          <w:p w14:paraId="58E0C1C5" w14:textId="2EDA1D81" w:rsidR="002D0767" w:rsidRPr="000F541F" w:rsidRDefault="002D0767" w:rsidP="00875DB2">
            <w:pPr>
              <w:spacing w:before="120" w:after="120" w:line="276" w:lineRule="auto"/>
              <w:jc w:val="both"/>
              <w:rPr>
                <w:sz w:val="22"/>
                <w:szCs w:val="22"/>
              </w:rPr>
            </w:pPr>
            <w:r w:rsidRPr="000F541F">
              <w:rPr>
                <w:sz w:val="22"/>
                <w:szCs w:val="22"/>
              </w:rPr>
              <w:t>Žáci se seznámí s vánočním příběhem pomocí biblického textu. Společně v něm hledají hlavní myšlenku a poselství sami pro sebe. Pomocí hry</w:t>
            </w:r>
            <w:r w:rsidR="000F541F">
              <w:rPr>
                <w:sz w:val="22"/>
                <w:szCs w:val="22"/>
              </w:rPr>
              <w:t xml:space="preserve"> v</w:t>
            </w:r>
            <w:r w:rsidR="000F541F" w:rsidRPr="000F541F">
              <w:rPr>
                <w:sz w:val="22"/>
                <w:szCs w:val="22"/>
              </w:rPr>
              <w:t xml:space="preserve"> roli</w:t>
            </w:r>
            <w:r w:rsidRPr="000F541F">
              <w:rPr>
                <w:sz w:val="22"/>
                <w:szCs w:val="22"/>
              </w:rPr>
              <w:t xml:space="preserve"> poznají vánoční události a jejich postavy z různých úhlů pohledu</w:t>
            </w:r>
            <w:r w:rsidR="00171B8C" w:rsidRPr="000F541F">
              <w:rPr>
                <w:sz w:val="22"/>
                <w:szCs w:val="22"/>
              </w:rPr>
              <w:t xml:space="preserve">, </w:t>
            </w:r>
            <w:r w:rsidRPr="000F541F">
              <w:rPr>
                <w:sz w:val="22"/>
                <w:szCs w:val="22"/>
              </w:rPr>
              <w:t>uvědomí si, že za idylickým obrazem se skrývá spousta odříkání, těžkostí a</w:t>
            </w:r>
            <w:r w:rsidR="00171B8C" w:rsidRPr="000F541F">
              <w:rPr>
                <w:sz w:val="22"/>
                <w:szCs w:val="22"/>
              </w:rPr>
              <w:t> </w:t>
            </w:r>
            <w:r w:rsidRPr="000F541F">
              <w:rPr>
                <w:sz w:val="22"/>
                <w:szCs w:val="22"/>
              </w:rPr>
              <w:t>nelehkých zkoušek, které s sebou ale zároveň přináší vzájemnou podporu a</w:t>
            </w:r>
            <w:r w:rsidR="00171B8C" w:rsidRPr="000F541F">
              <w:rPr>
                <w:sz w:val="22"/>
                <w:szCs w:val="22"/>
              </w:rPr>
              <w:t> </w:t>
            </w:r>
            <w:r w:rsidRPr="000F541F">
              <w:rPr>
                <w:sz w:val="22"/>
                <w:szCs w:val="22"/>
              </w:rPr>
              <w:t>lásku.</w:t>
            </w:r>
          </w:p>
        </w:tc>
      </w:tr>
      <w:tr w:rsidR="002D0767" w:rsidRPr="00DE2181" w14:paraId="0CEB17E2" w14:textId="77777777" w:rsidTr="002D0767">
        <w:trPr>
          <w:trHeight w:val="1372"/>
        </w:trPr>
        <w:tc>
          <w:tcPr>
            <w:tcW w:w="1179" w:type="pct"/>
            <w:vAlign w:val="center"/>
          </w:tcPr>
          <w:p w14:paraId="7D01EBBF" w14:textId="77777777" w:rsidR="002D0767" w:rsidRPr="00361312" w:rsidRDefault="002D0767" w:rsidP="00875DB2">
            <w:pPr>
              <w:jc w:val="both"/>
              <w:rPr>
                <w:sz w:val="22"/>
                <w:szCs w:val="22"/>
                <w:highlight w:val="lightGray"/>
              </w:rPr>
            </w:pPr>
            <w:r w:rsidRPr="00361312">
              <w:rPr>
                <w:sz w:val="22"/>
                <w:szCs w:val="22"/>
              </w:rPr>
              <w:t xml:space="preserve">Hlavní myšlenka </w:t>
            </w:r>
          </w:p>
        </w:tc>
        <w:tc>
          <w:tcPr>
            <w:tcW w:w="3821" w:type="pct"/>
            <w:vAlign w:val="center"/>
          </w:tcPr>
          <w:p w14:paraId="4DBDFEF7" w14:textId="7AB09457" w:rsidR="002D0767" w:rsidRPr="00361312" w:rsidRDefault="002D0767" w:rsidP="00875DB2">
            <w:pPr>
              <w:spacing w:before="120" w:after="120"/>
              <w:jc w:val="both"/>
              <w:rPr>
                <w:sz w:val="22"/>
                <w:szCs w:val="22"/>
              </w:rPr>
            </w:pPr>
            <w:r>
              <w:rPr>
                <w:sz w:val="22"/>
                <w:szCs w:val="22"/>
              </w:rPr>
              <w:t xml:space="preserve">Všichni známe vánoční příběh a idylický obraz Marie a Josefa s dítětem v jeslích. Jak ale byla náročná a daleká cesta do Betléma, jak složité muselo být hledání noclehu a odmítavé reakce a co narození dítěte ve stáji? Jak se asi cítili chudí pastýři, kteří jako první navštívili narozené dítě a co </w:t>
            </w:r>
            <w:r w:rsidRPr="00DA0A1A">
              <w:rPr>
                <w:sz w:val="22"/>
                <w:szCs w:val="22"/>
              </w:rPr>
              <w:t xml:space="preserve">se jim honilo hlavou? Pohled na známý příběh z různých úhlů může vést k zamyšlení, </w:t>
            </w:r>
            <w:r>
              <w:rPr>
                <w:sz w:val="22"/>
                <w:szCs w:val="22"/>
              </w:rPr>
              <w:t>nad statečností, vírou, vzájemnou pomocí, láskou a otevřeností pro všechny bez rozdílu</w:t>
            </w:r>
            <w:r w:rsidRPr="00361312">
              <w:rPr>
                <w:sz w:val="22"/>
                <w:szCs w:val="22"/>
              </w:rPr>
              <w:t xml:space="preserve">. </w:t>
            </w:r>
          </w:p>
        </w:tc>
      </w:tr>
      <w:tr w:rsidR="002D0767" w:rsidRPr="00DE2181" w14:paraId="2A619AFD" w14:textId="77777777" w:rsidTr="002D0767">
        <w:trPr>
          <w:trHeight w:val="4353"/>
        </w:trPr>
        <w:tc>
          <w:tcPr>
            <w:tcW w:w="1179" w:type="pct"/>
            <w:vAlign w:val="center"/>
          </w:tcPr>
          <w:p w14:paraId="31FFFDE3" w14:textId="77777777" w:rsidR="002D0767" w:rsidRPr="00361312" w:rsidRDefault="002D0767" w:rsidP="00875DB2">
            <w:pPr>
              <w:jc w:val="both"/>
              <w:rPr>
                <w:sz w:val="22"/>
                <w:szCs w:val="22"/>
              </w:rPr>
            </w:pPr>
            <w:r w:rsidRPr="00361312">
              <w:rPr>
                <w:sz w:val="22"/>
                <w:szCs w:val="22"/>
              </w:rPr>
              <w:t>Cíle</w:t>
            </w:r>
          </w:p>
        </w:tc>
        <w:tc>
          <w:tcPr>
            <w:tcW w:w="3821" w:type="pct"/>
            <w:vAlign w:val="center"/>
          </w:tcPr>
          <w:p w14:paraId="6419680A" w14:textId="5E2771CB" w:rsidR="002D0767" w:rsidRPr="00361312" w:rsidRDefault="002D0767" w:rsidP="00875DB2">
            <w:pPr>
              <w:numPr>
                <w:ilvl w:val="0"/>
                <w:numId w:val="11"/>
              </w:numPr>
              <w:spacing w:before="0" w:after="0" w:line="276" w:lineRule="auto"/>
              <w:ind w:left="952" w:hanging="357"/>
              <w:jc w:val="both"/>
              <w:rPr>
                <w:sz w:val="22"/>
                <w:szCs w:val="22"/>
              </w:rPr>
            </w:pPr>
            <w:r w:rsidRPr="00361312">
              <w:rPr>
                <w:sz w:val="22"/>
                <w:szCs w:val="22"/>
              </w:rPr>
              <w:t>žáci se seznámí s vánočním příběhem a poznají postavy Marie</w:t>
            </w:r>
            <w:r w:rsidR="00171B8C">
              <w:rPr>
                <w:sz w:val="22"/>
                <w:szCs w:val="22"/>
              </w:rPr>
              <w:t>,</w:t>
            </w:r>
            <w:r w:rsidRPr="00361312">
              <w:rPr>
                <w:sz w:val="22"/>
                <w:szCs w:val="22"/>
              </w:rPr>
              <w:t xml:space="preserve"> Josefa</w:t>
            </w:r>
            <w:r>
              <w:rPr>
                <w:sz w:val="22"/>
                <w:szCs w:val="22"/>
              </w:rPr>
              <w:t xml:space="preserve"> a chudých pastýřů</w:t>
            </w:r>
          </w:p>
          <w:p w14:paraId="3DB92C43" w14:textId="7ED8B1D6" w:rsidR="002D0767" w:rsidRPr="00361312" w:rsidRDefault="002D0767" w:rsidP="00875DB2">
            <w:pPr>
              <w:numPr>
                <w:ilvl w:val="0"/>
                <w:numId w:val="11"/>
              </w:numPr>
              <w:spacing w:before="0" w:after="0" w:line="276" w:lineRule="auto"/>
              <w:jc w:val="both"/>
              <w:rPr>
                <w:sz w:val="22"/>
                <w:szCs w:val="22"/>
              </w:rPr>
            </w:pPr>
            <w:r w:rsidRPr="00361312">
              <w:rPr>
                <w:sz w:val="22"/>
                <w:szCs w:val="22"/>
              </w:rPr>
              <w:t xml:space="preserve">pomocí </w:t>
            </w:r>
            <w:r>
              <w:rPr>
                <w:sz w:val="22"/>
                <w:szCs w:val="22"/>
              </w:rPr>
              <w:t>analýzy biblického úryvku se zamyslí nad obsahem a hlavní myšlenkou textu a vlastním poselstvím</w:t>
            </w:r>
          </w:p>
          <w:p w14:paraId="03E3DE03" w14:textId="36A3C708" w:rsidR="002D0767" w:rsidRDefault="002D0767" w:rsidP="00875DB2">
            <w:pPr>
              <w:numPr>
                <w:ilvl w:val="0"/>
                <w:numId w:val="11"/>
              </w:numPr>
              <w:spacing w:before="0" w:after="0" w:line="276" w:lineRule="auto"/>
              <w:jc w:val="both"/>
              <w:rPr>
                <w:sz w:val="22"/>
                <w:szCs w:val="22"/>
              </w:rPr>
            </w:pPr>
            <w:r>
              <w:rPr>
                <w:sz w:val="22"/>
                <w:szCs w:val="22"/>
              </w:rPr>
              <w:t>dokáží se podívat na událost z jiného úhlu pohledu, zamyslí se nad tím, co mohly postavy prožít a jak se mohly v dané situaci cítit</w:t>
            </w:r>
          </w:p>
          <w:p w14:paraId="57C8BA22" w14:textId="195D49DF" w:rsidR="002D0767" w:rsidRDefault="002D0767" w:rsidP="00875DB2">
            <w:pPr>
              <w:numPr>
                <w:ilvl w:val="0"/>
                <w:numId w:val="11"/>
              </w:numPr>
              <w:spacing w:before="0" w:after="0" w:line="276" w:lineRule="auto"/>
              <w:jc w:val="both"/>
              <w:rPr>
                <w:sz w:val="22"/>
                <w:szCs w:val="22"/>
              </w:rPr>
            </w:pPr>
            <w:r>
              <w:rPr>
                <w:sz w:val="22"/>
                <w:szCs w:val="22"/>
              </w:rPr>
              <w:t>z daných informací vyvodí určitá tvrzení a zasadí je do souvislostí</w:t>
            </w:r>
          </w:p>
          <w:p w14:paraId="4A998829" w14:textId="06CBE075" w:rsidR="002D0767" w:rsidRPr="00361312" w:rsidRDefault="002D0767" w:rsidP="00875DB2">
            <w:pPr>
              <w:numPr>
                <w:ilvl w:val="0"/>
                <w:numId w:val="11"/>
              </w:numPr>
              <w:spacing w:before="0" w:after="0" w:line="276" w:lineRule="auto"/>
              <w:jc w:val="both"/>
              <w:rPr>
                <w:sz w:val="22"/>
                <w:szCs w:val="22"/>
              </w:rPr>
            </w:pPr>
            <w:r>
              <w:rPr>
                <w:sz w:val="22"/>
                <w:szCs w:val="22"/>
              </w:rPr>
              <w:t>zpracují své poznatky do zpravodajského útvaru a prezentují jej před ostatními</w:t>
            </w:r>
          </w:p>
          <w:p w14:paraId="54ED3045" w14:textId="06D51448" w:rsidR="002D0767" w:rsidRPr="002D0767" w:rsidRDefault="002D0767" w:rsidP="00875DB2">
            <w:pPr>
              <w:numPr>
                <w:ilvl w:val="0"/>
                <w:numId w:val="11"/>
              </w:numPr>
              <w:spacing w:before="0" w:after="0" w:line="276" w:lineRule="auto"/>
              <w:jc w:val="both"/>
              <w:rPr>
                <w:sz w:val="22"/>
                <w:szCs w:val="22"/>
              </w:rPr>
            </w:pPr>
            <w:r>
              <w:rPr>
                <w:sz w:val="22"/>
                <w:szCs w:val="22"/>
              </w:rPr>
              <w:t>dokáží porovnat informace získané z textu s informacemi, které vyvodili z daných situací, reálií a okolností děje</w:t>
            </w:r>
          </w:p>
        </w:tc>
      </w:tr>
      <w:tr w:rsidR="002D0767" w:rsidRPr="005155CF" w14:paraId="74054A3F" w14:textId="77777777" w:rsidTr="002D0767">
        <w:trPr>
          <w:trHeight w:val="2828"/>
        </w:trPr>
        <w:tc>
          <w:tcPr>
            <w:tcW w:w="1179" w:type="pct"/>
            <w:vAlign w:val="center"/>
          </w:tcPr>
          <w:p w14:paraId="7D83A02B" w14:textId="77777777" w:rsidR="002D0767" w:rsidRPr="00361312" w:rsidRDefault="002D0767" w:rsidP="00875DB2">
            <w:pPr>
              <w:jc w:val="both"/>
            </w:pPr>
            <w:r w:rsidRPr="00361312">
              <w:rPr>
                <w:sz w:val="22"/>
                <w:szCs w:val="22"/>
              </w:rPr>
              <w:t>Průřezová témata</w:t>
            </w:r>
          </w:p>
        </w:tc>
        <w:tc>
          <w:tcPr>
            <w:tcW w:w="3821" w:type="pct"/>
            <w:vAlign w:val="center"/>
          </w:tcPr>
          <w:p w14:paraId="467F7E3E" w14:textId="77777777" w:rsidR="002D0767" w:rsidRPr="00015DBA" w:rsidRDefault="002D0767" w:rsidP="00875DB2">
            <w:pPr>
              <w:numPr>
                <w:ilvl w:val="0"/>
                <w:numId w:val="12"/>
              </w:numPr>
              <w:spacing w:before="0" w:after="0" w:line="276" w:lineRule="auto"/>
              <w:ind w:left="714" w:hanging="357"/>
              <w:jc w:val="both"/>
              <w:rPr>
                <w:sz w:val="22"/>
                <w:szCs w:val="22"/>
              </w:rPr>
            </w:pPr>
            <w:r w:rsidRPr="00015DBA">
              <w:rPr>
                <w:sz w:val="22"/>
                <w:szCs w:val="22"/>
              </w:rPr>
              <w:t>vánoční zvyky a tradice</w:t>
            </w:r>
          </w:p>
          <w:p w14:paraId="241ADC94" w14:textId="77777777" w:rsidR="002D0767" w:rsidRDefault="002D0767" w:rsidP="00875DB2">
            <w:pPr>
              <w:numPr>
                <w:ilvl w:val="0"/>
                <w:numId w:val="12"/>
              </w:numPr>
              <w:spacing w:before="0" w:after="0" w:line="276" w:lineRule="auto"/>
              <w:jc w:val="both"/>
              <w:rPr>
                <w:sz w:val="22"/>
                <w:szCs w:val="22"/>
              </w:rPr>
            </w:pPr>
            <w:r>
              <w:rPr>
                <w:sz w:val="22"/>
                <w:szCs w:val="22"/>
              </w:rPr>
              <w:t>l</w:t>
            </w:r>
            <w:r w:rsidRPr="00361312">
              <w:rPr>
                <w:sz w:val="22"/>
                <w:szCs w:val="22"/>
              </w:rPr>
              <w:t>idské vzta</w:t>
            </w:r>
            <w:r>
              <w:rPr>
                <w:sz w:val="22"/>
                <w:szCs w:val="22"/>
              </w:rPr>
              <w:t>hy (rozvoj postojů k</w:t>
            </w:r>
            <w:r w:rsidRPr="00361312">
              <w:rPr>
                <w:sz w:val="22"/>
                <w:szCs w:val="22"/>
              </w:rPr>
              <w:t xml:space="preserve"> toleranci, empatii a </w:t>
            </w:r>
            <w:r>
              <w:rPr>
                <w:sz w:val="22"/>
                <w:szCs w:val="22"/>
              </w:rPr>
              <w:t>k harmonickým mezilidským vztahům</w:t>
            </w:r>
            <w:r w:rsidRPr="00361312">
              <w:rPr>
                <w:sz w:val="22"/>
                <w:szCs w:val="22"/>
              </w:rPr>
              <w:t>)</w:t>
            </w:r>
          </w:p>
          <w:p w14:paraId="358CDB41" w14:textId="77777777" w:rsidR="002D0767" w:rsidRDefault="002D0767" w:rsidP="00875DB2">
            <w:pPr>
              <w:numPr>
                <w:ilvl w:val="0"/>
                <w:numId w:val="12"/>
              </w:numPr>
              <w:spacing w:before="0" w:after="0" w:line="276" w:lineRule="auto"/>
              <w:jc w:val="both"/>
              <w:rPr>
                <w:sz w:val="22"/>
                <w:szCs w:val="22"/>
              </w:rPr>
            </w:pPr>
            <w:r>
              <w:rPr>
                <w:sz w:val="22"/>
                <w:szCs w:val="22"/>
              </w:rPr>
              <w:t>p</w:t>
            </w:r>
            <w:r w:rsidRPr="001A761F">
              <w:rPr>
                <w:sz w:val="22"/>
                <w:szCs w:val="22"/>
              </w:rPr>
              <w:t>rincip sociálního smíru a solidarity</w:t>
            </w:r>
          </w:p>
          <w:p w14:paraId="77C41D02" w14:textId="4647C8E8" w:rsidR="002D0767" w:rsidRDefault="002D0767" w:rsidP="00875DB2">
            <w:pPr>
              <w:numPr>
                <w:ilvl w:val="0"/>
                <w:numId w:val="12"/>
              </w:numPr>
              <w:spacing w:before="0" w:after="0" w:line="276" w:lineRule="auto"/>
              <w:jc w:val="both"/>
              <w:rPr>
                <w:sz w:val="22"/>
                <w:szCs w:val="22"/>
              </w:rPr>
            </w:pPr>
            <w:r>
              <w:rPr>
                <w:sz w:val="22"/>
                <w:szCs w:val="22"/>
              </w:rPr>
              <w:t>fungování medií</w:t>
            </w:r>
          </w:p>
          <w:p w14:paraId="3999D21C" w14:textId="77777777" w:rsidR="002D0767" w:rsidRPr="001A761F" w:rsidRDefault="002D0767" w:rsidP="00875DB2">
            <w:pPr>
              <w:numPr>
                <w:ilvl w:val="0"/>
                <w:numId w:val="12"/>
              </w:numPr>
              <w:spacing w:before="0" w:after="0" w:line="276" w:lineRule="auto"/>
              <w:jc w:val="both"/>
              <w:rPr>
                <w:sz w:val="22"/>
                <w:szCs w:val="22"/>
              </w:rPr>
            </w:pPr>
            <w:r>
              <w:rPr>
                <w:sz w:val="22"/>
                <w:szCs w:val="22"/>
              </w:rPr>
              <w:t>orientace v čase, časový sled</w:t>
            </w:r>
          </w:p>
          <w:p w14:paraId="25D1931B" w14:textId="5D1E43BA" w:rsidR="002D0767" w:rsidRPr="00361312" w:rsidRDefault="002D0767" w:rsidP="00875DB2">
            <w:pPr>
              <w:numPr>
                <w:ilvl w:val="0"/>
                <w:numId w:val="12"/>
              </w:numPr>
              <w:spacing w:before="0" w:after="0"/>
              <w:ind w:left="714" w:hanging="357"/>
              <w:jc w:val="both"/>
              <w:rPr>
                <w:sz w:val="22"/>
                <w:szCs w:val="22"/>
              </w:rPr>
            </w:pPr>
            <w:r>
              <w:rPr>
                <w:sz w:val="22"/>
                <w:szCs w:val="22"/>
              </w:rPr>
              <w:t>kolektivní práce, práce ve skupinách</w:t>
            </w:r>
          </w:p>
        </w:tc>
      </w:tr>
    </w:tbl>
    <w:p w14:paraId="0E8F105F" w14:textId="77777777" w:rsidR="002D0767" w:rsidRPr="002D0767" w:rsidRDefault="002D0767" w:rsidP="00875DB2">
      <w:pPr>
        <w:jc w:val="both"/>
      </w:pPr>
    </w:p>
    <w:p w14:paraId="39C55DC7" w14:textId="66E7FEC9" w:rsidR="00391857" w:rsidRPr="001C29D8" w:rsidRDefault="00391857" w:rsidP="00875DB2">
      <w:pPr>
        <w:pStyle w:val="Nadpis5"/>
        <w:spacing w:before="0"/>
        <w:jc w:val="both"/>
      </w:pPr>
      <w:bookmarkStart w:id="7" w:name="_Toc86920606"/>
      <w:bookmarkStart w:id="8" w:name="_Toc87258104"/>
      <w:r w:rsidRPr="001C29D8">
        <w:t>Scénář programu</w:t>
      </w:r>
      <w:bookmarkEnd w:id="7"/>
      <w:bookmarkEnd w:id="8"/>
    </w:p>
    <w:p w14:paraId="62A467AB" w14:textId="77777777" w:rsidR="00171B8C" w:rsidRPr="00111383" w:rsidRDefault="00171B8C" w:rsidP="00875DB2">
      <w:pPr>
        <w:pStyle w:val="Odstavecseseznamem"/>
        <w:jc w:val="both"/>
        <w:rPr>
          <w:b w:val="0"/>
          <w:bCs/>
        </w:rPr>
      </w:pPr>
      <w:r w:rsidRPr="00111383">
        <w:rPr>
          <w:b w:val="0"/>
          <w:bCs/>
        </w:rPr>
        <w:t>Aktivita „Novinový titulek“: práce s obrazem Svaté rodiny, hledání slovního pojmenování</w:t>
      </w:r>
    </w:p>
    <w:p w14:paraId="582A0268" w14:textId="77777777" w:rsidR="00171B8C" w:rsidRPr="00111383" w:rsidRDefault="00171B8C" w:rsidP="00875DB2">
      <w:pPr>
        <w:pStyle w:val="Odstavecseseznamem"/>
        <w:jc w:val="both"/>
        <w:rPr>
          <w:b w:val="0"/>
          <w:bCs/>
        </w:rPr>
      </w:pPr>
      <w:r w:rsidRPr="00111383">
        <w:rPr>
          <w:b w:val="0"/>
          <w:bCs/>
        </w:rPr>
        <w:t xml:space="preserve">Aktivita „Fotografie v novinách“: práce s biblickým textem, vyjádření obsahu formou živých obrazů </w:t>
      </w:r>
    </w:p>
    <w:p w14:paraId="5EAB3036" w14:textId="77777777" w:rsidR="00171B8C" w:rsidRPr="00111383" w:rsidRDefault="00171B8C" w:rsidP="00875DB2">
      <w:pPr>
        <w:pStyle w:val="Odstavecseseznamem"/>
        <w:jc w:val="both"/>
        <w:rPr>
          <w:b w:val="0"/>
          <w:bCs/>
        </w:rPr>
      </w:pPr>
      <w:r w:rsidRPr="00111383">
        <w:rPr>
          <w:b w:val="0"/>
          <w:bCs/>
        </w:rPr>
        <w:t>Aktivita „Chronologie příběhu“: práce s biblickým textem, časové uspořádání jednotlivých událostí, diskuze nad obsahem textu</w:t>
      </w:r>
    </w:p>
    <w:p w14:paraId="68657F0D" w14:textId="77777777" w:rsidR="00171B8C" w:rsidRPr="00111383" w:rsidRDefault="00171B8C" w:rsidP="00875DB2">
      <w:pPr>
        <w:pStyle w:val="Odstavecseseznamem"/>
        <w:jc w:val="both"/>
        <w:rPr>
          <w:b w:val="0"/>
          <w:bCs/>
        </w:rPr>
      </w:pPr>
      <w:r w:rsidRPr="00111383">
        <w:rPr>
          <w:b w:val="0"/>
          <w:bCs/>
        </w:rPr>
        <w:t>Aktivita „Moje myšlenka“: analýza textu, příběhová linka, hlavní a vedlejší postavy, hlavní myšlenka textu</w:t>
      </w:r>
    </w:p>
    <w:p w14:paraId="18C80418" w14:textId="77777777" w:rsidR="00171B8C" w:rsidRPr="00111383" w:rsidRDefault="00171B8C" w:rsidP="00875DB2">
      <w:pPr>
        <w:pStyle w:val="Odstavecseseznamem"/>
        <w:jc w:val="both"/>
        <w:rPr>
          <w:b w:val="0"/>
          <w:bCs/>
        </w:rPr>
      </w:pPr>
      <w:r w:rsidRPr="00111383">
        <w:rPr>
          <w:b w:val="0"/>
          <w:bCs/>
        </w:rPr>
        <w:t xml:space="preserve">Aktivita „Reportéři v terénu“: práce s představivostí, formulování textu do podoby reportáže, pohled na známý příběh z jiných úhlů pohledu </w:t>
      </w:r>
    </w:p>
    <w:p w14:paraId="4C51D58C" w14:textId="77777777" w:rsidR="00171B8C" w:rsidRPr="00111383" w:rsidRDefault="00171B8C" w:rsidP="00875DB2">
      <w:pPr>
        <w:pStyle w:val="Odstavecseseznamem"/>
        <w:jc w:val="both"/>
        <w:rPr>
          <w:b w:val="0"/>
          <w:bCs/>
        </w:rPr>
      </w:pPr>
      <w:r w:rsidRPr="00111383">
        <w:rPr>
          <w:b w:val="0"/>
          <w:bCs/>
        </w:rPr>
        <w:t>Aktivita „Nové pohledy“: diskuze o tom, jak se změnil pohled na daný příběh a co je v příběhu hlavní myšlenkou, kterou si každý sám za sebe odnáší</w:t>
      </w:r>
    </w:p>
    <w:p w14:paraId="33E2B05A" w14:textId="51FF798A" w:rsidR="00391857" w:rsidRPr="00111383" w:rsidRDefault="00171B8C" w:rsidP="00875DB2">
      <w:pPr>
        <w:pStyle w:val="Odstavecseseznamem"/>
        <w:jc w:val="both"/>
        <w:rPr>
          <w:b w:val="0"/>
          <w:bCs/>
        </w:rPr>
      </w:pPr>
      <w:r w:rsidRPr="00111383">
        <w:rPr>
          <w:b w:val="0"/>
          <w:bCs/>
        </w:rPr>
        <w:t>Aktivita „Citát do kapsy“: vybraná myšlenka provázející nás na každém kroku</w:t>
      </w:r>
    </w:p>
    <w:p w14:paraId="50E68B0F" w14:textId="77777777" w:rsidR="00171B8C" w:rsidRDefault="00171B8C" w:rsidP="00875DB2">
      <w:pPr>
        <w:ind w:left="320"/>
        <w:jc w:val="both"/>
      </w:pPr>
    </w:p>
    <w:p w14:paraId="1A944D5B" w14:textId="77777777" w:rsidR="00391857" w:rsidRPr="001C29D8" w:rsidRDefault="00391857" w:rsidP="00875DB2">
      <w:pPr>
        <w:pStyle w:val="Nadpis5"/>
        <w:jc w:val="both"/>
      </w:pPr>
      <w:bookmarkStart w:id="9" w:name="_Toc86920607"/>
      <w:bookmarkStart w:id="10" w:name="_Toc87258105"/>
      <w:r w:rsidRPr="001C29D8">
        <w:t>Pomůcky</w:t>
      </w:r>
      <w:bookmarkEnd w:id="9"/>
      <w:bookmarkEnd w:id="10"/>
    </w:p>
    <w:p w14:paraId="42520DF2" w14:textId="51CCD576" w:rsidR="00171B8C" w:rsidRPr="00111383" w:rsidRDefault="00171B8C" w:rsidP="00875DB2">
      <w:pPr>
        <w:pStyle w:val="Odstavecseseznamem"/>
        <w:jc w:val="both"/>
        <w:rPr>
          <w:b w:val="0"/>
          <w:bCs/>
          <w:sz w:val="28"/>
          <w:szCs w:val="28"/>
        </w:rPr>
      </w:pPr>
      <w:r w:rsidRPr="00111383">
        <w:rPr>
          <w:b w:val="0"/>
          <w:bCs/>
        </w:rPr>
        <w:t xml:space="preserve">biblické postavičky, šátky (nebo obrázek </w:t>
      </w:r>
      <w:r w:rsidR="00D814F1" w:rsidRPr="00111383">
        <w:rPr>
          <w:b w:val="0"/>
          <w:bCs/>
        </w:rPr>
        <w:t>S</w:t>
      </w:r>
      <w:r w:rsidRPr="00111383">
        <w:rPr>
          <w:b w:val="0"/>
          <w:bCs/>
        </w:rPr>
        <w:t>vaté rodiny)</w:t>
      </w:r>
    </w:p>
    <w:p w14:paraId="60EDDD45" w14:textId="6ECABE73" w:rsidR="00171B8C" w:rsidRPr="00111383" w:rsidRDefault="00171B8C" w:rsidP="00875DB2">
      <w:pPr>
        <w:pStyle w:val="Odstavecseseznamem"/>
        <w:jc w:val="both"/>
        <w:rPr>
          <w:b w:val="0"/>
          <w:bCs/>
          <w:sz w:val="28"/>
          <w:szCs w:val="28"/>
        </w:rPr>
      </w:pPr>
      <w:r w:rsidRPr="00111383">
        <w:rPr>
          <w:b w:val="0"/>
          <w:bCs/>
        </w:rPr>
        <w:t xml:space="preserve">rozstříhaný biblický text na </w:t>
      </w:r>
      <w:r w:rsidR="00D814F1" w:rsidRPr="00111383">
        <w:rPr>
          <w:b w:val="0"/>
          <w:bCs/>
        </w:rPr>
        <w:t xml:space="preserve">jednotlivé </w:t>
      </w:r>
      <w:r w:rsidRPr="00111383">
        <w:rPr>
          <w:b w:val="0"/>
          <w:bCs/>
        </w:rPr>
        <w:t>části (viz Příloha č. 1)</w:t>
      </w:r>
    </w:p>
    <w:p w14:paraId="204E9089" w14:textId="77777777" w:rsidR="00171B8C" w:rsidRPr="00111383" w:rsidRDefault="00171B8C" w:rsidP="00875DB2">
      <w:pPr>
        <w:pStyle w:val="Odstavecseseznamem"/>
        <w:jc w:val="both"/>
        <w:rPr>
          <w:b w:val="0"/>
          <w:bCs/>
        </w:rPr>
      </w:pPr>
      <w:r w:rsidRPr="00111383">
        <w:rPr>
          <w:b w:val="0"/>
          <w:bCs/>
        </w:rPr>
        <w:t>biblický text (viz Příloha č. 2)</w:t>
      </w:r>
    </w:p>
    <w:p w14:paraId="010BA3E7" w14:textId="77777777" w:rsidR="00171B8C" w:rsidRPr="00111383" w:rsidRDefault="00171B8C" w:rsidP="00875DB2">
      <w:pPr>
        <w:pStyle w:val="Odstavecseseznamem"/>
        <w:jc w:val="both"/>
        <w:rPr>
          <w:b w:val="0"/>
          <w:bCs/>
        </w:rPr>
      </w:pPr>
      <w:r w:rsidRPr="00111383">
        <w:rPr>
          <w:b w:val="0"/>
          <w:bCs/>
        </w:rPr>
        <w:t>informace z místa dění pro každou skupinu (viz Příloha č. 3)</w:t>
      </w:r>
    </w:p>
    <w:p w14:paraId="369B7703" w14:textId="77777777" w:rsidR="00171B8C" w:rsidRPr="00111383" w:rsidRDefault="00171B8C" w:rsidP="00875DB2">
      <w:pPr>
        <w:pStyle w:val="Odstavecseseznamem"/>
        <w:jc w:val="both"/>
        <w:rPr>
          <w:b w:val="0"/>
          <w:bCs/>
        </w:rPr>
      </w:pPr>
      <w:r w:rsidRPr="00111383">
        <w:rPr>
          <w:b w:val="0"/>
          <w:bCs/>
        </w:rPr>
        <w:t>rekvizita pro moderátora a reportéra (např. desky na papíry, mikrofon, část kostýmu,…)</w:t>
      </w:r>
    </w:p>
    <w:p w14:paraId="05317A5F" w14:textId="77777777" w:rsidR="00171B8C" w:rsidRPr="00111383" w:rsidRDefault="00171B8C" w:rsidP="00875DB2">
      <w:pPr>
        <w:pStyle w:val="Odstavecseseznamem"/>
        <w:jc w:val="both"/>
        <w:rPr>
          <w:b w:val="0"/>
          <w:bCs/>
        </w:rPr>
      </w:pPr>
      <w:r w:rsidRPr="00111383">
        <w:rPr>
          <w:b w:val="0"/>
          <w:bCs/>
        </w:rPr>
        <w:t>otázky pro moderátora (viz Příloha č. 4)</w:t>
      </w:r>
    </w:p>
    <w:p w14:paraId="56304A01" w14:textId="77777777" w:rsidR="00171B8C" w:rsidRPr="00111383" w:rsidRDefault="00171B8C" w:rsidP="00875DB2">
      <w:pPr>
        <w:pStyle w:val="Odstavecseseznamem"/>
        <w:jc w:val="both"/>
        <w:rPr>
          <w:b w:val="0"/>
          <w:bCs/>
          <w:sz w:val="28"/>
          <w:szCs w:val="28"/>
        </w:rPr>
      </w:pPr>
      <w:r w:rsidRPr="00111383">
        <w:rPr>
          <w:b w:val="0"/>
          <w:bCs/>
        </w:rPr>
        <w:t>lístečky (pro každého žáka jeden)</w:t>
      </w:r>
    </w:p>
    <w:p w14:paraId="73CED169" w14:textId="22445A7B" w:rsidR="0019227B" w:rsidRDefault="00171B8C" w:rsidP="00875DB2">
      <w:pPr>
        <w:jc w:val="both"/>
        <w:rPr>
          <w:b/>
          <w:sz w:val="28"/>
          <w:szCs w:val="28"/>
        </w:rPr>
      </w:pPr>
      <w:r>
        <w:rPr>
          <w:b/>
          <w:sz w:val="28"/>
          <w:szCs w:val="28"/>
        </w:rPr>
        <w:br w:type="page"/>
      </w:r>
    </w:p>
    <w:p w14:paraId="46536311" w14:textId="77777777" w:rsidR="00D24AE3" w:rsidRPr="00D24AE3" w:rsidRDefault="00D24AE3" w:rsidP="00875DB2">
      <w:pPr>
        <w:pStyle w:val="Nadpis1"/>
        <w:spacing w:before="0" w:after="0" w:line="240" w:lineRule="auto"/>
        <w:jc w:val="both"/>
        <w:rPr>
          <w:sz w:val="6"/>
          <w:szCs w:val="6"/>
        </w:rPr>
      </w:pPr>
      <w:bookmarkStart w:id="11" w:name="_Toc86864250"/>
      <w:bookmarkStart w:id="12" w:name="_Toc86864306"/>
    </w:p>
    <w:p w14:paraId="52CD6D66" w14:textId="797CDDBC" w:rsidR="00391857" w:rsidRPr="00667DB5" w:rsidRDefault="00391857" w:rsidP="00875DB2">
      <w:pPr>
        <w:pStyle w:val="Nadpis1"/>
        <w:spacing w:before="0" w:after="240" w:line="240" w:lineRule="auto"/>
        <w:jc w:val="both"/>
      </w:pPr>
      <w:bookmarkStart w:id="13" w:name="_Toc86920608"/>
      <w:bookmarkStart w:id="14" w:name="_Toc87258106"/>
      <w:r w:rsidRPr="00667DB5">
        <w:t>Podrobný komentář k jednotlivým bodům scénáře</w:t>
      </w:r>
      <w:bookmarkEnd w:id="11"/>
      <w:bookmarkEnd w:id="12"/>
      <w:bookmarkEnd w:id="13"/>
      <w:bookmarkEnd w:id="14"/>
    </w:p>
    <w:p w14:paraId="34F2B146" w14:textId="6E570C53" w:rsidR="00171B8C" w:rsidRDefault="00171B8C" w:rsidP="00875DB2">
      <w:pPr>
        <w:pStyle w:val="Nadpis3"/>
        <w:jc w:val="both"/>
      </w:pPr>
      <w:bookmarkStart w:id="15" w:name="_Toc86920609"/>
      <w:bookmarkStart w:id="16" w:name="_Toc87258107"/>
      <w:r>
        <w:t>Aktivita</w:t>
      </w:r>
      <w:r w:rsidR="00944D4D">
        <w:t xml:space="preserve"> -</w:t>
      </w:r>
      <w:r>
        <w:t xml:space="preserve"> „Novinový titulek</w:t>
      </w:r>
      <w:bookmarkEnd w:id="15"/>
      <w:bookmarkEnd w:id="16"/>
    </w:p>
    <w:p w14:paraId="4BEC92EE" w14:textId="7520F6EC" w:rsidR="00C309EF" w:rsidRPr="00C309EF" w:rsidRDefault="00C309EF" w:rsidP="00944D4D">
      <w:pPr>
        <w:pStyle w:val="Bezmezer"/>
        <w:numPr>
          <w:ilvl w:val="0"/>
          <w:numId w:val="31"/>
        </w:numPr>
      </w:pPr>
      <w:r>
        <w:t>práce s obrazem Svaté rodiny, hledání slovního pojmenování</w:t>
      </w:r>
    </w:p>
    <w:p w14:paraId="65CC9A91" w14:textId="77777777" w:rsidR="00944D4D" w:rsidRDefault="00171B8C" w:rsidP="00944D4D">
      <w:pPr>
        <w:pStyle w:val="Odstavecseseznamem"/>
        <w:spacing w:after="0"/>
        <w:jc w:val="both"/>
      </w:pPr>
      <w:r w:rsidRPr="007146E0">
        <w:rPr>
          <w:bCs/>
        </w:rPr>
        <w:t>Popis aktivity:</w:t>
      </w:r>
      <w:r>
        <w:t xml:space="preserve"> </w:t>
      </w:r>
    </w:p>
    <w:p w14:paraId="346B82A2" w14:textId="08C1FB1B" w:rsidR="00171B8C" w:rsidRDefault="00171B8C" w:rsidP="00944D4D">
      <w:pPr>
        <w:pStyle w:val="Bezmezer"/>
      </w:pPr>
      <w:r>
        <w:t>Žáci sedí v kruhu na koberci nebo na židličkách. Lektor vytvoří v kruhu obraz z biblických postaviček – Marie, Josef a narozené dítě (nebo jakýkoli jiný obrázek Svaté rodiny). Lektor rozdá každému žákovi jeden lísteček a vyzve je,</w:t>
      </w:r>
      <w:r w:rsidR="007146E0">
        <w:t xml:space="preserve"> aby</w:t>
      </w:r>
      <w:r>
        <w:t xml:space="preserve"> pojmenovali obrázek, který před sebou vidí, jako by to byl titulek v novinách. Každý žák sám za sebe napíše tento titulek na kousek papíru a položí jej kolem obrázku. Titulky si pak žáci prohlédnou a vzájemně přečtou. </w:t>
      </w:r>
    </w:p>
    <w:p w14:paraId="14CAF661" w14:textId="77777777" w:rsidR="00001F7F" w:rsidRDefault="00001F7F" w:rsidP="00944D4D">
      <w:pPr>
        <w:pStyle w:val="Bezmezer"/>
      </w:pPr>
    </w:p>
    <w:p w14:paraId="3B5C34FC" w14:textId="0C7FFFBE" w:rsidR="00C309EF" w:rsidRDefault="00171B8C" w:rsidP="00875DB2">
      <w:pPr>
        <w:pStyle w:val="Nadpis3"/>
        <w:jc w:val="both"/>
      </w:pPr>
      <w:bookmarkStart w:id="17" w:name="_Toc86920610"/>
      <w:bookmarkStart w:id="18" w:name="_Toc87258108"/>
      <w:r w:rsidRPr="00BD4AC5">
        <w:t>A</w:t>
      </w:r>
      <w:r>
        <w:t>ktivita</w:t>
      </w:r>
      <w:r w:rsidR="00944D4D">
        <w:t xml:space="preserve"> -</w:t>
      </w:r>
      <w:r>
        <w:t xml:space="preserve"> „Fotografie v novinách“:</w:t>
      </w:r>
      <w:bookmarkEnd w:id="17"/>
      <w:bookmarkEnd w:id="18"/>
      <w:r>
        <w:t xml:space="preserve"> </w:t>
      </w:r>
    </w:p>
    <w:p w14:paraId="1B7F4616" w14:textId="003EB7BC" w:rsidR="00171B8C" w:rsidRPr="00C309EF" w:rsidRDefault="00171B8C" w:rsidP="00944D4D">
      <w:pPr>
        <w:pStyle w:val="Bezmezer"/>
        <w:numPr>
          <w:ilvl w:val="0"/>
          <w:numId w:val="31"/>
        </w:numPr>
      </w:pPr>
      <w:r w:rsidRPr="00C309EF">
        <w:t xml:space="preserve">práce s biblickým textem, vyjádření obsahu formou živých obrazů </w:t>
      </w:r>
    </w:p>
    <w:p w14:paraId="5C18B847" w14:textId="77777777" w:rsidR="00944D4D" w:rsidRPr="00944D4D" w:rsidRDefault="00171B8C" w:rsidP="00111383">
      <w:pPr>
        <w:pStyle w:val="Odstavecseseznamem"/>
        <w:spacing w:after="0"/>
        <w:jc w:val="both"/>
      </w:pPr>
      <w:r w:rsidRPr="00944D4D">
        <w:t xml:space="preserve">Popis aktivity: </w:t>
      </w:r>
    </w:p>
    <w:p w14:paraId="7CB08D89" w14:textId="5F019E09" w:rsidR="00171B8C" w:rsidRPr="00E57385" w:rsidRDefault="00171B8C" w:rsidP="00944D4D">
      <w:pPr>
        <w:pStyle w:val="Bezmezer"/>
      </w:pPr>
      <w:r w:rsidRPr="00944D4D">
        <w:t>Lektor rozdělí</w:t>
      </w:r>
      <w:r w:rsidRPr="00E57385">
        <w:t xml:space="preserve"> žáky na čtyři skupiny. Každá skupina dostane část biblického příběhu (viz Příloha č. 1). Žáci si ve skupině část textu přečtou a nejdůležitější událost znázorní pomocí živého obrazu (živých soch) - jako fotografii, která by mohla být v novinách u tohoto textu. </w:t>
      </w:r>
    </w:p>
    <w:p w14:paraId="1C32AEEB" w14:textId="77777777" w:rsidR="00171B8C" w:rsidRPr="00E57385" w:rsidRDefault="00171B8C" w:rsidP="00944D4D">
      <w:pPr>
        <w:pStyle w:val="Bezmezer"/>
      </w:pPr>
      <w:r w:rsidRPr="00E57385">
        <w:t xml:space="preserve">Každá skupina poté předvede svoji fotografii (živý obraz) a jeden ze skupiny současně přečte příslušný text. </w:t>
      </w:r>
    </w:p>
    <w:p w14:paraId="5F6D2172" w14:textId="77777777" w:rsidR="00171B8C" w:rsidRDefault="00171B8C" w:rsidP="00875DB2">
      <w:pPr>
        <w:spacing w:before="120"/>
        <w:jc w:val="both"/>
      </w:pPr>
    </w:p>
    <w:p w14:paraId="41A8E888" w14:textId="1502648F" w:rsidR="00C309EF" w:rsidRDefault="00171B8C" w:rsidP="00875DB2">
      <w:pPr>
        <w:pStyle w:val="Nadpis3"/>
        <w:jc w:val="both"/>
      </w:pPr>
      <w:bookmarkStart w:id="19" w:name="_Toc86920611"/>
      <w:bookmarkStart w:id="20" w:name="_Toc87258109"/>
      <w:r w:rsidRPr="00B66A35">
        <w:t xml:space="preserve">Aktivita </w:t>
      </w:r>
      <w:r w:rsidR="00111383">
        <w:t xml:space="preserve">- </w:t>
      </w:r>
      <w:r w:rsidRPr="00B66A35">
        <w:t>„Chronologie příběhu“:</w:t>
      </w:r>
      <w:bookmarkEnd w:id="19"/>
      <w:bookmarkEnd w:id="20"/>
      <w:r w:rsidRPr="00B66A35">
        <w:t xml:space="preserve"> </w:t>
      </w:r>
    </w:p>
    <w:p w14:paraId="78A8F577" w14:textId="62E3BC4B" w:rsidR="00171B8C" w:rsidRPr="00B40BE2" w:rsidRDefault="00171B8C" w:rsidP="00111383">
      <w:pPr>
        <w:pStyle w:val="Bezmezer"/>
        <w:numPr>
          <w:ilvl w:val="0"/>
          <w:numId w:val="31"/>
        </w:numPr>
      </w:pPr>
      <w:r w:rsidRPr="00B66A35">
        <w:t>práce s biblickým textem, časové uspořádání jednotlivých událostí, diskuze nad obsahem textu</w:t>
      </w:r>
    </w:p>
    <w:p w14:paraId="48EC0A95" w14:textId="77777777" w:rsidR="00A02ABD" w:rsidRPr="00111383" w:rsidRDefault="00171B8C" w:rsidP="00111383">
      <w:pPr>
        <w:pStyle w:val="Odstavecseseznamem"/>
        <w:spacing w:after="0"/>
      </w:pPr>
      <w:r w:rsidRPr="00111383">
        <w:t xml:space="preserve">Popis aktivity: </w:t>
      </w:r>
    </w:p>
    <w:p w14:paraId="03D3E06B" w14:textId="6437BA1E" w:rsidR="00171B8C" w:rsidRPr="00A02ABD" w:rsidRDefault="00171B8C" w:rsidP="00111383">
      <w:pPr>
        <w:pStyle w:val="Bezmezer"/>
      </w:pPr>
      <w:r w:rsidRPr="00111383">
        <w:t>Lektor se s žáky posadí</w:t>
      </w:r>
      <w:r w:rsidRPr="00A02ABD">
        <w:t xml:space="preserve"> do kruhu a vyzve je, aby se společně pokusili uspořádat jednotlivé části biblického textu chronologicky do souvislého příběhu. Lektor poté každému žákovi rozdá vytištěný kompletní biblický text (viz Příloha č. 2), který si mohou znov</w:t>
      </w:r>
      <w:r w:rsidR="001D3305" w:rsidRPr="00A02ABD">
        <w:t>u</w:t>
      </w:r>
      <w:r w:rsidRPr="00A02ABD">
        <w:t xml:space="preserve"> společně přečíst. </w:t>
      </w:r>
    </w:p>
    <w:p w14:paraId="2EF8728B" w14:textId="37A048CB" w:rsidR="009A0728" w:rsidRDefault="00A02ABD" w:rsidP="009A0728">
      <w:pPr>
        <w:pStyle w:val="Nadpis3"/>
        <w:jc w:val="both"/>
      </w:pPr>
      <w:r>
        <w:br w:type="page"/>
      </w:r>
      <w:bookmarkStart w:id="21" w:name="_Toc86920612"/>
      <w:bookmarkStart w:id="22" w:name="_Toc87258110"/>
      <w:r w:rsidR="009A0728" w:rsidRPr="00B66A35">
        <w:t xml:space="preserve">Aktivita </w:t>
      </w:r>
      <w:r w:rsidR="00111383">
        <w:t xml:space="preserve">- </w:t>
      </w:r>
      <w:r w:rsidR="009A0728" w:rsidRPr="00B66A35">
        <w:t>„</w:t>
      </w:r>
      <w:r w:rsidR="009A0728">
        <w:t>Moje myšlenka</w:t>
      </w:r>
      <w:r w:rsidR="009A0728" w:rsidRPr="00B66A35">
        <w:t>“:</w:t>
      </w:r>
      <w:bookmarkEnd w:id="21"/>
      <w:bookmarkEnd w:id="22"/>
      <w:r w:rsidR="009A0728" w:rsidRPr="00B66A35">
        <w:t xml:space="preserve"> </w:t>
      </w:r>
    </w:p>
    <w:p w14:paraId="0C4F0588" w14:textId="2E8FEDA6" w:rsidR="009A0728" w:rsidRPr="005E3AC6" w:rsidRDefault="009A0728" w:rsidP="00111383">
      <w:pPr>
        <w:pStyle w:val="Bezmezer"/>
        <w:numPr>
          <w:ilvl w:val="0"/>
          <w:numId w:val="31"/>
        </w:numPr>
      </w:pPr>
      <w:r>
        <w:t>analýza textu, příběhová linka, hlavní a vedlejší postavy</w:t>
      </w:r>
      <w:r w:rsidRPr="00B66A35">
        <w:t>,</w:t>
      </w:r>
      <w:r>
        <w:t xml:space="preserve"> hlavní myšlenka textu</w:t>
      </w:r>
    </w:p>
    <w:p w14:paraId="319591A0" w14:textId="77777777" w:rsidR="00111383" w:rsidRDefault="009A0728" w:rsidP="00111383">
      <w:pPr>
        <w:pStyle w:val="Odstavecseseznamem"/>
        <w:tabs>
          <w:tab w:val="left" w:pos="1134"/>
        </w:tabs>
        <w:spacing w:after="0"/>
        <w:jc w:val="both"/>
      </w:pPr>
      <w:r w:rsidRPr="007146E0">
        <w:rPr>
          <w:bCs/>
        </w:rPr>
        <w:t>Popis aktivity:</w:t>
      </w:r>
      <w:r>
        <w:t xml:space="preserve"> </w:t>
      </w:r>
    </w:p>
    <w:p w14:paraId="4E93ED60" w14:textId="495AAA39" w:rsidR="009A0728" w:rsidRDefault="009A0728" w:rsidP="00111383">
      <w:pPr>
        <w:pStyle w:val="Bezmezer"/>
        <w:rPr>
          <w:rStyle w:val="BezmezerChar"/>
        </w:rPr>
      </w:pPr>
      <w:r>
        <w:t xml:space="preserve">Lektor se </w:t>
      </w:r>
      <w:r w:rsidRPr="00111383">
        <w:rPr>
          <w:rStyle w:val="BezmezerChar"/>
        </w:rPr>
        <w:t xml:space="preserve">žáků ptá, o čem příběh vypráví? Zda je v textu něco, čemu nerozumí? Jaké jsou hlavní postavy tohoto příběhu, jaké další postavy zde vystupují? V případě nejasností vysvětlí potřebné věci, především kdo je Spasitel a proč na něj lidé čekali. Poté si každý žák sám za sebe označí v textu jednu větu nebo jen slovní spojení či jedno slovo, které mu přijde důležité nebo ho něčím oslovuje. Kdo bude chtít, může „svoji větu“ přečíst nahlas.  </w:t>
      </w:r>
    </w:p>
    <w:p w14:paraId="36413562" w14:textId="77777777" w:rsidR="00001F7F" w:rsidRPr="00111383" w:rsidRDefault="00001F7F" w:rsidP="00111383">
      <w:pPr>
        <w:pStyle w:val="Bezmezer"/>
        <w:rPr>
          <w:rStyle w:val="BezmezerChar"/>
        </w:rPr>
      </w:pPr>
    </w:p>
    <w:p w14:paraId="21DC1F71" w14:textId="7B05BC04" w:rsidR="00C309EF" w:rsidRDefault="002D0767" w:rsidP="00A02ABD">
      <w:pPr>
        <w:pStyle w:val="Nadpis3"/>
        <w:jc w:val="both"/>
      </w:pPr>
      <w:bookmarkStart w:id="23" w:name="_Toc86920613"/>
      <w:bookmarkStart w:id="24" w:name="_Toc87258111"/>
      <w:r>
        <w:t xml:space="preserve">Aktivita </w:t>
      </w:r>
      <w:r w:rsidR="00111383">
        <w:t xml:space="preserve">- </w:t>
      </w:r>
      <w:r>
        <w:t>„Reportéři v terénu</w:t>
      </w:r>
      <w:r w:rsidRPr="00257423">
        <w:t>“:</w:t>
      </w:r>
      <w:bookmarkEnd w:id="23"/>
      <w:bookmarkEnd w:id="24"/>
    </w:p>
    <w:p w14:paraId="68BBBF5F" w14:textId="2C14349D" w:rsidR="002D0767" w:rsidRPr="00257423" w:rsidRDefault="002D0767" w:rsidP="00111383">
      <w:pPr>
        <w:pStyle w:val="Bezmezer"/>
        <w:numPr>
          <w:ilvl w:val="0"/>
          <w:numId w:val="31"/>
        </w:numPr>
      </w:pPr>
      <w:r>
        <w:t>práce s představivostí, formulování textu do podoby reportáže, pohled na známý příběh z jiných úhlů pohledu</w:t>
      </w:r>
    </w:p>
    <w:p w14:paraId="2CC41B21" w14:textId="77777777" w:rsidR="00111383" w:rsidRDefault="002D0767" w:rsidP="00001F7F">
      <w:pPr>
        <w:pStyle w:val="Odstavecseseznamem"/>
        <w:spacing w:line="264" w:lineRule="auto"/>
        <w:jc w:val="both"/>
        <w:rPr>
          <w:sz w:val="23"/>
          <w:szCs w:val="23"/>
        </w:rPr>
      </w:pPr>
      <w:r w:rsidRPr="007146E0">
        <w:rPr>
          <w:bCs/>
        </w:rPr>
        <w:t xml:space="preserve">Popis </w:t>
      </w:r>
      <w:r w:rsidRPr="00A02ABD">
        <w:rPr>
          <w:bCs/>
          <w:sz w:val="23"/>
          <w:szCs w:val="23"/>
        </w:rPr>
        <w:t>aktivity:</w:t>
      </w:r>
      <w:r w:rsidRPr="00A02ABD">
        <w:rPr>
          <w:sz w:val="23"/>
          <w:szCs w:val="23"/>
        </w:rPr>
        <w:t xml:space="preserve"> </w:t>
      </w:r>
    </w:p>
    <w:p w14:paraId="05A97D7A" w14:textId="2FF3190D" w:rsidR="002D0767" w:rsidRDefault="002D0767" w:rsidP="00001F7F">
      <w:pPr>
        <w:pStyle w:val="Bezmezer"/>
        <w:spacing w:after="240"/>
      </w:pPr>
      <w:r w:rsidRPr="00A02ABD">
        <w:t>Lektor vyzve žáky, aby se vrátili do svých skupin</w:t>
      </w:r>
      <w:r w:rsidR="001D3305" w:rsidRPr="00A02ABD">
        <w:t>, které si vytvořili</w:t>
      </w:r>
      <w:r w:rsidRPr="00A02ABD">
        <w:t xml:space="preserve"> na začátku a ke svým původním textům. Sdělí jim, že se nyní stávají reportéry, kteří </w:t>
      </w:r>
      <w:r w:rsidR="001D3305" w:rsidRPr="00A02ABD">
        <w:t xml:space="preserve">byli vysláni </w:t>
      </w:r>
      <w:r w:rsidRPr="00A02ABD">
        <w:t>do své části příběhu a mají za úkol zjistit, co se stalo. Žáci ve skupinách debatují o tom, co mohl reportér v jejich úseku příběhu vidět, co mohl zjistit, co se tam mohlo odehrát a není o</w:t>
      </w:r>
      <w:r w:rsidR="00875DB2" w:rsidRPr="00A02ABD">
        <w:t> </w:t>
      </w:r>
      <w:r w:rsidRPr="00A02ABD">
        <w:t xml:space="preserve">tom zmínka v textu. Co jim dané postavy řekli, jak se cítí, apod. (Např. část textu: </w:t>
      </w:r>
      <w:r w:rsidRPr="00A02ABD">
        <w:rPr>
          <w:rStyle w:val="text"/>
          <w:i/>
          <w:color w:val="000000"/>
          <w:sz w:val="23"/>
          <w:szCs w:val="23"/>
          <w:shd w:val="clear" w:color="auto" w:fill="FFFFFF"/>
        </w:rPr>
        <w:t>I</w:t>
      </w:r>
      <w:r w:rsidR="00875DB2" w:rsidRPr="00A02ABD">
        <w:rPr>
          <w:rStyle w:val="text"/>
          <w:i/>
          <w:color w:val="000000"/>
          <w:sz w:val="23"/>
          <w:szCs w:val="23"/>
          <w:shd w:val="clear" w:color="auto" w:fill="FFFFFF"/>
        </w:rPr>
        <w:t> </w:t>
      </w:r>
      <w:r w:rsidRPr="00A02ABD">
        <w:rPr>
          <w:rStyle w:val="text"/>
          <w:i/>
          <w:color w:val="000000"/>
          <w:sz w:val="23"/>
          <w:szCs w:val="23"/>
          <w:shd w:val="clear" w:color="auto" w:fill="FFFFFF"/>
        </w:rPr>
        <w:t>Josef z</w:t>
      </w:r>
      <w:r w:rsidR="00A02ABD">
        <w:rPr>
          <w:rStyle w:val="text"/>
          <w:i/>
          <w:color w:val="000000"/>
          <w:sz w:val="23"/>
          <w:szCs w:val="23"/>
          <w:shd w:val="clear" w:color="auto" w:fill="FFFFFF"/>
        </w:rPr>
        <w:t> </w:t>
      </w:r>
      <w:r w:rsidRPr="00A02ABD">
        <w:rPr>
          <w:rStyle w:val="text"/>
          <w:i/>
          <w:color w:val="000000"/>
          <w:sz w:val="23"/>
          <w:szCs w:val="23"/>
          <w:shd w:val="clear" w:color="auto" w:fill="FFFFFF"/>
        </w:rPr>
        <w:t xml:space="preserve"> Galileje se vydal z města Nazaret</w:t>
      </w:r>
      <w:r w:rsidR="00A02ABD">
        <w:rPr>
          <w:rStyle w:val="text"/>
          <w:i/>
          <w:color w:val="000000"/>
          <w:sz w:val="23"/>
          <w:szCs w:val="23"/>
          <w:shd w:val="clear" w:color="auto" w:fill="FFFFFF"/>
        </w:rPr>
        <w:t>a</w:t>
      </w:r>
      <w:r w:rsidRPr="00A02ABD">
        <w:rPr>
          <w:rStyle w:val="text"/>
          <w:i/>
          <w:color w:val="000000"/>
          <w:sz w:val="23"/>
          <w:szCs w:val="23"/>
          <w:shd w:val="clear" w:color="auto" w:fill="FFFFFF"/>
        </w:rPr>
        <w:t xml:space="preserve"> do Judska, do města Davidova zvaného Betlém, protože byl z domu a rodu Davidova</w:t>
      </w:r>
      <w:r w:rsidRPr="00A02ABD">
        <w:rPr>
          <w:rStyle w:val="text"/>
          <w:color w:val="000000"/>
          <w:sz w:val="23"/>
          <w:szCs w:val="23"/>
          <w:shd w:val="clear" w:color="auto" w:fill="FFFFFF"/>
        </w:rPr>
        <w:t xml:space="preserve"> – žáci si přestaví, že se ocitli na cestě s Marií a</w:t>
      </w:r>
      <w:r w:rsidR="00875DB2" w:rsidRPr="00A02ABD">
        <w:rPr>
          <w:rStyle w:val="text"/>
          <w:color w:val="000000"/>
          <w:sz w:val="23"/>
          <w:szCs w:val="23"/>
          <w:shd w:val="clear" w:color="auto" w:fill="FFFFFF"/>
        </w:rPr>
        <w:t> </w:t>
      </w:r>
      <w:r w:rsidRPr="00A02ABD">
        <w:rPr>
          <w:rStyle w:val="text"/>
          <w:color w:val="000000"/>
          <w:sz w:val="23"/>
          <w:szCs w:val="23"/>
          <w:shd w:val="clear" w:color="auto" w:fill="FFFFFF"/>
        </w:rPr>
        <w:t>Josefem a</w:t>
      </w:r>
      <w:r w:rsidR="00A02ABD">
        <w:rPr>
          <w:rStyle w:val="text"/>
          <w:color w:val="000000"/>
          <w:sz w:val="23"/>
          <w:szCs w:val="23"/>
          <w:shd w:val="clear" w:color="auto" w:fill="FFFFFF"/>
        </w:rPr>
        <w:t> </w:t>
      </w:r>
      <w:r w:rsidRPr="00A02ABD">
        <w:rPr>
          <w:rStyle w:val="text"/>
          <w:color w:val="000000"/>
          <w:sz w:val="23"/>
          <w:szCs w:val="23"/>
          <w:shd w:val="clear" w:color="auto" w:fill="FFFFFF"/>
        </w:rPr>
        <w:t xml:space="preserve"> zjišťují, jak se jim </w:t>
      </w:r>
      <w:r w:rsidR="001D3305" w:rsidRPr="00A02ABD">
        <w:rPr>
          <w:rStyle w:val="text"/>
          <w:color w:val="000000"/>
          <w:sz w:val="23"/>
          <w:szCs w:val="23"/>
          <w:shd w:val="clear" w:color="auto" w:fill="FFFFFF"/>
        </w:rPr>
        <w:t>j</w:t>
      </w:r>
      <w:r w:rsidRPr="00A02ABD">
        <w:rPr>
          <w:rStyle w:val="text"/>
          <w:color w:val="000000"/>
          <w:sz w:val="23"/>
          <w:szCs w:val="23"/>
          <w:shd w:val="clear" w:color="auto" w:fill="FFFFFF"/>
        </w:rPr>
        <w:t>de</w:t>
      </w:r>
      <w:r w:rsidR="001D3305" w:rsidRPr="00A02ABD">
        <w:rPr>
          <w:rStyle w:val="text"/>
          <w:color w:val="000000"/>
          <w:sz w:val="23"/>
          <w:szCs w:val="23"/>
          <w:shd w:val="clear" w:color="auto" w:fill="FFFFFF"/>
        </w:rPr>
        <w:t>,</w:t>
      </w:r>
      <w:r w:rsidRPr="00A02ABD">
        <w:rPr>
          <w:rStyle w:val="text"/>
          <w:color w:val="000000"/>
          <w:sz w:val="23"/>
          <w:szCs w:val="23"/>
          <w:shd w:val="clear" w:color="auto" w:fill="FFFFFF"/>
        </w:rPr>
        <w:t xml:space="preserve"> co zažili</w:t>
      </w:r>
      <w:r w:rsidR="001D3305" w:rsidRPr="00A02ABD">
        <w:rPr>
          <w:rStyle w:val="text"/>
          <w:color w:val="000000"/>
          <w:sz w:val="23"/>
          <w:szCs w:val="23"/>
          <w:shd w:val="clear" w:color="auto" w:fill="FFFFFF"/>
        </w:rPr>
        <w:t xml:space="preserve">, </w:t>
      </w:r>
      <w:r w:rsidRPr="00A02ABD">
        <w:rPr>
          <w:rStyle w:val="text"/>
          <w:color w:val="000000"/>
          <w:sz w:val="23"/>
          <w:szCs w:val="23"/>
          <w:shd w:val="clear" w:color="auto" w:fill="FFFFFF"/>
        </w:rPr>
        <w:t>jak se cítí</w:t>
      </w:r>
      <w:r w:rsidR="001D3305" w:rsidRPr="00A02ABD">
        <w:rPr>
          <w:rStyle w:val="text"/>
          <w:color w:val="000000"/>
          <w:sz w:val="23"/>
          <w:szCs w:val="23"/>
          <w:shd w:val="clear" w:color="auto" w:fill="FFFFFF"/>
        </w:rPr>
        <w:t xml:space="preserve"> …</w:t>
      </w:r>
      <w:r w:rsidRPr="00A02ABD">
        <w:rPr>
          <w:rStyle w:val="text"/>
          <w:color w:val="000000"/>
          <w:sz w:val="23"/>
          <w:szCs w:val="23"/>
          <w:shd w:val="clear" w:color="auto" w:fill="FFFFFF"/>
        </w:rPr>
        <w:t xml:space="preserve"> apod.)</w:t>
      </w:r>
      <w:r w:rsidRPr="00A02ABD">
        <w:t xml:space="preserve"> Žáci se tak musí vžít do role člověka, který danou událost sleduje jako pozorovatel, který může zjišťovat a</w:t>
      </w:r>
      <w:r w:rsidR="00875DB2" w:rsidRPr="00A02ABD">
        <w:t> </w:t>
      </w:r>
      <w:r w:rsidRPr="00A02ABD">
        <w:t xml:space="preserve">ptát se. </w:t>
      </w:r>
    </w:p>
    <w:p w14:paraId="523F5C41" w14:textId="68DED152" w:rsidR="002D0767" w:rsidRDefault="002D0767" w:rsidP="00001F7F">
      <w:pPr>
        <w:pStyle w:val="Bezmezer"/>
        <w:spacing w:after="240"/>
      </w:pPr>
      <w:r w:rsidRPr="00A02ABD">
        <w:t>Pro lepší orientaci může lektor rozdat každé skupině informace, které jim pomohou k</w:t>
      </w:r>
      <w:r w:rsidR="00875DB2" w:rsidRPr="00A02ABD">
        <w:t> </w:t>
      </w:r>
      <w:r w:rsidRPr="00A02ABD">
        <w:t>orientaci v jejich části příběhu. Žákům v rolích reportérů sdělí, že než se vydají na místa dění, mohou si přečíst informace od zahraničních kolegů, kteří jsou již v terénu – jedná se o</w:t>
      </w:r>
      <w:r w:rsidR="00A02ABD">
        <w:t> </w:t>
      </w:r>
      <w:r w:rsidRPr="00A02ABD">
        <w:t>popis místa a útržky rozhovorů s místními lidmi. (viz Příloha č. 3).</w:t>
      </w:r>
    </w:p>
    <w:p w14:paraId="63C30686" w14:textId="508957EE" w:rsidR="002D0767" w:rsidRDefault="002D0767" w:rsidP="00111383">
      <w:pPr>
        <w:pStyle w:val="Bezmezer"/>
      </w:pPr>
      <w:r w:rsidRPr="00A02ABD">
        <w:t>Je také důležité, aby lektor žákům sdělil, že si nemohou vymýšlet nemožné varianty a</w:t>
      </w:r>
      <w:r w:rsidR="007146E0" w:rsidRPr="00A02ABD">
        <w:t> </w:t>
      </w:r>
      <w:r w:rsidRPr="00A02ABD">
        <w:t>události, které se v té době stát nemohly nebo které by změnily následující děj (např. že Marie s Josefem zabloudili a dítě se narodilo na cestě – není možné, protože text pokračuje</w:t>
      </w:r>
      <w:r w:rsidR="00DB4DC7">
        <w:t xml:space="preserve"> tím</w:t>
      </w:r>
      <w:r w:rsidRPr="00A02ABD">
        <w:t xml:space="preserve">, že se narodil v Betlémě a byl položen do jeslí). </w:t>
      </w:r>
    </w:p>
    <w:p w14:paraId="0AE25B7C" w14:textId="77777777" w:rsidR="00001F7F" w:rsidRPr="00A02ABD" w:rsidRDefault="00001F7F" w:rsidP="00111383">
      <w:pPr>
        <w:pStyle w:val="Bezmezer"/>
      </w:pPr>
    </w:p>
    <w:p w14:paraId="4BDE2582" w14:textId="77777777" w:rsidR="002D0767" w:rsidRPr="00A02ABD" w:rsidRDefault="002D0767" w:rsidP="00A02ABD">
      <w:pPr>
        <w:numPr>
          <w:ilvl w:val="0"/>
          <w:numId w:val="21"/>
        </w:numPr>
        <w:spacing w:after="120" w:line="264" w:lineRule="auto"/>
        <w:ind w:left="714" w:hanging="357"/>
        <w:jc w:val="both"/>
        <w:rPr>
          <w:b/>
          <w:bCs/>
          <w:sz w:val="23"/>
          <w:szCs w:val="23"/>
        </w:rPr>
      </w:pPr>
      <w:r w:rsidRPr="00A02ABD">
        <w:rPr>
          <w:b/>
          <w:bCs/>
          <w:sz w:val="23"/>
          <w:szCs w:val="23"/>
        </w:rPr>
        <w:t>Varianta</w:t>
      </w:r>
    </w:p>
    <w:p w14:paraId="1EBDF13C" w14:textId="77DC5067" w:rsidR="00111383" w:rsidRPr="00A02ABD" w:rsidRDefault="002D0767" w:rsidP="00111383">
      <w:pPr>
        <w:pStyle w:val="Bezmezer"/>
      </w:pPr>
      <w:r w:rsidRPr="00A02ABD">
        <w:t xml:space="preserve">Žáci si ve skupině připraví informace, které jako reportéři z místa dění chtějí sdělit. </w:t>
      </w:r>
    </w:p>
    <w:p w14:paraId="46CF0D24" w14:textId="3B054A97" w:rsidR="001D3305" w:rsidRPr="00A02ABD" w:rsidRDefault="002D0767" w:rsidP="00111383">
      <w:pPr>
        <w:pStyle w:val="Bezmezer"/>
      </w:pPr>
      <w:r w:rsidRPr="00A02ABD">
        <w:t>Lektor vstoupí do role moderátora zpravodajského pořadu (může si vzít i část kostýmu a</w:t>
      </w:r>
      <w:r w:rsidR="001D3305" w:rsidRPr="00A02ABD">
        <w:t> </w:t>
      </w:r>
      <w:r w:rsidRPr="00A02ABD">
        <w:t>prostorově určit místo televizního studia, žák v roli reportéra může mít v ruce mikrofon). Každá skupina si vybere svého reportéra, který bude odpovídat na otázky moderátora (viz</w:t>
      </w:r>
      <w:r w:rsidR="0022546D">
        <w:t> </w:t>
      </w:r>
      <w:r w:rsidRPr="00A02ABD">
        <w:t xml:space="preserve">Příloha č. 4) a podávat tak informace z místa dění. </w:t>
      </w:r>
    </w:p>
    <w:p w14:paraId="2451DC79" w14:textId="25FCF98A" w:rsidR="002D0767" w:rsidRPr="00A02ABD" w:rsidRDefault="002D0767" w:rsidP="00111383">
      <w:pPr>
        <w:pStyle w:val="Bezmezer"/>
      </w:pPr>
      <w:r w:rsidRPr="00A02ABD">
        <w:t>Lektor v roli moderátora se snaží vytvořit atmosféru živého televizního přenosu a</w:t>
      </w:r>
      <w:r w:rsidR="00001F7F">
        <w:t> </w:t>
      </w:r>
      <w:r w:rsidRPr="00A02ABD">
        <w:t>pomoci tak žákům více se vžít do role reportérů.</w:t>
      </w:r>
    </w:p>
    <w:p w14:paraId="7383C52D" w14:textId="77777777" w:rsidR="002D0767" w:rsidRPr="00A02ABD" w:rsidRDefault="002D0767" w:rsidP="00111383">
      <w:pPr>
        <w:pStyle w:val="Bezmezer"/>
      </w:pPr>
      <w:r w:rsidRPr="00A02ABD">
        <w:t xml:space="preserve">Pokud by tento způsob práce v některé třídě nefungoval, může lektor vybídnout žáky k tomu, aby si přečetli informace od zahraničních kolegů (viz Příloha č. 3) a zjistili jaké informace se díky tomu dozvěděli oproti původnímu biblickému textu, který měli k dispozici na začátku. </w:t>
      </w:r>
    </w:p>
    <w:p w14:paraId="21304A88" w14:textId="77777777" w:rsidR="002D0767" w:rsidRPr="00A02ABD" w:rsidRDefault="002D0767" w:rsidP="00A02ABD">
      <w:pPr>
        <w:numPr>
          <w:ilvl w:val="0"/>
          <w:numId w:val="21"/>
        </w:numPr>
        <w:spacing w:after="120" w:line="264" w:lineRule="auto"/>
        <w:ind w:left="714" w:hanging="357"/>
        <w:jc w:val="both"/>
        <w:rPr>
          <w:b/>
          <w:bCs/>
          <w:sz w:val="23"/>
          <w:szCs w:val="23"/>
        </w:rPr>
      </w:pPr>
      <w:r w:rsidRPr="00A02ABD">
        <w:rPr>
          <w:b/>
          <w:bCs/>
          <w:sz w:val="23"/>
          <w:szCs w:val="23"/>
        </w:rPr>
        <w:t>Varianta</w:t>
      </w:r>
    </w:p>
    <w:p w14:paraId="1CD64400" w14:textId="77777777" w:rsidR="00FD5435" w:rsidRPr="00A02ABD" w:rsidRDefault="002D0767" w:rsidP="00111383">
      <w:pPr>
        <w:pStyle w:val="Bezmezer"/>
        <w:rPr>
          <w:rStyle w:val="text"/>
          <w:sz w:val="23"/>
          <w:szCs w:val="23"/>
        </w:rPr>
      </w:pPr>
      <w:r w:rsidRPr="00A02ABD">
        <w:t>Žáci ve skupině napíší reportáž do novin z místa dění. Stačí krátký článek, který bude informovat, co vše mohli jako reportéři vidět, slyšet, co vše se v jejich příběhové části odehrálo</w:t>
      </w:r>
      <w:r w:rsidRPr="00A02ABD">
        <w:rPr>
          <w:rStyle w:val="text"/>
          <w:color w:val="000000"/>
          <w:sz w:val="23"/>
          <w:szCs w:val="23"/>
          <w:shd w:val="clear" w:color="auto" w:fill="FFFFFF"/>
        </w:rPr>
        <w:t xml:space="preserve">. </w:t>
      </w:r>
    </w:p>
    <w:p w14:paraId="54A80E8F" w14:textId="6E60D7F1" w:rsidR="002D0767" w:rsidRPr="00A02ABD" w:rsidRDefault="002D0767" w:rsidP="00111383">
      <w:pPr>
        <w:pStyle w:val="Bezmezer"/>
      </w:pPr>
      <w:r w:rsidRPr="00A02ABD">
        <w:t>Jednotlivé reportáže si žáci vzájemně představí a položí je doprostřed kruhu.</w:t>
      </w:r>
    </w:p>
    <w:p w14:paraId="485C8E31" w14:textId="77DE2AAB" w:rsidR="00A02ABD" w:rsidRPr="00C309EF" w:rsidRDefault="00A02ABD" w:rsidP="00A02ABD">
      <w:pPr>
        <w:pStyle w:val="Nadpis3"/>
        <w:jc w:val="both"/>
      </w:pPr>
      <w:bookmarkStart w:id="25" w:name="_Toc86920614"/>
      <w:bookmarkStart w:id="26" w:name="_Toc87258112"/>
      <w:r>
        <w:t xml:space="preserve">Aktivita </w:t>
      </w:r>
      <w:r w:rsidR="00111383">
        <w:t xml:space="preserve">- </w:t>
      </w:r>
      <w:r>
        <w:t>„Nové pohledy</w:t>
      </w:r>
      <w:r w:rsidRPr="00257423">
        <w:t>“:</w:t>
      </w:r>
      <w:bookmarkEnd w:id="25"/>
      <w:bookmarkEnd w:id="26"/>
      <w:r>
        <w:t xml:space="preserve"> </w:t>
      </w:r>
    </w:p>
    <w:p w14:paraId="21C7BA88" w14:textId="55B5FF40" w:rsidR="00A02ABD" w:rsidRPr="00257423" w:rsidRDefault="00A02ABD" w:rsidP="00111383">
      <w:pPr>
        <w:pStyle w:val="Bezmezer"/>
        <w:numPr>
          <w:ilvl w:val="0"/>
          <w:numId w:val="31"/>
        </w:numPr>
      </w:pPr>
      <w:r>
        <w:t xml:space="preserve">diskuze o tom, jak se změnil pohled na daný příběh a co je v příběhu hlavní myšlenkou, kterou si každý sám za sebe odnáší </w:t>
      </w:r>
    </w:p>
    <w:p w14:paraId="347861BF" w14:textId="77777777" w:rsidR="00111383" w:rsidRDefault="00A02ABD" w:rsidP="00A02ABD">
      <w:pPr>
        <w:pStyle w:val="Odstavecseseznamem"/>
        <w:jc w:val="both"/>
      </w:pPr>
      <w:r w:rsidRPr="007146E0">
        <w:rPr>
          <w:bCs/>
        </w:rPr>
        <w:t>Popis aktivity</w:t>
      </w:r>
      <w:r>
        <w:t xml:space="preserve">: </w:t>
      </w:r>
    </w:p>
    <w:p w14:paraId="064BA6E3" w14:textId="420E2A45" w:rsidR="00A02ABD" w:rsidRDefault="00A02ABD" w:rsidP="00111383">
      <w:pPr>
        <w:pStyle w:val="Bezmezer"/>
      </w:pPr>
      <w:r w:rsidRPr="00CD7645">
        <w:t>Lektor poté vede s žáky diskuzi o tom, co nového se dozvěděli o příběhu oproti tomu, původnímu biblickému.</w:t>
      </w:r>
      <w:r>
        <w:t xml:space="preserve"> Zda se jim nějak změnil pohled na některou událost nebo postavu? Objevilo se nyní něco, co vám přijde důležité a před tím jste si toho nevšimli? Vybrali byste nyní jinou větu než tu, kterou jste si označili na začátku? Lektor rozdá žákům lístečky, na které si každý sám za sebe napíše svoji větu či slovo nebo slovní spojení. </w:t>
      </w:r>
    </w:p>
    <w:p w14:paraId="1F4DFDC7" w14:textId="0CB23211" w:rsidR="00A02ABD" w:rsidRDefault="00A02ABD" w:rsidP="00111383">
      <w:pPr>
        <w:pStyle w:val="Bezmezer"/>
      </w:pPr>
      <w:r>
        <w:t>Lektor uzavře celé setkání myšlenkou: Každý z nás asi zná vánoční příběh o narození Ježíše v Betlémě. Když jsme se na začátku koukali na obraz uprostřed kruhu, viděli jsme idylický obrázek Marie, Josefa a narozeného dítěte. Nyní za obrazem možná vidíme, co vše Marie a Josef museli zdolat, jak museli být stateční a pomáhat si a</w:t>
      </w:r>
      <w:r w:rsidR="00001F7F">
        <w:t> </w:t>
      </w:r>
      <w:r>
        <w:t>podporovat se svoj</w:t>
      </w:r>
      <w:r w:rsidR="00DB4DC7">
        <w:t>í</w:t>
      </w:r>
      <w:r>
        <w:t xml:space="preserve"> vzájemnou láskou. Možná, že až někde uvidíte betlém nebo obrázek Svaté rodiny, uvědomíte si, co vše bylo za tím.</w:t>
      </w:r>
    </w:p>
    <w:p w14:paraId="144930D0" w14:textId="77777777" w:rsidR="00A02ABD" w:rsidRDefault="00A02ABD" w:rsidP="0022546D">
      <w:pPr>
        <w:spacing w:before="0" w:after="0"/>
      </w:pPr>
    </w:p>
    <w:p w14:paraId="638CBAA7" w14:textId="13575412" w:rsidR="00C309EF" w:rsidRDefault="002D0767" w:rsidP="00875DB2">
      <w:pPr>
        <w:pStyle w:val="Nadpis3"/>
        <w:jc w:val="both"/>
      </w:pPr>
      <w:bookmarkStart w:id="27" w:name="_Toc86920615"/>
      <w:bookmarkStart w:id="28" w:name="_Toc87258113"/>
      <w:r w:rsidRPr="00A91565">
        <w:t xml:space="preserve">Aktivita </w:t>
      </w:r>
      <w:r w:rsidR="00111383">
        <w:t xml:space="preserve">- </w:t>
      </w:r>
      <w:r>
        <w:t>„Citát do kapsy“:</w:t>
      </w:r>
      <w:bookmarkEnd w:id="27"/>
      <w:bookmarkEnd w:id="28"/>
      <w:r>
        <w:t xml:space="preserve"> </w:t>
      </w:r>
    </w:p>
    <w:p w14:paraId="7D93A3CE" w14:textId="21EADD89" w:rsidR="002D0767" w:rsidRDefault="002D0767" w:rsidP="00111383">
      <w:pPr>
        <w:pStyle w:val="Bezmezer"/>
        <w:numPr>
          <w:ilvl w:val="0"/>
          <w:numId w:val="31"/>
        </w:numPr>
      </w:pPr>
      <w:r>
        <w:t>vybraná myšlenka provázející nás na každém kroku</w:t>
      </w:r>
    </w:p>
    <w:p w14:paraId="4E4D38A1" w14:textId="77777777" w:rsidR="00111383" w:rsidRDefault="002D0767" w:rsidP="007146E0">
      <w:pPr>
        <w:pStyle w:val="Odstavecseseznamem"/>
      </w:pPr>
      <w:r w:rsidRPr="007146E0">
        <w:rPr>
          <w:bCs/>
        </w:rPr>
        <w:t>Popis aktivity:</w:t>
      </w:r>
      <w:r>
        <w:t xml:space="preserve"> </w:t>
      </w:r>
    </w:p>
    <w:p w14:paraId="240012AB" w14:textId="4A41830C" w:rsidR="002D0767" w:rsidRPr="00E632EE" w:rsidRDefault="002D0767" w:rsidP="00111383">
      <w:pPr>
        <w:pStyle w:val="Bezmezer"/>
      </w:pPr>
      <w:r>
        <w:t xml:space="preserve">Lektor vyzve žáky k tomu, aby si každý </w:t>
      </w:r>
      <w:r w:rsidR="007146E0">
        <w:t>„</w:t>
      </w:r>
      <w:r>
        <w:t>svoji myšlenku</w:t>
      </w:r>
      <w:r w:rsidR="007146E0">
        <w:t>“</w:t>
      </w:r>
      <w:r>
        <w:t xml:space="preserve"> – slovo či větu, </w:t>
      </w:r>
      <w:r w:rsidRPr="009A0728">
        <w:t>kterou si</w:t>
      </w:r>
      <w:r>
        <w:t xml:space="preserve"> napsal na papír</w:t>
      </w:r>
      <w:r w:rsidR="009A0728">
        <w:t>,</w:t>
      </w:r>
      <w:r>
        <w:t xml:space="preserve"> vložil do své kapsy. Takto bude </w:t>
      </w:r>
      <w:r w:rsidR="0022546D">
        <w:t>„</w:t>
      </w:r>
      <w:r>
        <w:t>jejich myšlenka</w:t>
      </w:r>
      <w:r w:rsidR="0022546D">
        <w:t>“</w:t>
      </w:r>
      <w:r>
        <w:t xml:space="preserve"> stále s nimi. Kdykoli si sáhnou do kapsy, mohou si vzpomenout na toto setkání a zamyslet se nad slovy, která si napsali.  </w:t>
      </w:r>
    </w:p>
    <w:p w14:paraId="6B465F62" w14:textId="77777777" w:rsidR="002D0767" w:rsidRPr="001C29D8" w:rsidRDefault="002D0767" w:rsidP="00875DB2">
      <w:pPr>
        <w:jc w:val="both"/>
      </w:pPr>
    </w:p>
    <w:p w14:paraId="05C63475" w14:textId="77777777" w:rsidR="002D0767" w:rsidRPr="004A7D6C" w:rsidRDefault="002D0767" w:rsidP="00875DB2">
      <w:pPr>
        <w:pStyle w:val="Nadpis3"/>
        <w:jc w:val="both"/>
      </w:pPr>
      <w:bookmarkStart w:id="29" w:name="_Toc86920616"/>
      <w:bookmarkStart w:id="30" w:name="_Toc87258114"/>
      <w:r>
        <w:t>Přílohy</w:t>
      </w:r>
      <w:bookmarkEnd w:id="29"/>
      <w:bookmarkEnd w:id="30"/>
    </w:p>
    <w:p w14:paraId="1FD717BD" w14:textId="77777777" w:rsidR="002D0767" w:rsidRPr="00111383" w:rsidRDefault="002D0767" w:rsidP="00875DB2">
      <w:pPr>
        <w:pStyle w:val="Odstavecseseznamem"/>
        <w:jc w:val="both"/>
        <w:rPr>
          <w:b w:val="0"/>
          <w:bCs/>
        </w:rPr>
      </w:pPr>
      <w:r w:rsidRPr="00111383">
        <w:rPr>
          <w:b w:val="0"/>
          <w:bCs/>
        </w:rPr>
        <w:t>Příloha č. 1: Biblický text rozdělený na části (</w:t>
      </w:r>
      <w:proofErr w:type="spellStart"/>
      <w:r w:rsidRPr="00111383">
        <w:rPr>
          <w:b w:val="0"/>
          <w:bCs/>
        </w:rPr>
        <w:t>Lk</w:t>
      </w:r>
      <w:proofErr w:type="spellEnd"/>
      <w:r w:rsidRPr="00111383">
        <w:rPr>
          <w:b w:val="0"/>
          <w:bCs/>
        </w:rPr>
        <w:t xml:space="preserve"> 2, 1 – 19)</w:t>
      </w:r>
    </w:p>
    <w:p w14:paraId="19B68015" w14:textId="77777777" w:rsidR="002D0767" w:rsidRPr="00111383" w:rsidRDefault="002D0767" w:rsidP="00875DB2">
      <w:pPr>
        <w:pStyle w:val="Odstavecseseznamem"/>
        <w:jc w:val="both"/>
        <w:rPr>
          <w:b w:val="0"/>
          <w:bCs/>
        </w:rPr>
      </w:pPr>
      <w:r w:rsidRPr="00111383">
        <w:rPr>
          <w:b w:val="0"/>
          <w:bCs/>
        </w:rPr>
        <w:t>Příloha č. 2: Biblický text (</w:t>
      </w:r>
      <w:proofErr w:type="spellStart"/>
      <w:r w:rsidRPr="00111383">
        <w:rPr>
          <w:b w:val="0"/>
          <w:bCs/>
        </w:rPr>
        <w:t>Lk</w:t>
      </w:r>
      <w:proofErr w:type="spellEnd"/>
      <w:r w:rsidRPr="00111383">
        <w:rPr>
          <w:b w:val="0"/>
          <w:bCs/>
        </w:rPr>
        <w:t xml:space="preserve"> 2, 1-19) – souvislý </w:t>
      </w:r>
    </w:p>
    <w:p w14:paraId="095C77FB" w14:textId="77777777" w:rsidR="002D0767" w:rsidRPr="00111383" w:rsidRDefault="002D0767" w:rsidP="00875DB2">
      <w:pPr>
        <w:pStyle w:val="Odstavecseseznamem"/>
        <w:jc w:val="both"/>
        <w:rPr>
          <w:b w:val="0"/>
          <w:bCs/>
        </w:rPr>
      </w:pPr>
      <w:r w:rsidRPr="00111383">
        <w:rPr>
          <w:b w:val="0"/>
          <w:bCs/>
        </w:rPr>
        <w:t>Příloha č. 3: Informace z místa dění</w:t>
      </w:r>
    </w:p>
    <w:p w14:paraId="3B737D33" w14:textId="77777777" w:rsidR="002D0767" w:rsidRPr="00111383" w:rsidRDefault="002D0767" w:rsidP="00875DB2">
      <w:pPr>
        <w:pStyle w:val="Odstavecseseznamem"/>
        <w:jc w:val="both"/>
        <w:rPr>
          <w:b w:val="0"/>
          <w:bCs/>
        </w:rPr>
      </w:pPr>
      <w:r w:rsidRPr="00111383">
        <w:rPr>
          <w:b w:val="0"/>
          <w:bCs/>
        </w:rPr>
        <w:t>Příloha č. 4: Otázky moderátora</w:t>
      </w:r>
    </w:p>
    <w:p w14:paraId="5896DD06" w14:textId="77777777" w:rsidR="002D0767" w:rsidRPr="00111383" w:rsidRDefault="002D0767" w:rsidP="00875DB2">
      <w:pPr>
        <w:pStyle w:val="Odstavecseseznamem"/>
        <w:jc w:val="both"/>
        <w:rPr>
          <w:b w:val="0"/>
          <w:bCs/>
        </w:rPr>
      </w:pPr>
      <w:r w:rsidRPr="00111383">
        <w:rPr>
          <w:b w:val="0"/>
          <w:bCs/>
        </w:rPr>
        <w:t xml:space="preserve">Příloha č. 5: Školní projekt </w:t>
      </w:r>
    </w:p>
    <w:p w14:paraId="764409BA" w14:textId="58EB29E9" w:rsidR="00C309EF" w:rsidRDefault="00C309EF" w:rsidP="00875DB2">
      <w:pPr>
        <w:jc w:val="both"/>
        <w:rPr>
          <w:b/>
          <w:sz w:val="28"/>
          <w:szCs w:val="28"/>
        </w:rPr>
      </w:pPr>
      <w:r>
        <w:rPr>
          <w:b/>
          <w:sz w:val="28"/>
          <w:szCs w:val="28"/>
        </w:rPr>
        <w:br w:type="page"/>
      </w:r>
    </w:p>
    <w:p w14:paraId="760FD659" w14:textId="77777777" w:rsidR="00001F7F" w:rsidRPr="00001F7F" w:rsidRDefault="00001F7F" w:rsidP="00001F7F">
      <w:pPr>
        <w:pStyle w:val="top-1"/>
        <w:shd w:val="clear" w:color="auto" w:fill="FFFFFF"/>
        <w:spacing w:before="0" w:beforeAutospacing="0" w:after="0" w:afterAutospacing="0" w:line="276" w:lineRule="auto"/>
        <w:jc w:val="both"/>
        <w:rPr>
          <w:rStyle w:val="text"/>
          <w:color w:val="000000"/>
          <w:sz w:val="22"/>
          <w:szCs w:val="22"/>
        </w:rPr>
      </w:pPr>
    </w:p>
    <w:p w14:paraId="22DADD76" w14:textId="7E35EE9C" w:rsidR="002D0767" w:rsidRPr="007B7F3E" w:rsidRDefault="002D0767" w:rsidP="00001F7F">
      <w:pPr>
        <w:pStyle w:val="Citt"/>
        <w:spacing w:before="0"/>
        <w:jc w:val="both"/>
      </w:pPr>
      <w:r w:rsidRPr="006E6CA8">
        <w:t>Příloha č. 1</w:t>
      </w:r>
      <w:r>
        <w:t xml:space="preserve">: </w:t>
      </w:r>
      <w:r w:rsidRPr="007B7F3E">
        <w:t>Biblický text rozdělený na části (</w:t>
      </w:r>
      <w:proofErr w:type="spellStart"/>
      <w:r w:rsidRPr="007B7F3E">
        <w:t>Lk</w:t>
      </w:r>
      <w:proofErr w:type="spellEnd"/>
      <w:r w:rsidRPr="007B7F3E">
        <w:t xml:space="preserve"> 2, 1 – 19)</w:t>
      </w:r>
    </w:p>
    <w:p w14:paraId="416ECE09" w14:textId="63795D36" w:rsidR="002D0767" w:rsidRDefault="002D0767" w:rsidP="00875DB2">
      <w:pPr>
        <w:pStyle w:val="Nadpis3"/>
        <w:jc w:val="both"/>
        <w:rPr>
          <w:rStyle w:val="text"/>
        </w:rPr>
      </w:pPr>
      <w:bookmarkStart w:id="31" w:name="_Toc86920617"/>
      <w:bookmarkStart w:id="32" w:name="_Toc87258115"/>
      <w:r w:rsidRPr="00C932FB">
        <w:rPr>
          <w:rStyle w:val="text"/>
        </w:rPr>
        <w:t>Ježíšovo narození</w:t>
      </w:r>
      <w:bookmarkEnd w:id="31"/>
      <w:bookmarkEnd w:id="32"/>
    </w:p>
    <w:p w14:paraId="41F9BE34" w14:textId="74979CED" w:rsidR="00E57385" w:rsidRPr="00E57385" w:rsidRDefault="00E57385" w:rsidP="00E57385">
      <w:pPr>
        <w:spacing w:before="0" w:after="0"/>
        <w:rPr>
          <w:sz w:val="16"/>
          <w:szCs w:val="16"/>
        </w:rPr>
      </w:pPr>
      <w:r w:rsidRPr="00E57385">
        <w:rPr>
          <w:sz w:val="16"/>
          <w:szCs w:val="16"/>
        </w:rPr>
        <w:t>________________________________________________________________</w:t>
      </w:r>
      <w:r>
        <w:rPr>
          <w:sz w:val="16"/>
          <w:szCs w:val="16"/>
        </w:rPr>
        <w:t>___________________________________</w:t>
      </w:r>
      <w:r w:rsidRPr="00E57385">
        <w:rPr>
          <w:sz w:val="16"/>
          <w:szCs w:val="16"/>
        </w:rPr>
        <w:t>_____</w:t>
      </w:r>
    </w:p>
    <w:p w14:paraId="6A3A9058" w14:textId="77777777" w:rsidR="002D0767" w:rsidRPr="009F6DEB" w:rsidRDefault="002D0767" w:rsidP="00E57385">
      <w:pPr>
        <w:pStyle w:val="Odstavecseseznamem"/>
      </w:pPr>
      <w:r w:rsidRPr="009F6DEB">
        <w:t xml:space="preserve">Text pro 1. skupinu: </w:t>
      </w:r>
    </w:p>
    <w:p w14:paraId="63C06233" w14:textId="6B177AA0" w:rsidR="002D0767" w:rsidRDefault="002D0767" w:rsidP="00875DB2">
      <w:pPr>
        <w:jc w:val="both"/>
      </w:pPr>
      <w:r w:rsidRPr="009F6DEB">
        <w:rPr>
          <w:rStyle w:val="text"/>
          <w:color w:val="000000"/>
          <w:sz w:val="22"/>
          <w:szCs w:val="22"/>
        </w:rPr>
        <w:t>V těch dnech vydal César Augustus nařízení, aby v celé říši proběhlo sčítání lidu.</w:t>
      </w:r>
      <w:r w:rsidRPr="009F6DEB">
        <w:t> </w:t>
      </w:r>
      <w:r w:rsidRPr="009F6DEB">
        <w:rPr>
          <w:rStyle w:val="text"/>
          <w:color w:val="000000"/>
          <w:sz w:val="22"/>
          <w:szCs w:val="22"/>
        </w:rPr>
        <w:t xml:space="preserve">(Toto sčítání proběhlo předtím, než se </w:t>
      </w:r>
      <w:proofErr w:type="spellStart"/>
      <w:r w:rsidRPr="009F6DEB">
        <w:rPr>
          <w:rStyle w:val="text"/>
          <w:color w:val="000000"/>
          <w:sz w:val="22"/>
          <w:szCs w:val="22"/>
        </w:rPr>
        <w:t>Quirinius</w:t>
      </w:r>
      <w:proofErr w:type="spellEnd"/>
      <w:r w:rsidRPr="009F6DEB">
        <w:rPr>
          <w:rStyle w:val="text"/>
          <w:color w:val="000000"/>
          <w:sz w:val="22"/>
          <w:szCs w:val="22"/>
        </w:rPr>
        <w:t xml:space="preserve"> stal správcem Sýrie.)</w:t>
      </w:r>
      <w:r w:rsidRPr="009F6DEB">
        <w:t> </w:t>
      </w:r>
      <w:r w:rsidRPr="009F6DEB">
        <w:rPr>
          <w:rStyle w:val="text"/>
          <w:color w:val="000000"/>
          <w:sz w:val="22"/>
          <w:szCs w:val="22"/>
        </w:rPr>
        <w:t xml:space="preserve">Všichni se tedy šli </w:t>
      </w:r>
      <w:r>
        <w:rPr>
          <w:rStyle w:val="text"/>
          <w:color w:val="000000"/>
          <w:sz w:val="22"/>
          <w:szCs w:val="22"/>
        </w:rPr>
        <w:t xml:space="preserve">dát zapsat, každý do svého města. </w:t>
      </w:r>
      <w:r w:rsidRPr="009F6DEB">
        <w:rPr>
          <w:rStyle w:val="text"/>
          <w:color w:val="000000"/>
          <w:sz w:val="22"/>
          <w:szCs w:val="22"/>
        </w:rPr>
        <w:t>I</w:t>
      </w:r>
      <w:r w:rsidR="00E57385">
        <w:rPr>
          <w:rStyle w:val="text"/>
          <w:color w:val="000000"/>
          <w:sz w:val="22"/>
          <w:szCs w:val="22"/>
        </w:rPr>
        <w:t> </w:t>
      </w:r>
      <w:r w:rsidRPr="009F6DEB">
        <w:rPr>
          <w:rStyle w:val="text"/>
          <w:color w:val="000000"/>
          <w:sz w:val="22"/>
          <w:szCs w:val="22"/>
        </w:rPr>
        <w:t>Josef z Galileje se vydal z města Nazaret do Judska, do města Davidova zvaného Betlém (protože byl z domu a rodu Davidova),</w:t>
      </w:r>
      <w:r w:rsidRPr="009F6DEB">
        <w:t> </w:t>
      </w:r>
      <w:r w:rsidRPr="009F6DEB">
        <w:rPr>
          <w:rStyle w:val="text"/>
          <w:b/>
          <w:bCs/>
          <w:color w:val="000000"/>
          <w:sz w:val="22"/>
          <w:szCs w:val="22"/>
          <w:vertAlign w:val="superscript"/>
        </w:rPr>
        <w:t> </w:t>
      </w:r>
      <w:r w:rsidRPr="009F6DEB">
        <w:rPr>
          <w:rStyle w:val="text"/>
          <w:color w:val="000000"/>
          <w:sz w:val="22"/>
          <w:szCs w:val="22"/>
        </w:rPr>
        <w:t>aby se nechal zapsat se svou snoubenkou Marií, která byla těhotná.</w:t>
      </w:r>
      <w:r w:rsidRPr="009F6DEB">
        <w:t> </w:t>
      </w:r>
    </w:p>
    <w:p w14:paraId="66841D62" w14:textId="552E621C" w:rsidR="002D0767" w:rsidRDefault="002D0767" w:rsidP="00875DB2">
      <w:pPr>
        <w:pStyle w:val="chapter-1"/>
        <w:shd w:val="clear" w:color="auto" w:fill="FFFFFF"/>
        <w:jc w:val="both"/>
        <w:rPr>
          <w:color w:val="000000"/>
          <w:sz w:val="22"/>
          <w:szCs w:val="22"/>
        </w:rPr>
      </w:pPr>
      <w:r>
        <w:rPr>
          <w:color w:val="000000"/>
          <w:sz w:val="22"/>
          <w:szCs w:val="22"/>
        </w:rPr>
        <w:t>________________________________________________________________________</w:t>
      </w:r>
      <w:r w:rsidR="00E57385">
        <w:rPr>
          <w:color w:val="000000"/>
          <w:sz w:val="22"/>
          <w:szCs w:val="22"/>
        </w:rPr>
        <w:t>_____________</w:t>
      </w:r>
      <w:r>
        <w:rPr>
          <w:color w:val="000000"/>
          <w:sz w:val="22"/>
          <w:szCs w:val="22"/>
        </w:rPr>
        <w:t>__________</w:t>
      </w:r>
    </w:p>
    <w:p w14:paraId="75683727" w14:textId="77777777" w:rsidR="002D0767" w:rsidRPr="00E57385" w:rsidRDefault="002D0767" w:rsidP="00E57385">
      <w:pPr>
        <w:pStyle w:val="Odstavecseseznamem"/>
        <w:rPr>
          <w:rStyle w:val="text"/>
        </w:rPr>
      </w:pPr>
      <w:r w:rsidRPr="00E57385">
        <w:rPr>
          <w:rStyle w:val="text"/>
        </w:rPr>
        <w:t>Text pro 2. skupinu:</w:t>
      </w:r>
    </w:p>
    <w:p w14:paraId="3A18CB5B" w14:textId="0CA3E3F2" w:rsidR="002D0767" w:rsidRDefault="002D0767" w:rsidP="00875DB2">
      <w:pPr>
        <w:jc w:val="both"/>
        <w:rPr>
          <w:rStyle w:val="text"/>
          <w:color w:val="000000"/>
          <w:sz w:val="22"/>
          <w:szCs w:val="22"/>
        </w:rPr>
      </w:pPr>
      <w:r>
        <w:rPr>
          <w:rStyle w:val="text"/>
          <w:color w:val="000000"/>
          <w:sz w:val="22"/>
          <w:szCs w:val="22"/>
        </w:rPr>
        <w:t>K</w:t>
      </w:r>
      <w:r w:rsidRPr="009F6DEB">
        <w:rPr>
          <w:rStyle w:val="text"/>
          <w:color w:val="000000"/>
          <w:sz w:val="22"/>
          <w:szCs w:val="22"/>
        </w:rPr>
        <w:t>dyž tam byli, Marii se naplnil čas k porodu</w:t>
      </w:r>
      <w:r w:rsidRPr="009F6DEB">
        <w:t> </w:t>
      </w:r>
      <w:r w:rsidRPr="009F6DEB">
        <w:rPr>
          <w:rStyle w:val="text"/>
          <w:color w:val="000000"/>
          <w:sz w:val="22"/>
          <w:szCs w:val="22"/>
        </w:rPr>
        <w:t>a porodila svého prvorozeného syna. Zavinula ho do plenek a položila do jeslí, protože v hostinci pro ně nebylo místo.</w:t>
      </w:r>
    </w:p>
    <w:p w14:paraId="643E2305" w14:textId="2997FBBD" w:rsidR="002D0767" w:rsidRPr="009F6DEB" w:rsidRDefault="002D0767" w:rsidP="00875DB2">
      <w:pPr>
        <w:pStyle w:val="Normlnweb"/>
        <w:shd w:val="clear" w:color="auto" w:fill="FFFFFF"/>
        <w:jc w:val="both"/>
        <w:rPr>
          <w:color w:val="000000"/>
          <w:sz w:val="22"/>
          <w:szCs w:val="22"/>
        </w:rPr>
      </w:pPr>
      <w:r>
        <w:rPr>
          <w:rStyle w:val="text"/>
          <w:color w:val="000000"/>
          <w:sz w:val="22"/>
          <w:szCs w:val="22"/>
        </w:rPr>
        <w:t>___________________________________</w:t>
      </w:r>
      <w:r w:rsidR="00E57385">
        <w:rPr>
          <w:rStyle w:val="text"/>
          <w:color w:val="000000"/>
          <w:sz w:val="22"/>
          <w:szCs w:val="22"/>
        </w:rPr>
        <w:t>_____________</w:t>
      </w:r>
      <w:r>
        <w:rPr>
          <w:rStyle w:val="text"/>
          <w:color w:val="000000"/>
          <w:sz w:val="22"/>
          <w:szCs w:val="22"/>
        </w:rPr>
        <w:t>_______________________________________________</w:t>
      </w:r>
    </w:p>
    <w:p w14:paraId="3ED2632A" w14:textId="77777777" w:rsidR="002D0767" w:rsidRPr="00E57385" w:rsidRDefault="002D0767" w:rsidP="00E57385">
      <w:pPr>
        <w:pStyle w:val="Odstavecseseznamem"/>
        <w:rPr>
          <w:rStyle w:val="text"/>
        </w:rPr>
      </w:pPr>
      <w:r w:rsidRPr="00E57385">
        <w:rPr>
          <w:rStyle w:val="text"/>
        </w:rPr>
        <w:t>Text pro 3. skupinu:</w:t>
      </w:r>
    </w:p>
    <w:p w14:paraId="28330EC3" w14:textId="261B55D9" w:rsidR="002D0767" w:rsidRPr="009F6DEB" w:rsidRDefault="002D0767" w:rsidP="00875DB2">
      <w:pPr>
        <w:jc w:val="both"/>
      </w:pPr>
      <w:r w:rsidRPr="009F6DEB">
        <w:rPr>
          <w:rStyle w:val="text"/>
          <w:color w:val="000000"/>
          <w:sz w:val="22"/>
          <w:szCs w:val="22"/>
        </w:rPr>
        <w:t>V tom kraji byli pastýři, kteří pobývali pod širým nebem a drželi noční hlídky u svého stáda.</w:t>
      </w:r>
      <w:r w:rsidRPr="009F6DEB">
        <w:t> </w:t>
      </w:r>
      <w:r w:rsidRPr="009F6DEB">
        <w:rPr>
          <w:rStyle w:val="text"/>
          <w:color w:val="000000"/>
          <w:sz w:val="22"/>
          <w:szCs w:val="22"/>
        </w:rPr>
        <w:t>Vtom před nimi stanul Hospodinův anděl a ozářila je Hospodinova sláva. Hrozně se vyděsili,</w:t>
      </w:r>
      <w:r w:rsidRPr="009F6DEB">
        <w:t> </w:t>
      </w:r>
      <w:r w:rsidRPr="009F6DEB">
        <w:rPr>
          <w:rStyle w:val="text"/>
          <w:color w:val="000000"/>
          <w:sz w:val="22"/>
          <w:szCs w:val="22"/>
        </w:rPr>
        <w:t>ale anděl jim řekl: „Nebojte se! Hle, zvěstuji vám velikou radost pro všechny lidi.</w:t>
      </w:r>
      <w:r w:rsidRPr="009F6DEB">
        <w:t> </w:t>
      </w:r>
      <w:r w:rsidRPr="009F6DEB">
        <w:rPr>
          <w:rStyle w:val="text"/>
          <w:color w:val="000000"/>
          <w:sz w:val="22"/>
          <w:szCs w:val="22"/>
        </w:rPr>
        <w:t>Dnes se vám ve městě Davidově narodil Spasitel – váš Mesiáš a Pán.</w:t>
      </w:r>
      <w:r w:rsidRPr="009F6DEB">
        <w:t> </w:t>
      </w:r>
      <w:r w:rsidRPr="009F6DEB">
        <w:rPr>
          <w:rStyle w:val="text"/>
          <w:color w:val="000000"/>
          <w:sz w:val="22"/>
          <w:szCs w:val="22"/>
        </w:rPr>
        <w:t>A toto vám bude znamením: najdete děťátko zavinuté do plenek, ležící v</w:t>
      </w:r>
      <w:r w:rsidR="00E57385">
        <w:rPr>
          <w:rStyle w:val="text"/>
          <w:color w:val="000000"/>
          <w:sz w:val="22"/>
          <w:szCs w:val="22"/>
        </w:rPr>
        <w:t> </w:t>
      </w:r>
      <w:r w:rsidRPr="009F6DEB">
        <w:rPr>
          <w:rStyle w:val="text"/>
          <w:color w:val="000000"/>
          <w:sz w:val="22"/>
          <w:szCs w:val="22"/>
        </w:rPr>
        <w:t>jeslích.“</w:t>
      </w:r>
    </w:p>
    <w:p w14:paraId="49CA13C6" w14:textId="77777777" w:rsidR="002D0767" w:rsidRPr="009F6DEB" w:rsidRDefault="002D0767" w:rsidP="00875DB2">
      <w:pPr>
        <w:jc w:val="both"/>
        <w:rPr>
          <w:rStyle w:val="text"/>
          <w:color w:val="000000"/>
          <w:sz w:val="22"/>
          <w:szCs w:val="22"/>
        </w:rPr>
      </w:pPr>
      <w:r w:rsidRPr="009F6DEB">
        <w:rPr>
          <w:rStyle w:val="text"/>
          <w:color w:val="000000"/>
          <w:sz w:val="22"/>
          <w:szCs w:val="22"/>
        </w:rPr>
        <w:t>A s tím andělem se hned objevilo množství nebeských zástupů takto chválících Boha:</w:t>
      </w:r>
    </w:p>
    <w:p w14:paraId="686570F6" w14:textId="77777777" w:rsidR="002D0767" w:rsidRDefault="002D0767" w:rsidP="00001F7F">
      <w:pPr>
        <w:spacing w:after="120"/>
        <w:rPr>
          <w:rStyle w:val="text"/>
          <w:color w:val="000000"/>
          <w:sz w:val="22"/>
          <w:szCs w:val="22"/>
        </w:rPr>
      </w:pPr>
      <w:r w:rsidRPr="009F6DEB">
        <w:rPr>
          <w:rStyle w:val="text"/>
          <w:b/>
          <w:bCs/>
          <w:color w:val="000000"/>
          <w:sz w:val="22"/>
          <w:szCs w:val="22"/>
          <w:vertAlign w:val="superscript"/>
        </w:rPr>
        <w:t> </w:t>
      </w:r>
      <w:r w:rsidRPr="009F6DEB">
        <w:rPr>
          <w:rStyle w:val="text"/>
          <w:color w:val="000000"/>
          <w:sz w:val="22"/>
          <w:szCs w:val="22"/>
        </w:rPr>
        <w:t>„Sláva na výsostech Bohu</w:t>
      </w:r>
      <w:r w:rsidRPr="009F6DEB">
        <w:br/>
      </w:r>
      <w:r w:rsidRPr="009F6DEB">
        <w:rPr>
          <w:rStyle w:val="text"/>
          <w:color w:val="000000"/>
          <w:sz w:val="22"/>
          <w:szCs w:val="22"/>
        </w:rPr>
        <w:t>a na zemi pokoj lidem dobré vůle.“</w:t>
      </w:r>
    </w:p>
    <w:p w14:paraId="16AB8C00" w14:textId="77777777" w:rsidR="002D0767" w:rsidRPr="009F6DEB" w:rsidRDefault="002D0767" w:rsidP="00001F7F">
      <w:pPr>
        <w:pStyle w:val="Normlnweb"/>
        <w:shd w:val="clear" w:color="auto" w:fill="FFFFFF"/>
        <w:spacing w:before="0" w:beforeAutospacing="0" w:after="100" w:line="276" w:lineRule="auto"/>
        <w:jc w:val="both"/>
        <w:rPr>
          <w:color w:val="000000"/>
          <w:sz w:val="22"/>
          <w:szCs w:val="22"/>
        </w:rPr>
      </w:pPr>
      <w:r>
        <w:rPr>
          <w:rStyle w:val="text"/>
          <w:color w:val="000000"/>
          <w:sz w:val="22"/>
          <w:szCs w:val="22"/>
        </w:rPr>
        <w:t>__________________________________________________________________________________</w:t>
      </w:r>
    </w:p>
    <w:p w14:paraId="4E268E6D" w14:textId="77777777" w:rsidR="002D0767" w:rsidRPr="00E57385" w:rsidRDefault="002D0767" w:rsidP="00E57385">
      <w:pPr>
        <w:pStyle w:val="Odstavecseseznamem"/>
        <w:rPr>
          <w:rStyle w:val="text"/>
        </w:rPr>
      </w:pPr>
      <w:r w:rsidRPr="00E57385">
        <w:rPr>
          <w:rStyle w:val="text"/>
        </w:rPr>
        <w:t>Text pro 4. skupinu:</w:t>
      </w:r>
    </w:p>
    <w:p w14:paraId="12F62199" w14:textId="364BCF04" w:rsidR="002D0767" w:rsidRDefault="002D0767" w:rsidP="00875DB2">
      <w:pPr>
        <w:jc w:val="both"/>
        <w:rPr>
          <w:rStyle w:val="text"/>
          <w:color w:val="000000"/>
          <w:sz w:val="22"/>
          <w:szCs w:val="22"/>
        </w:rPr>
      </w:pPr>
      <w:r w:rsidRPr="009F6DEB">
        <w:rPr>
          <w:rStyle w:val="text"/>
          <w:color w:val="000000"/>
          <w:sz w:val="22"/>
          <w:szCs w:val="22"/>
        </w:rPr>
        <w:t>Jakmile od nich andělé odešli do nebe, pastýři si řekli: „Pojďme do Betléma! Podíváme se, jak se stalo, co nám Hospodin oznámil.“</w:t>
      </w:r>
      <w:r w:rsidRPr="009F6DEB">
        <w:t> </w:t>
      </w:r>
      <w:r w:rsidRPr="009F6DEB">
        <w:rPr>
          <w:rStyle w:val="text"/>
          <w:color w:val="000000"/>
          <w:sz w:val="22"/>
          <w:szCs w:val="22"/>
        </w:rPr>
        <w:t>Pospíšili si tedy, a když přišli, nalezli Marii, Josefa i děťátko ležící v</w:t>
      </w:r>
      <w:r w:rsidR="00E57385">
        <w:rPr>
          <w:rStyle w:val="text"/>
          <w:color w:val="000000"/>
          <w:sz w:val="22"/>
          <w:szCs w:val="22"/>
        </w:rPr>
        <w:t> </w:t>
      </w:r>
      <w:r w:rsidRPr="009F6DEB">
        <w:rPr>
          <w:rStyle w:val="text"/>
          <w:color w:val="000000"/>
          <w:sz w:val="22"/>
          <w:szCs w:val="22"/>
        </w:rPr>
        <w:t>jeslích.</w:t>
      </w:r>
      <w:r w:rsidRPr="009F6DEB">
        <w:t> </w:t>
      </w:r>
      <w:r w:rsidRPr="009F6DEB">
        <w:rPr>
          <w:rStyle w:val="text"/>
          <w:color w:val="000000"/>
          <w:sz w:val="22"/>
          <w:szCs w:val="22"/>
        </w:rPr>
        <w:t>Poté, co ho uviděli, začali rozhlašovat, co jim bylo o tom dítěti řečeno,</w:t>
      </w:r>
      <w:r w:rsidRPr="009F6DEB">
        <w:t> </w:t>
      </w:r>
      <w:r w:rsidRPr="009F6DEB">
        <w:rPr>
          <w:rStyle w:val="text"/>
          <w:color w:val="000000"/>
          <w:sz w:val="22"/>
          <w:szCs w:val="22"/>
        </w:rPr>
        <w:t>a všichni, kdo to slyšeli, žasli nad tím, co jim pastýři říkali</w:t>
      </w:r>
      <w:r>
        <w:rPr>
          <w:rStyle w:val="text"/>
          <w:color w:val="000000"/>
          <w:sz w:val="22"/>
          <w:szCs w:val="22"/>
        </w:rPr>
        <w:t>.</w:t>
      </w:r>
    </w:p>
    <w:p w14:paraId="1D96F52C" w14:textId="43485ED1" w:rsidR="00C932FB" w:rsidRDefault="002D0767" w:rsidP="00875DB2">
      <w:pPr>
        <w:pStyle w:val="top-1"/>
        <w:shd w:val="clear" w:color="auto" w:fill="FFFFFF"/>
        <w:spacing w:before="240" w:beforeAutospacing="0" w:line="276" w:lineRule="auto"/>
        <w:jc w:val="both"/>
        <w:rPr>
          <w:rStyle w:val="text"/>
          <w:color w:val="000000"/>
          <w:sz w:val="22"/>
          <w:szCs w:val="22"/>
        </w:rPr>
      </w:pPr>
      <w:r>
        <w:rPr>
          <w:rStyle w:val="text"/>
          <w:color w:val="000000"/>
          <w:sz w:val="22"/>
          <w:szCs w:val="22"/>
        </w:rPr>
        <w:t>__________________________________________________________________________________</w:t>
      </w:r>
      <w:r w:rsidR="00C932FB">
        <w:rPr>
          <w:rStyle w:val="text"/>
          <w:color w:val="000000"/>
          <w:sz w:val="22"/>
          <w:szCs w:val="22"/>
        </w:rPr>
        <w:br w:type="page"/>
      </w:r>
    </w:p>
    <w:p w14:paraId="23337832" w14:textId="77777777" w:rsidR="002D0767" w:rsidRPr="007B7F3E" w:rsidRDefault="002D0767" w:rsidP="00875DB2">
      <w:pPr>
        <w:pStyle w:val="top-1"/>
        <w:shd w:val="clear" w:color="auto" w:fill="FFFFFF"/>
        <w:spacing w:before="240" w:beforeAutospacing="0" w:line="276" w:lineRule="auto"/>
        <w:jc w:val="both"/>
        <w:rPr>
          <w:rStyle w:val="text"/>
          <w:color w:val="000000"/>
          <w:sz w:val="22"/>
          <w:szCs w:val="22"/>
        </w:rPr>
      </w:pPr>
    </w:p>
    <w:p w14:paraId="2969A900" w14:textId="77777777" w:rsidR="002D0767" w:rsidRPr="00C932FB" w:rsidRDefault="002D0767" w:rsidP="00875DB2">
      <w:pPr>
        <w:pStyle w:val="Citt"/>
        <w:jc w:val="both"/>
      </w:pPr>
      <w:r w:rsidRPr="00C932FB">
        <w:t>Příloha č. 2: Biblický text (</w:t>
      </w:r>
      <w:proofErr w:type="spellStart"/>
      <w:r w:rsidRPr="00C932FB">
        <w:t>Lk</w:t>
      </w:r>
      <w:proofErr w:type="spellEnd"/>
      <w:r w:rsidRPr="00C932FB">
        <w:t xml:space="preserve"> 2, 1-19) – souvislý</w:t>
      </w:r>
    </w:p>
    <w:p w14:paraId="5585237D" w14:textId="77777777" w:rsidR="002D0767" w:rsidRPr="00C932FB" w:rsidRDefault="002D0767" w:rsidP="00875DB2">
      <w:pPr>
        <w:pStyle w:val="Nadpis3"/>
        <w:jc w:val="both"/>
        <w:rPr>
          <w:rStyle w:val="text"/>
        </w:rPr>
      </w:pPr>
      <w:bookmarkStart w:id="33" w:name="_Toc86920618"/>
      <w:bookmarkStart w:id="34" w:name="_Toc87258116"/>
      <w:r w:rsidRPr="00C932FB">
        <w:rPr>
          <w:rStyle w:val="text"/>
        </w:rPr>
        <w:t>Ježíšovo narození</w:t>
      </w:r>
      <w:bookmarkEnd w:id="33"/>
      <w:bookmarkEnd w:id="34"/>
    </w:p>
    <w:p w14:paraId="6FAF5EFB" w14:textId="77777777" w:rsidR="002D0767" w:rsidRDefault="002D0767" w:rsidP="00875DB2">
      <w:pPr>
        <w:jc w:val="both"/>
        <w:rPr>
          <w:rStyle w:val="text"/>
          <w:color w:val="000000"/>
          <w:sz w:val="22"/>
          <w:szCs w:val="22"/>
        </w:rPr>
      </w:pPr>
      <w:r w:rsidRPr="009F6DEB">
        <w:rPr>
          <w:rStyle w:val="text"/>
          <w:color w:val="000000"/>
          <w:sz w:val="22"/>
          <w:szCs w:val="22"/>
        </w:rPr>
        <w:t>V těch dnech vydal César Augustus nařízení, aby v celé říši proběhlo sčítání lidu.</w:t>
      </w:r>
      <w:r w:rsidRPr="009F6DEB">
        <w:t> </w:t>
      </w:r>
      <w:r w:rsidRPr="009F6DEB">
        <w:rPr>
          <w:rStyle w:val="text"/>
          <w:color w:val="000000"/>
          <w:sz w:val="22"/>
          <w:szCs w:val="22"/>
        </w:rPr>
        <w:t xml:space="preserve">(Toto sčítání proběhlo předtím, než se </w:t>
      </w:r>
      <w:proofErr w:type="spellStart"/>
      <w:r w:rsidRPr="009F6DEB">
        <w:rPr>
          <w:rStyle w:val="text"/>
          <w:color w:val="000000"/>
          <w:sz w:val="22"/>
          <w:szCs w:val="22"/>
        </w:rPr>
        <w:t>Quirinius</w:t>
      </w:r>
      <w:proofErr w:type="spellEnd"/>
      <w:r w:rsidRPr="009F6DEB">
        <w:rPr>
          <w:rStyle w:val="text"/>
          <w:color w:val="000000"/>
          <w:sz w:val="22"/>
          <w:szCs w:val="22"/>
        </w:rPr>
        <w:t xml:space="preserve"> stal správcem Sýrie.)</w:t>
      </w:r>
      <w:r w:rsidRPr="009F6DEB">
        <w:t> </w:t>
      </w:r>
      <w:r w:rsidRPr="009F6DEB">
        <w:rPr>
          <w:rStyle w:val="text"/>
          <w:color w:val="000000"/>
          <w:sz w:val="22"/>
          <w:szCs w:val="22"/>
        </w:rPr>
        <w:t xml:space="preserve">Všichni se tedy šli </w:t>
      </w:r>
      <w:r>
        <w:rPr>
          <w:rStyle w:val="text"/>
          <w:color w:val="000000"/>
          <w:sz w:val="22"/>
          <w:szCs w:val="22"/>
        </w:rPr>
        <w:t xml:space="preserve">dát zapsat, každý do svého města. </w:t>
      </w:r>
    </w:p>
    <w:p w14:paraId="35DBA497" w14:textId="76A013EA" w:rsidR="002D0767" w:rsidRDefault="002D0767" w:rsidP="00875DB2">
      <w:pPr>
        <w:jc w:val="both"/>
        <w:rPr>
          <w:rStyle w:val="text"/>
          <w:color w:val="000000"/>
          <w:sz w:val="22"/>
          <w:szCs w:val="22"/>
        </w:rPr>
      </w:pPr>
      <w:r w:rsidRPr="009F6DEB">
        <w:rPr>
          <w:rStyle w:val="text"/>
          <w:color w:val="000000"/>
          <w:sz w:val="22"/>
          <w:szCs w:val="22"/>
        </w:rPr>
        <w:t>I Josef z Galileje se vydal z města Nazaret do Judska, do města Davidova zvaného Betlém (protože byl z domu a rodu Davidova),</w:t>
      </w:r>
      <w:r w:rsidRPr="009F6DEB">
        <w:t> </w:t>
      </w:r>
      <w:r w:rsidRPr="009F6DEB">
        <w:rPr>
          <w:rStyle w:val="text"/>
          <w:color w:val="000000"/>
          <w:sz w:val="22"/>
          <w:szCs w:val="22"/>
        </w:rPr>
        <w:t>aby se nechal zapsat se svou snoubenkou Marií, která byla těhotná.</w:t>
      </w:r>
      <w:r w:rsidRPr="009F6DEB">
        <w:t> </w:t>
      </w:r>
      <w:r>
        <w:rPr>
          <w:rStyle w:val="text"/>
          <w:color w:val="000000"/>
          <w:sz w:val="22"/>
          <w:szCs w:val="22"/>
        </w:rPr>
        <w:t>K</w:t>
      </w:r>
      <w:r w:rsidRPr="009F6DEB">
        <w:rPr>
          <w:rStyle w:val="text"/>
          <w:color w:val="000000"/>
          <w:sz w:val="22"/>
          <w:szCs w:val="22"/>
        </w:rPr>
        <w:t>dyž tam byli, Marii se naplnil čas k porodu</w:t>
      </w:r>
      <w:r w:rsidRPr="009F6DEB">
        <w:rPr>
          <w:rStyle w:val="text"/>
          <w:b/>
          <w:bCs/>
          <w:color w:val="000000"/>
          <w:sz w:val="22"/>
          <w:szCs w:val="22"/>
          <w:vertAlign w:val="superscript"/>
        </w:rPr>
        <w:t> </w:t>
      </w:r>
      <w:r w:rsidRPr="009F6DEB">
        <w:rPr>
          <w:rStyle w:val="text"/>
          <w:color w:val="000000"/>
          <w:sz w:val="22"/>
          <w:szCs w:val="22"/>
        </w:rPr>
        <w:t>a porodila svého prvorozeného syna. Zavinula ho do plenek a položila do jeslí, protože v hostinci pro ně nebylo místo.</w:t>
      </w:r>
    </w:p>
    <w:p w14:paraId="464613CA" w14:textId="78C44FA6" w:rsidR="002D0767" w:rsidRPr="009F6DEB" w:rsidRDefault="002D0767" w:rsidP="00875DB2">
      <w:pPr>
        <w:jc w:val="both"/>
      </w:pPr>
      <w:r w:rsidRPr="009F6DEB">
        <w:rPr>
          <w:rStyle w:val="text"/>
          <w:color w:val="000000"/>
          <w:sz w:val="22"/>
          <w:szCs w:val="22"/>
        </w:rPr>
        <w:t>V tom kraji byli pastýři, kteří pobývali pod širým nebem a drželi noční hlídky u svého stáda.</w:t>
      </w:r>
      <w:r w:rsidRPr="009F6DEB">
        <w:t> </w:t>
      </w:r>
      <w:r w:rsidRPr="009F6DEB">
        <w:rPr>
          <w:rStyle w:val="text"/>
          <w:color w:val="000000"/>
          <w:sz w:val="22"/>
          <w:szCs w:val="22"/>
        </w:rPr>
        <w:t>Vtom před nimi stanul Hospodinův anděl a ozářila je Hospodinova sláva. Hrozně se vyděsili,</w:t>
      </w:r>
      <w:r w:rsidRPr="009F6DEB">
        <w:t> </w:t>
      </w:r>
      <w:r w:rsidRPr="009F6DEB">
        <w:rPr>
          <w:rStyle w:val="text"/>
          <w:color w:val="000000"/>
          <w:sz w:val="22"/>
          <w:szCs w:val="22"/>
        </w:rPr>
        <w:t>ale anděl jim řekl: „Nebojte se! Hle, zvěstuji vám velikou radost pro všechny lidi.</w:t>
      </w:r>
      <w:r w:rsidRPr="009F6DEB">
        <w:t> </w:t>
      </w:r>
      <w:r w:rsidRPr="009F6DEB">
        <w:rPr>
          <w:rStyle w:val="text"/>
          <w:color w:val="000000"/>
          <w:sz w:val="22"/>
          <w:szCs w:val="22"/>
        </w:rPr>
        <w:t>Dnes se vám ve městě Davidově narodil Spasitel – váš Mesiáš a Pán.</w:t>
      </w:r>
      <w:r w:rsidRPr="009F6DEB">
        <w:t> </w:t>
      </w:r>
      <w:r w:rsidRPr="009F6DEB">
        <w:rPr>
          <w:rStyle w:val="text"/>
          <w:color w:val="000000"/>
          <w:sz w:val="22"/>
          <w:szCs w:val="22"/>
        </w:rPr>
        <w:t>A toto vám bude znamením: najdete děťátko zavinuté do plenek, ležící v</w:t>
      </w:r>
      <w:r w:rsidR="00E57385">
        <w:rPr>
          <w:rStyle w:val="text"/>
          <w:color w:val="000000"/>
          <w:sz w:val="22"/>
          <w:szCs w:val="22"/>
        </w:rPr>
        <w:t> </w:t>
      </w:r>
      <w:r w:rsidRPr="009F6DEB">
        <w:rPr>
          <w:rStyle w:val="text"/>
          <w:color w:val="000000"/>
          <w:sz w:val="22"/>
          <w:szCs w:val="22"/>
        </w:rPr>
        <w:t>jeslích.“</w:t>
      </w:r>
    </w:p>
    <w:p w14:paraId="09720B8C" w14:textId="77777777" w:rsidR="002D0767" w:rsidRPr="009F6DEB" w:rsidRDefault="002D0767" w:rsidP="00875DB2">
      <w:pPr>
        <w:jc w:val="both"/>
        <w:rPr>
          <w:rStyle w:val="text"/>
          <w:color w:val="000000"/>
          <w:sz w:val="22"/>
          <w:szCs w:val="22"/>
        </w:rPr>
      </w:pPr>
      <w:r w:rsidRPr="009F6DEB">
        <w:rPr>
          <w:rStyle w:val="text"/>
          <w:color w:val="000000"/>
          <w:sz w:val="22"/>
          <w:szCs w:val="22"/>
        </w:rPr>
        <w:t>A s tím andělem se hned objevilo množství nebeských zástupů takto chválících Boha:</w:t>
      </w:r>
    </w:p>
    <w:p w14:paraId="7731A132" w14:textId="77777777" w:rsidR="002D0767" w:rsidRDefault="002D0767" w:rsidP="00E57385">
      <w:pPr>
        <w:rPr>
          <w:rStyle w:val="text"/>
          <w:color w:val="000000"/>
          <w:sz w:val="22"/>
          <w:szCs w:val="22"/>
        </w:rPr>
      </w:pPr>
      <w:r w:rsidRPr="009F6DEB">
        <w:rPr>
          <w:rStyle w:val="text"/>
          <w:b/>
          <w:bCs/>
          <w:color w:val="000000"/>
          <w:sz w:val="22"/>
          <w:szCs w:val="22"/>
          <w:vertAlign w:val="superscript"/>
        </w:rPr>
        <w:t> </w:t>
      </w:r>
      <w:r w:rsidRPr="009F6DEB">
        <w:rPr>
          <w:rStyle w:val="text"/>
          <w:color w:val="000000"/>
          <w:sz w:val="22"/>
          <w:szCs w:val="22"/>
        </w:rPr>
        <w:t>„Sláva na výsostech Bohu</w:t>
      </w:r>
      <w:r w:rsidRPr="009F6DEB">
        <w:br/>
      </w:r>
      <w:r w:rsidRPr="009F6DEB">
        <w:rPr>
          <w:rStyle w:val="text"/>
          <w:color w:val="000000"/>
          <w:sz w:val="22"/>
          <w:szCs w:val="22"/>
        </w:rPr>
        <w:t>a na zemi pokoj lidem dobré vůle.“</w:t>
      </w:r>
    </w:p>
    <w:p w14:paraId="4601E2DD" w14:textId="49C86644" w:rsidR="002D0767" w:rsidRDefault="002D0767" w:rsidP="00875DB2">
      <w:pPr>
        <w:jc w:val="both"/>
        <w:rPr>
          <w:rStyle w:val="text"/>
          <w:color w:val="000000"/>
          <w:sz w:val="22"/>
          <w:szCs w:val="22"/>
        </w:rPr>
      </w:pPr>
      <w:r w:rsidRPr="009F6DEB">
        <w:rPr>
          <w:rStyle w:val="text"/>
          <w:color w:val="000000"/>
          <w:sz w:val="22"/>
          <w:szCs w:val="22"/>
        </w:rPr>
        <w:t>Jakmile od nich andělé odešli do nebe, pastýři si řekli: „Pojďme do Betléma! Podíváme se, jak se stalo, co nám Hospodin oznámil.“</w:t>
      </w:r>
      <w:r w:rsidRPr="009F6DEB">
        <w:t> </w:t>
      </w:r>
      <w:r w:rsidRPr="009F6DEB">
        <w:rPr>
          <w:rStyle w:val="text"/>
          <w:color w:val="000000"/>
          <w:sz w:val="22"/>
          <w:szCs w:val="22"/>
        </w:rPr>
        <w:t>Pospíšili si tedy, a když přišli, nalezli Marii, Josefa i děťátko ležící v</w:t>
      </w:r>
      <w:r w:rsidR="00E57385">
        <w:rPr>
          <w:rStyle w:val="text"/>
          <w:color w:val="000000"/>
          <w:sz w:val="22"/>
          <w:szCs w:val="22"/>
        </w:rPr>
        <w:t> </w:t>
      </w:r>
      <w:r w:rsidRPr="009F6DEB">
        <w:rPr>
          <w:rStyle w:val="text"/>
          <w:color w:val="000000"/>
          <w:sz w:val="22"/>
          <w:szCs w:val="22"/>
        </w:rPr>
        <w:t>jeslích.</w:t>
      </w:r>
      <w:r w:rsidRPr="009F6DEB">
        <w:t> </w:t>
      </w:r>
      <w:r w:rsidRPr="009F6DEB">
        <w:rPr>
          <w:rStyle w:val="text"/>
          <w:color w:val="000000"/>
          <w:sz w:val="22"/>
          <w:szCs w:val="22"/>
        </w:rPr>
        <w:t>Poté, co ho uviděli, začali rozhlašovat, co jim bylo o tom dítěti řečeno,</w:t>
      </w:r>
      <w:r w:rsidRPr="009F6DEB">
        <w:t> </w:t>
      </w:r>
      <w:r w:rsidRPr="009F6DEB">
        <w:rPr>
          <w:rStyle w:val="text"/>
          <w:color w:val="000000"/>
          <w:sz w:val="22"/>
          <w:szCs w:val="22"/>
        </w:rPr>
        <w:t>a všichni, kdo to slyšeli, žasli nad tím, co jim pastýři říkali</w:t>
      </w:r>
      <w:r>
        <w:rPr>
          <w:rStyle w:val="text"/>
          <w:color w:val="000000"/>
          <w:sz w:val="22"/>
          <w:szCs w:val="22"/>
        </w:rPr>
        <w:t>.</w:t>
      </w:r>
    </w:p>
    <w:p w14:paraId="5169211C" w14:textId="45D7E87E" w:rsidR="00C932FB" w:rsidRDefault="00C932FB" w:rsidP="00875DB2">
      <w:pPr>
        <w:jc w:val="both"/>
        <w:rPr>
          <w:b/>
          <w:szCs w:val="24"/>
        </w:rPr>
      </w:pPr>
      <w:r>
        <w:rPr>
          <w:b/>
          <w:szCs w:val="24"/>
        </w:rPr>
        <w:br w:type="page"/>
      </w:r>
    </w:p>
    <w:p w14:paraId="36D1B723" w14:textId="77777777" w:rsidR="002D0767" w:rsidRPr="00E57385" w:rsidRDefault="002D0767" w:rsidP="00E57385">
      <w:pPr>
        <w:spacing w:before="0" w:after="0" w:line="276" w:lineRule="auto"/>
        <w:jc w:val="both"/>
        <w:rPr>
          <w:sz w:val="16"/>
          <w:szCs w:val="16"/>
        </w:rPr>
      </w:pPr>
    </w:p>
    <w:p w14:paraId="266B7AC1" w14:textId="77777777" w:rsidR="002D0767" w:rsidRDefault="002D0767" w:rsidP="00875DB2">
      <w:pPr>
        <w:pStyle w:val="Citt"/>
        <w:spacing w:before="120"/>
        <w:jc w:val="both"/>
      </w:pPr>
      <w:r w:rsidRPr="007B7F3E">
        <w:t>Příloha č. 3: Informace z místa dění</w:t>
      </w:r>
    </w:p>
    <w:p w14:paraId="04510B12" w14:textId="24779FFF" w:rsidR="002D0767" w:rsidRPr="00E57385" w:rsidRDefault="002D0767" w:rsidP="00E57385">
      <w:pPr>
        <w:pBdr>
          <w:top w:val="single" w:sz="4" w:space="1" w:color="auto"/>
        </w:pBdr>
        <w:spacing w:before="0" w:after="0"/>
        <w:jc w:val="both"/>
        <w:rPr>
          <w:sz w:val="16"/>
          <w:szCs w:val="16"/>
        </w:rPr>
      </w:pPr>
    </w:p>
    <w:p w14:paraId="3422538F" w14:textId="41B3DF5E" w:rsidR="002D0767" w:rsidRPr="00E57385" w:rsidRDefault="002D0767" w:rsidP="00111383">
      <w:pPr>
        <w:pStyle w:val="Odstavecseseznamem"/>
        <w:numPr>
          <w:ilvl w:val="1"/>
          <w:numId w:val="3"/>
        </w:numPr>
        <w:spacing w:before="0" w:after="0"/>
        <w:ind w:left="1077"/>
        <w:jc w:val="both"/>
        <w:rPr>
          <w:sz w:val="22"/>
          <w:szCs w:val="22"/>
        </w:rPr>
      </w:pPr>
      <w:r w:rsidRPr="00E57385">
        <w:rPr>
          <w:sz w:val="22"/>
          <w:szCs w:val="22"/>
        </w:rPr>
        <w:t>Skupina</w:t>
      </w:r>
    </w:p>
    <w:p w14:paraId="23EC5A43" w14:textId="77777777" w:rsidR="002D0767" w:rsidRDefault="002D0767" w:rsidP="00E57385">
      <w:pPr>
        <w:spacing w:before="0" w:after="0"/>
        <w:jc w:val="both"/>
        <w:rPr>
          <w:rStyle w:val="text"/>
          <w:color w:val="000000"/>
          <w:sz w:val="22"/>
          <w:szCs w:val="22"/>
        </w:rPr>
      </w:pPr>
      <w:r>
        <w:rPr>
          <w:rStyle w:val="text"/>
          <w:color w:val="000000"/>
          <w:sz w:val="22"/>
          <w:szCs w:val="22"/>
        </w:rPr>
        <w:t>Marie s Josefem ušli pěšky 100 kilometrů přes hornatou část země. Měli před sebou do Betléma ještě 30 kilometrů. Zažili deštivé a chladné počasí i velká vedra. Jistě měli po cestě i hlad a žízeň.</w:t>
      </w:r>
    </w:p>
    <w:p w14:paraId="3D4F707E" w14:textId="0E6CB18E" w:rsidR="002D0767" w:rsidRPr="00B3784D" w:rsidRDefault="002D0767" w:rsidP="00E57385">
      <w:pPr>
        <w:spacing w:before="0" w:after="0"/>
        <w:jc w:val="both"/>
        <w:rPr>
          <w:rStyle w:val="text"/>
          <w:i/>
          <w:color w:val="000000"/>
          <w:sz w:val="22"/>
          <w:szCs w:val="22"/>
        </w:rPr>
      </w:pPr>
      <w:r>
        <w:rPr>
          <w:rStyle w:val="text"/>
          <w:color w:val="000000"/>
          <w:sz w:val="22"/>
          <w:szCs w:val="22"/>
        </w:rPr>
        <w:t xml:space="preserve">Josef: </w:t>
      </w:r>
      <w:r w:rsidRPr="00B3784D">
        <w:rPr>
          <w:rStyle w:val="text"/>
          <w:i/>
          <w:color w:val="000000"/>
          <w:sz w:val="22"/>
          <w:szCs w:val="22"/>
        </w:rPr>
        <w:t>„Je to velmi náročná cesta, hlavně pro moji partnerku, která čeká dítě. Ale je velmi statečná a</w:t>
      </w:r>
      <w:r w:rsidR="00837EE9">
        <w:rPr>
          <w:rStyle w:val="text"/>
          <w:i/>
          <w:color w:val="000000"/>
          <w:sz w:val="22"/>
          <w:szCs w:val="22"/>
        </w:rPr>
        <w:t> </w:t>
      </w:r>
      <w:r w:rsidRPr="00B3784D">
        <w:rPr>
          <w:rStyle w:val="text"/>
          <w:i/>
          <w:color w:val="000000"/>
          <w:sz w:val="22"/>
          <w:szCs w:val="22"/>
        </w:rPr>
        <w:t>nikdy si po cestě na nic ne</w:t>
      </w:r>
      <w:r w:rsidR="00DB4DC7">
        <w:rPr>
          <w:rStyle w:val="text"/>
          <w:i/>
          <w:color w:val="000000"/>
          <w:sz w:val="22"/>
          <w:szCs w:val="22"/>
        </w:rPr>
        <w:t>s</w:t>
      </w:r>
      <w:r w:rsidRPr="00B3784D">
        <w:rPr>
          <w:rStyle w:val="text"/>
          <w:i/>
          <w:color w:val="000000"/>
          <w:sz w:val="22"/>
          <w:szCs w:val="22"/>
        </w:rPr>
        <w:t>těžovala</w:t>
      </w:r>
      <w:r>
        <w:rPr>
          <w:rStyle w:val="text"/>
          <w:i/>
          <w:color w:val="000000"/>
          <w:sz w:val="22"/>
          <w:szCs w:val="22"/>
        </w:rPr>
        <w:t>, i když jsme zažili spoustu nebezpečných věcí</w:t>
      </w:r>
      <w:r w:rsidRPr="00B3784D">
        <w:rPr>
          <w:rStyle w:val="text"/>
          <w:i/>
          <w:color w:val="000000"/>
          <w:sz w:val="22"/>
          <w:szCs w:val="22"/>
        </w:rPr>
        <w:t>.“</w:t>
      </w:r>
    </w:p>
    <w:p w14:paraId="2B9B556F" w14:textId="77777777" w:rsidR="002D0767" w:rsidRDefault="002D0767" w:rsidP="00E57385">
      <w:pPr>
        <w:spacing w:before="0" w:after="0"/>
        <w:jc w:val="both"/>
        <w:rPr>
          <w:rStyle w:val="text"/>
          <w:i/>
          <w:color w:val="000000"/>
          <w:sz w:val="22"/>
          <w:szCs w:val="22"/>
        </w:rPr>
      </w:pPr>
      <w:r>
        <w:rPr>
          <w:rStyle w:val="text"/>
          <w:color w:val="000000"/>
          <w:sz w:val="22"/>
          <w:szCs w:val="22"/>
        </w:rPr>
        <w:t xml:space="preserve">Marie: </w:t>
      </w:r>
      <w:r w:rsidRPr="00B3784D">
        <w:rPr>
          <w:rStyle w:val="text"/>
          <w:i/>
          <w:color w:val="000000"/>
          <w:sz w:val="22"/>
          <w:szCs w:val="22"/>
        </w:rPr>
        <w:t>„Věřím ve všem Josefovi. Vždy se na něho mohu spolehnout, že se o mě postará. A také důvěřuji našemu Bohu.“</w:t>
      </w:r>
    </w:p>
    <w:p w14:paraId="01295DFE" w14:textId="61CA68E2" w:rsidR="002D0767" w:rsidRPr="001675BF" w:rsidRDefault="002D0767" w:rsidP="00E57385">
      <w:pPr>
        <w:spacing w:before="0" w:after="0"/>
        <w:jc w:val="both"/>
        <w:rPr>
          <w:rStyle w:val="text"/>
          <w:color w:val="000000"/>
          <w:sz w:val="22"/>
          <w:szCs w:val="22"/>
        </w:rPr>
      </w:pPr>
      <w:r w:rsidRPr="001675BF">
        <w:rPr>
          <w:rStyle w:val="text"/>
          <w:color w:val="000000"/>
          <w:sz w:val="22"/>
          <w:szCs w:val="22"/>
        </w:rPr>
        <w:t>___________________________________________________________________________</w:t>
      </w:r>
    </w:p>
    <w:p w14:paraId="2B078482" w14:textId="192B435E" w:rsidR="002D0767" w:rsidRPr="00E57385" w:rsidRDefault="002D0767" w:rsidP="00E57385">
      <w:pPr>
        <w:pStyle w:val="Odstavecseseznamem"/>
        <w:numPr>
          <w:ilvl w:val="1"/>
          <w:numId w:val="3"/>
        </w:numPr>
        <w:spacing w:before="0" w:after="0"/>
        <w:ind w:left="1077"/>
        <w:jc w:val="both"/>
        <w:rPr>
          <w:rStyle w:val="text"/>
          <w:color w:val="000000"/>
          <w:sz w:val="22"/>
          <w:szCs w:val="22"/>
        </w:rPr>
      </w:pPr>
      <w:r w:rsidRPr="00E57385">
        <w:rPr>
          <w:rStyle w:val="text"/>
          <w:color w:val="000000"/>
          <w:sz w:val="22"/>
          <w:szCs w:val="22"/>
        </w:rPr>
        <w:t>Skupina</w:t>
      </w:r>
    </w:p>
    <w:p w14:paraId="5A7341A6" w14:textId="6E2C6232" w:rsidR="002D0767" w:rsidRDefault="002D0767" w:rsidP="00E57385">
      <w:pPr>
        <w:spacing w:before="0" w:after="0"/>
        <w:jc w:val="both"/>
        <w:rPr>
          <w:rStyle w:val="text"/>
          <w:color w:val="000000"/>
          <w:sz w:val="22"/>
          <w:szCs w:val="22"/>
        </w:rPr>
      </w:pPr>
      <w:r w:rsidRPr="00004E8B">
        <w:rPr>
          <w:rStyle w:val="text"/>
          <w:color w:val="000000"/>
          <w:sz w:val="22"/>
          <w:szCs w:val="22"/>
        </w:rPr>
        <w:t>Marie s Josefem dorazili do města B</w:t>
      </w:r>
      <w:r>
        <w:rPr>
          <w:rStyle w:val="text"/>
          <w:color w:val="000000"/>
          <w:sz w:val="22"/>
          <w:szCs w:val="22"/>
        </w:rPr>
        <w:t>etléma přeplněného lidmi, co se sem přišli zapsat. Byli unavení a</w:t>
      </w:r>
      <w:r w:rsidR="00837EE9">
        <w:rPr>
          <w:rStyle w:val="text"/>
          <w:color w:val="000000"/>
          <w:sz w:val="22"/>
          <w:szCs w:val="22"/>
        </w:rPr>
        <w:t> </w:t>
      </w:r>
      <w:r>
        <w:rPr>
          <w:rStyle w:val="text"/>
          <w:color w:val="000000"/>
          <w:sz w:val="22"/>
          <w:szCs w:val="22"/>
        </w:rPr>
        <w:t xml:space="preserve">hledali nocleh, ale všichni je odmítli, protože všude bylo plno. </w:t>
      </w:r>
    </w:p>
    <w:p w14:paraId="12AA5B28" w14:textId="79458250" w:rsidR="002D0767" w:rsidRDefault="002D0767" w:rsidP="00E57385">
      <w:pPr>
        <w:spacing w:before="0" w:after="0"/>
        <w:jc w:val="both"/>
        <w:rPr>
          <w:rStyle w:val="text"/>
          <w:color w:val="000000"/>
          <w:sz w:val="22"/>
          <w:szCs w:val="22"/>
        </w:rPr>
      </w:pPr>
      <w:r>
        <w:rPr>
          <w:rStyle w:val="text"/>
          <w:color w:val="000000"/>
          <w:sz w:val="22"/>
          <w:szCs w:val="22"/>
        </w:rPr>
        <w:t>Hostinská</w:t>
      </w:r>
      <w:r w:rsidRPr="00835604">
        <w:rPr>
          <w:rStyle w:val="text"/>
          <w:i/>
          <w:color w:val="000000"/>
          <w:sz w:val="22"/>
          <w:szCs w:val="22"/>
        </w:rPr>
        <w:t>: „Ano, byl u mě muž s těhotnou ženou, vypadali zoufale,</w:t>
      </w:r>
      <w:r>
        <w:rPr>
          <w:rStyle w:val="text"/>
          <w:i/>
          <w:color w:val="000000"/>
          <w:sz w:val="22"/>
          <w:szCs w:val="22"/>
        </w:rPr>
        <w:t xml:space="preserve"> všude je odmítli,</w:t>
      </w:r>
      <w:r w:rsidRPr="00835604">
        <w:rPr>
          <w:rStyle w:val="text"/>
          <w:i/>
          <w:color w:val="000000"/>
          <w:sz w:val="22"/>
          <w:szCs w:val="22"/>
        </w:rPr>
        <w:t xml:space="preserve"> ale u nás v hostinci </w:t>
      </w:r>
      <w:r>
        <w:rPr>
          <w:rStyle w:val="text"/>
          <w:i/>
          <w:color w:val="000000"/>
          <w:sz w:val="22"/>
          <w:szCs w:val="22"/>
        </w:rPr>
        <w:t xml:space="preserve">také </w:t>
      </w:r>
      <w:r w:rsidRPr="00835604">
        <w:rPr>
          <w:rStyle w:val="text"/>
          <w:i/>
          <w:color w:val="000000"/>
          <w:sz w:val="22"/>
          <w:szCs w:val="22"/>
        </w:rPr>
        <w:t>nebylo jediné volné místo</w:t>
      </w:r>
      <w:r>
        <w:rPr>
          <w:rStyle w:val="text"/>
          <w:i/>
          <w:color w:val="000000"/>
          <w:sz w:val="22"/>
          <w:szCs w:val="22"/>
        </w:rPr>
        <w:t xml:space="preserve">. Bylo mi jich líto, tak </w:t>
      </w:r>
      <w:r w:rsidRPr="00835604">
        <w:rPr>
          <w:rStyle w:val="text"/>
          <w:i/>
          <w:color w:val="000000"/>
          <w:sz w:val="22"/>
          <w:szCs w:val="22"/>
        </w:rPr>
        <w:t>jse</w:t>
      </w:r>
      <w:r>
        <w:rPr>
          <w:rStyle w:val="text"/>
          <w:i/>
          <w:color w:val="000000"/>
          <w:sz w:val="22"/>
          <w:szCs w:val="22"/>
        </w:rPr>
        <w:t>m</w:t>
      </w:r>
      <w:r w:rsidRPr="00835604">
        <w:rPr>
          <w:rStyle w:val="text"/>
          <w:i/>
          <w:color w:val="000000"/>
          <w:sz w:val="22"/>
          <w:szCs w:val="22"/>
        </w:rPr>
        <w:t xml:space="preserve"> je poslala na noc do stáje nad městem, kde na ně alespoň nebude pršet.“</w:t>
      </w:r>
      <w:r w:rsidRPr="00004E8B">
        <w:rPr>
          <w:rStyle w:val="text"/>
          <w:color w:val="000000"/>
          <w:sz w:val="22"/>
          <w:szCs w:val="22"/>
        </w:rPr>
        <w:t xml:space="preserve"> </w:t>
      </w:r>
    </w:p>
    <w:p w14:paraId="2C77C13C" w14:textId="76277D43" w:rsidR="002D0767" w:rsidRDefault="002D0767" w:rsidP="00E57385">
      <w:pPr>
        <w:spacing w:before="0" w:after="0"/>
        <w:jc w:val="both"/>
        <w:rPr>
          <w:rStyle w:val="text"/>
          <w:i/>
          <w:color w:val="000000"/>
          <w:sz w:val="22"/>
          <w:szCs w:val="22"/>
        </w:rPr>
      </w:pPr>
      <w:r>
        <w:rPr>
          <w:rStyle w:val="text"/>
          <w:color w:val="000000"/>
          <w:sz w:val="22"/>
          <w:szCs w:val="22"/>
        </w:rPr>
        <w:t xml:space="preserve">Obyvatel Betléma: </w:t>
      </w:r>
      <w:r w:rsidRPr="00835604">
        <w:rPr>
          <w:rStyle w:val="text"/>
          <w:i/>
          <w:color w:val="000000"/>
          <w:sz w:val="22"/>
          <w:szCs w:val="22"/>
        </w:rPr>
        <w:t xml:space="preserve">„Ano viděl jsem ženu </w:t>
      </w:r>
      <w:r w:rsidR="00A92105">
        <w:rPr>
          <w:rStyle w:val="text"/>
          <w:i/>
          <w:color w:val="000000"/>
          <w:sz w:val="22"/>
          <w:szCs w:val="22"/>
        </w:rPr>
        <w:t>s</w:t>
      </w:r>
      <w:r w:rsidRPr="00835604">
        <w:rPr>
          <w:rStyle w:val="text"/>
          <w:i/>
          <w:color w:val="000000"/>
          <w:sz w:val="22"/>
          <w:szCs w:val="22"/>
        </w:rPr>
        <w:t> mužem, jak jdou ke stáji, ale nevím o tom, že by se jim už narodilo dítě. Myslím, že o nich ve městě nikdo neví.“</w:t>
      </w:r>
    </w:p>
    <w:p w14:paraId="093CDB04" w14:textId="7F7B9E17" w:rsidR="002D0767" w:rsidRPr="001675BF" w:rsidRDefault="002D0767" w:rsidP="00E57385">
      <w:pPr>
        <w:spacing w:before="0" w:after="0"/>
        <w:jc w:val="both"/>
        <w:rPr>
          <w:rStyle w:val="text"/>
          <w:color w:val="000000"/>
          <w:sz w:val="22"/>
          <w:szCs w:val="22"/>
        </w:rPr>
      </w:pPr>
      <w:r>
        <w:rPr>
          <w:rStyle w:val="text"/>
          <w:color w:val="000000"/>
          <w:sz w:val="22"/>
          <w:szCs w:val="22"/>
        </w:rPr>
        <w:t>___________________________________________________________________________</w:t>
      </w:r>
    </w:p>
    <w:p w14:paraId="7EAACF1D" w14:textId="262F5AE9" w:rsidR="002D0767" w:rsidRPr="00E57385" w:rsidRDefault="002D0767" w:rsidP="00E57385">
      <w:pPr>
        <w:pStyle w:val="Odstavecseseznamem"/>
        <w:numPr>
          <w:ilvl w:val="1"/>
          <w:numId w:val="3"/>
        </w:numPr>
        <w:spacing w:before="0" w:after="0"/>
        <w:ind w:left="1077"/>
        <w:jc w:val="both"/>
        <w:rPr>
          <w:rStyle w:val="text"/>
          <w:color w:val="000000"/>
          <w:sz w:val="22"/>
          <w:szCs w:val="22"/>
        </w:rPr>
      </w:pPr>
      <w:r w:rsidRPr="00E57385">
        <w:rPr>
          <w:rStyle w:val="text"/>
          <w:color w:val="000000"/>
          <w:sz w:val="22"/>
          <w:szCs w:val="22"/>
        </w:rPr>
        <w:t>Skupina</w:t>
      </w:r>
    </w:p>
    <w:p w14:paraId="79D8813F" w14:textId="0D186F51" w:rsidR="002D0767" w:rsidRPr="00667B17" w:rsidRDefault="002D0767" w:rsidP="00E57385">
      <w:pPr>
        <w:spacing w:before="0" w:after="0"/>
        <w:jc w:val="both"/>
        <w:rPr>
          <w:rStyle w:val="text"/>
          <w:color w:val="000000"/>
          <w:sz w:val="22"/>
          <w:szCs w:val="22"/>
        </w:rPr>
      </w:pPr>
      <w:r w:rsidRPr="00667B17">
        <w:rPr>
          <w:rStyle w:val="text"/>
          <w:color w:val="000000"/>
          <w:sz w:val="22"/>
          <w:szCs w:val="22"/>
        </w:rPr>
        <w:t xml:space="preserve">Dnes v noci pastýřům na pastvinách v okolí Betléma se prý zjevil nějaký anděl a řekl jim, že se jim narodil </w:t>
      </w:r>
      <w:r w:rsidR="00A92105">
        <w:rPr>
          <w:rStyle w:val="text"/>
          <w:color w:val="000000"/>
          <w:sz w:val="22"/>
          <w:szCs w:val="22"/>
        </w:rPr>
        <w:t>S</w:t>
      </w:r>
      <w:r w:rsidRPr="00667B17">
        <w:rPr>
          <w:rStyle w:val="text"/>
          <w:color w:val="000000"/>
          <w:sz w:val="22"/>
          <w:szCs w:val="22"/>
        </w:rPr>
        <w:t>pasitel a sdělil jim, i kde ho najdou.</w:t>
      </w:r>
    </w:p>
    <w:p w14:paraId="01E33584" w14:textId="16EDD7ED" w:rsidR="002D0767" w:rsidRPr="00667B17" w:rsidRDefault="002D0767" w:rsidP="00E57385">
      <w:pPr>
        <w:spacing w:before="0" w:after="0"/>
        <w:jc w:val="both"/>
        <w:rPr>
          <w:rStyle w:val="text"/>
          <w:i/>
          <w:color w:val="000000"/>
          <w:sz w:val="22"/>
          <w:szCs w:val="22"/>
        </w:rPr>
      </w:pPr>
      <w:r w:rsidRPr="00667B17">
        <w:rPr>
          <w:rStyle w:val="text"/>
          <w:color w:val="000000"/>
          <w:sz w:val="22"/>
          <w:szCs w:val="22"/>
        </w:rPr>
        <w:t xml:space="preserve">Jeden pastýř: </w:t>
      </w:r>
      <w:r w:rsidRPr="00667B17">
        <w:rPr>
          <w:rStyle w:val="text"/>
          <w:i/>
          <w:color w:val="000000"/>
          <w:sz w:val="22"/>
          <w:szCs w:val="22"/>
        </w:rPr>
        <w:t>„Jsem z toho v šoku, taková nádhera, kterou jsem viděl. Nemůžu tomu uvěřit. Prý se nám narodil Spasitel. Tolik let čekáme na někoho, kdo nás zachrání a vysvobodí a prý už je tady!</w:t>
      </w:r>
      <w:r>
        <w:rPr>
          <w:rStyle w:val="text"/>
          <w:i/>
          <w:color w:val="000000"/>
          <w:sz w:val="22"/>
          <w:szCs w:val="22"/>
        </w:rPr>
        <w:t xml:space="preserve"> Jen je mi divné, že se prý narodil někde ve stáji?</w:t>
      </w:r>
      <w:r w:rsidRPr="00667B17">
        <w:rPr>
          <w:rStyle w:val="text"/>
          <w:i/>
          <w:color w:val="000000"/>
          <w:sz w:val="22"/>
          <w:szCs w:val="22"/>
        </w:rPr>
        <w:t>“</w:t>
      </w:r>
    </w:p>
    <w:p w14:paraId="0488C486" w14:textId="77777777" w:rsidR="002D0767" w:rsidRDefault="002D0767" w:rsidP="00E57385">
      <w:pPr>
        <w:spacing w:before="0" w:after="0"/>
        <w:jc w:val="both"/>
        <w:rPr>
          <w:rStyle w:val="text"/>
          <w:i/>
          <w:color w:val="000000"/>
          <w:sz w:val="22"/>
          <w:szCs w:val="22"/>
        </w:rPr>
      </w:pPr>
      <w:r w:rsidRPr="00667B17">
        <w:rPr>
          <w:rStyle w:val="text"/>
          <w:color w:val="000000"/>
          <w:sz w:val="22"/>
          <w:szCs w:val="22"/>
        </w:rPr>
        <w:t xml:space="preserve">Druhý pastýř: </w:t>
      </w:r>
      <w:r w:rsidRPr="00667B17">
        <w:rPr>
          <w:rStyle w:val="text"/>
          <w:i/>
          <w:color w:val="000000"/>
          <w:sz w:val="22"/>
          <w:szCs w:val="22"/>
        </w:rPr>
        <w:t>„Zůstal</w:t>
      </w:r>
      <w:r>
        <w:rPr>
          <w:rStyle w:val="text"/>
          <w:i/>
          <w:color w:val="000000"/>
          <w:sz w:val="22"/>
          <w:szCs w:val="22"/>
        </w:rPr>
        <w:t>i jsme všichni jako omámení</w:t>
      </w:r>
      <w:r w:rsidRPr="00667B17">
        <w:rPr>
          <w:rStyle w:val="text"/>
          <w:i/>
          <w:color w:val="000000"/>
          <w:sz w:val="22"/>
          <w:szCs w:val="22"/>
        </w:rPr>
        <w:t xml:space="preserve">, jen jsme zírali. Nechápu, že my nejchudší lidé v okolí jsme se dozvěděli takovou zprávu! A viděli jsme </w:t>
      </w:r>
      <w:r>
        <w:rPr>
          <w:rStyle w:val="text"/>
          <w:i/>
          <w:color w:val="000000"/>
          <w:sz w:val="22"/>
          <w:szCs w:val="22"/>
        </w:rPr>
        <w:t>anděly</w:t>
      </w:r>
      <w:r w:rsidRPr="00667B17">
        <w:rPr>
          <w:rStyle w:val="text"/>
          <w:i/>
          <w:color w:val="000000"/>
          <w:sz w:val="22"/>
          <w:szCs w:val="22"/>
        </w:rPr>
        <w:t>!!!“</w:t>
      </w:r>
    </w:p>
    <w:p w14:paraId="6909CD88" w14:textId="6E588040" w:rsidR="002D0767" w:rsidRPr="00604C4B" w:rsidRDefault="002D0767" w:rsidP="00E57385">
      <w:pPr>
        <w:spacing w:before="0" w:after="0"/>
        <w:jc w:val="both"/>
        <w:rPr>
          <w:rStyle w:val="text"/>
          <w:color w:val="000000"/>
          <w:sz w:val="22"/>
          <w:szCs w:val="22"/>
        </w:rPr>
      </w:pPr>
      <w:r>
        <w:rPr>
          <w:rStyle w:val="text"/>
          <w:color w:val="000000"/>
          <w:sz w:val="22"/>
          <w:szCs w:val="22"/>
        </w:rPr>
        <w:t>___________________________________________________________________________</w:t>
      </w:r>
    </w:p>
    <w:p w14:paraId="381EDA32" w14:textId="470E4A16" w:rsidR="002D0767" w:rsidRPr="00E57385" w:rsidRDefault="002D0767" w:rsidP="00875DB2">
      <w:pPr>
        <w:pStyle w:val="Odstavecseseznamem"/>
        <w:numPr>
          <w:ilvl w:val="1"/>
          <w:numId w:val="3"/>
        </w:numPr>
        <w:jc w:val="both"/>
        <w:rPr>
          <w:rStyle w:val="text"/>
          <w:color w:val="000000"/>
          <w:sz w:val="22"/>
          <w:szCs w:val="22"/>
        </w:rPr>
      </w:pPr>
      <w:r w:rsidRPr="00E57385">
        <w:rPr>
          <w:rStyle w:val="text"/>
          <w:color w:val="000000"/>
          <w:sz w:val="22"/>
          <w:szCs w:val="22"/>
        </w:rPr>
        <w:t>Skupina</w:t>
      </w:r>
    </w:p>
    <w:p w14:paraId="12A59505" w14:textId="6269CB60" w:rsidR="002D0767" w:rsidRPr="00722394" w:rsidRDefault="002D0767" w:rsidP="00E57385">
      <w:pPr>
        <w:spacing w:before="0" w:after="0"/>
        <w:jc w:val="both"/>
        <w:rPr>
          <w:rStyle w:val="text"/>
          <w:color w:val="000000"/>
          <w:sz w:val="22"/>
          <w:szCs w:val="22"/>
        </w:rPr>
      </w:pPr>
      <w:r w:rsidRPr="00722394">
        <w:rPr>
          <w:rStyle w:val="text"/>
          <w:color w:val="000000"/>
          <w:sz w:val="22"/>
          <w:szCs w:val="22"/>
        </w:rPr>
        <w:t>Pastýři</w:t>
      </w:r>
      <w:r>
        <w:rPr>
          <w:rStyle w:val="text"/>
          <w:color w:val="000000"/>
          <w:sz w:val="22"/>
          <w:szCs w:val="22"/>
        </w:rPr>
        <w:t xml:space="preserve"> z toho byli v šoku, ale nakonec</w:t>
      </w:r>
      <w:r w:rsidRPr="00722394">
        <w:rPr>
          <w:rStyle w:val="text"/>
          <w:color w:val="000000"/>
          <w:sz w:val="22"/>
          <w:szCs w:val="22"/>
        </w:rPr>
        <w:t xml:space="preserve"> se vydali do Betléma, aby se dozvěděli, zda je to všechno pravda. </w:t>
      </w:r>
      <w:r w:rsidRPr="009A0728">
        <w:rPr>
          <w:rStyle w:val="text"/>
          <w:color w:val="000000"/>
          <w:sz w:val="22"/>
          <w:szCs w:val="22"/>
        </w:rPr>
        <w:t>Šli prý velmi rychle a opravdu je</w:t>
      </w:r>
      <w:r w:rsidR="00A92105" w:rsidRPr="009A0728">
        <w:rPr>
          <w:rStyle w:val="text"/>
          <w:color w:val="000000"/>
          <w:sz w:val="22"/>
          <w:szCs w:val="22"/>
        </w:rPr>
        <w:t xml:space="preserve"> </w:t>
      </w:r>
      <w:r w:rsidR="009A0728" w:rsidRPr="009A0728">
        <w:rPr>
          <w:rStyle w:val="text"/>
          <w:color w:val="000000"/>
          <w:sz w:val="22"/>
          <w:szCs w:val="22"/>
        </w:rPr>
        <w:t xml:space="preserve">v Betlémě </w:t>
      </w:r>
      <w:r w:rsidR="00A92105" w:rsidRPr="009A0728">
        <w:rPr>
          <w:rStyle w:val="text"/>
          <w:color w:val="000000"/>
          <w:sz w:val="22"/>
          <w:szCs w:val="22"/>
        </w:rPr>
        <w:t>našli</w:t>
      </w:r>
      <w:r w:rsidRPr="009A0728">
        <w:rPr>
          <w:rStyle w:val="text"/>
          <w:color w:val="000000"/>
          <w:sz w:val="22"/>
          <w:szCs w:val="22"/>
        </w:rPr>
        <w:t>.</w:t>
      </w:r>
    </w:p>
    <w:p w14:paraId="7552A705" w14:textId="77777777" w:rsidR="002D0767" w:rsidRPr="00722394" w:rsidRDefault="002D0767" w:rsidP="00E57385">
      <w:pPr>
        <w:spacing w:before="0" w:after="0"/>
        <w:jc w:val="both"/>
        <w:rPr>
          <w:rStyle w:val="text"/>
          <w:i/>
          <w:color w:val="000000"/>
          <w:sz w:val="22"/>
          <w:szCs w:val="22"/>
        </w:rPr>
      </w:pPr>
      <w:r w:rsidRPr="00722394">
        <w:rPr>
          <w:rStyle w:val="text"/>
          <w:color w:val="000000"/>
          <w:sz w:val="22"/>
          <w:szCs w:val="22"/>
        </w:rPr>
        <w:t xml:space="preserve">Jeden z pastýřů: </w:t>
      </w:r>
      <w:r w:rsidRPr="00722394">
        <w:rPr>
          <w:rStyle w:val="text"/>
          <w:i/>
          <w:color w:val="000000"/>
          <w:sz w:val="22"/>
          <w:szCs w:val="22"/>
        </w:rPr>
        <w:t>„Opravdu jsme našli stáj a v ní ženu a muže a dítě zabalené v plenkách a položené v jeslích. Andělé měli pravdu, narodil se nám Spasitel! A byli jsme tam první!“</w:t>
      </w:r>
    </w:p>
    <w:p w14:paraId="7EDE7295" w14:textId="6ED54BB6" w:rsidR="002D0767" w:rsidRDefault="002D0767" w:rsidP="00E57385">
      <w:pPr>
        <w:spacing w:before="0" w:after="0"/>
        <w:jc w:val="both"/>
        <w:rPr>
          <w:rStyle w:val="text"/>
          <w:color w:val="000000"/>
          <w:sz w:val="22"/>
          <w:szCs w:val="22"/>
        </w:rPr>
      </w:pPr>
      <w:r w:rsidRPr="00722394">
        <w:rPr>
          <w:rStyle w:val="text"/>
          <w:i/>
          <w:color w:val="000000"/>
          <w:sz w:val="22"/>
          <w:szCs w:val="22"/>
        </w:rPr>
        <w:t xml:space="preserve"> </w:t>
      </w:r>
      <w:r w:rsidRPr="00722394">
        <w:rPr>
          <w:rStyle w:val="text"/>
          <w:color w:val="000000"/>
          <w:sz w:val="22"/>
          <w:szCs w:val="22"/>
        </w:rPr>
        <w:t xml:space="preserve">Obyvatelka Betléma: </w:t>
      </w:r>
      <w:r w:rsidRPr="00722394">
        <w:rPr>
          <w:rStyle w:val="text"/>
          <w:i/>
          <w:color w:val="000000"/>
          <w:sz w:val="22"/>
          <w:szCs w:val="22"/>
        </w:rPr>
        <w:t>„Potkala jsem několik pastýřů</w:t>
      </w:r>
      <w:r>
        <w:rPr>
          <w:rStyle w:val="text"/>
          <w:i/>
          <w:color w:val="000000"/>
          <w:sz w:val="22"/>
          <w:szCs w:val="22"/>
        </w:rPr>
        <w:t>, dost jsem se jich lekla. Ž</w:t>
      </w:r>
      <w:r w:rsidRPr="00722394">
        <w:rPr>
          <w:rStyle w:val="text"/>
          <w:i/>
          <w:color w:val="000000"/>
          <w:sz w:val="22"/>
          <w:szCs w:val="22"/>
        </w:rPr>
        <w:t xml:space="preserve">e </w:t>
      </w:r>
      <w:r>
        <w:rPr>
          <w:rStyle w:val="text"/>
          <w:i/>
          <w:color w:val="000000"/>
          <w:sz w:val="22"/>
          <w:szCs w:val="22"/>
        </w:rPr>
        <w:t xml:space="preserve">prý </w:t>
      </w:r>
      <w:r w:rsidRPr="00722394">
        <w:rPr>
          <w:rStyle w:val="text"/>
          <w:i/>
          <w:color w:val="000000"/>
          <w:sz w:val="22"/>
          <w:szCs w:val="22"/>
        </w:rPr>
        <w:t xml:space="preserve">jim andělé řekli, že se tady ve stáji narodilo dítě a že je to náš Spasitel. </w:t>
      </w:r>
      <w:r w:rsidR="000F64FD">
        <w:rPr>
          <w:rStyle w:val="text"/>
          <w:i/>
          <w:color w:val="000000"/>
          <w:sz w:val="22"/>
          <w:szCs w:val="22"/>
        </w:rPr>
        <w:t>T</w:t>
      </w:r>
      <w:r w:rsidR="000F64FD" w:rsidRPr="000F64FD">
        <w:rPr>
          <w:rStyle w:val="text"/>
          <w:i/>
          <w:color w:val="000000"/>
          <w:sz w:val="22"/>
          <w:szCs w:val="22"/>
        </w:rPr>
        <w:t xml:space="preserve">o </w:t>
      </w:r>
      <w:r w:rsidR="000F64FD">
        <w:rPr>
          <w:rStyle w:val="text"/>
          <w:i/>
          <w:color w:val="000000"/>
          <w:sz w:val="22"/>
          <w:szCs w:val="22"/>
        </w:rPr>
        <w:t xml:space="preserve">ale </w:t>
      </w:r>
      <w:r w:rsidR="000F64FD" w:rsidRPr="000F64FD">
        <w:rPr>
          <w:rStyle w:val="text"/>
          <w:i/>
          <w:color w:val="000000"/>
          <w:sz w:val="22"/>
          <w:szCs w:val="22"/>
        </w:rPr>
        <w:t>není možné</w:t>
      </w:r>
      <w:r w:rsidR="000F64FD">
        <w:rPr>
          <w:rStyle w:val="text"/>
          <w:i/>
          <w:color w:val="000000"/>
          <w:sz w:val="22"/>
          <w:szCs w:val="22"/>
        </w:rPr>
        <w:t>, to by byl zázrak</w:t>
      </w:r>
      <w:r w:rsidR="000F64FD" w:rsidRPr="000F64FD">
        <w:rPr>
          <w:rStyle w:val="text"/>
          <w:i/>
          <w:color w:val="000000"/>
          <w:sz w:val="22"/>
          <w:szCs w:val="22"/>
        </w:rPr>
        <w:t>!</w:t>
      </w:r>
      <w:r w:rsidR="000F64FD" w:rsidRPr="00722394">
        <w:rPr>
          <w:rStyle w:val="text"/>
          <w:color w:val="000000"/>
          <w:sz w:val="22"/>
          <w:szCs w:val="22"/>
        </w:rPr>
        <w:t xml:space="preserve"> </w:t>
      </w:r>
      <w:r w:rsidRPr="00722394">
        <w:rPr>
          <w:rStyle w:val="text"/>
          <w:i/>
          <w:color w:val="000000"/>
          <w:sz w:val="22"/>
          <w:szCs w:val="22"/>
        </w:rPr>
        <w:t>A</w:t>
      </w:r>
      <w:r w:rsidR="000F64FD">
        <w:rPr>
          <w:rStyle w:val="text"/>
          <w:i/>
          <w:color w:val="000000"/>
          <w:sz w:val="22"/>
          <w:szCs w:val="22"/>
        </w:rPr>
        <w:t>le</w:t>
      </w:r>
      <w:r w:rsidRPr="00722394">
        <w:rPr>
          <w:rStyle w:val="text"/>
          <w:i/>
          <w:color w:val="000000"/>
          <w:sz w:val="22"/>
          <w:szCs w:val="22"/>
        </w:rPr>
        <w:t xml:space="preserve"> prý je to pravda, prý tam leží jen v plenkách</w:t>
      </w:r>
      <w:r>
        <w:rPr>
          <w:rStyle w:val="text"/>
          <w:i/>
          <w:color w:val="000000"/>
          <w:sz w:val="22"/>
          <w:szCs w:val="22"/>
        </w:rPr>
        <w:t xml:space="preserve"> v jeslích.</w:t>
      </w:r>
      <w:r w:rsidR="000F64FD">
        <w:rPr>
          <w:rStyle w:val="text"/>
          <w:i/>
          <w:color w:val="000000"/>
          <w:sz w:val="22"/>
          <w:szCs w:val="22"/>
        </w:rPr>
        <w:t>“</w:t>
      </w:r>
      <w:r>
        <w:rPr>
          <w:rStyle w:val="text"/>
          <w:i/>
          <w:color w:val="000000"/>
          <w:sz w:val="22"/>
          <w:szCs w:val="22"/>
        </w:rPr>
        <w:t xml:space="preserve"> </w:t>
      </w:r>
    </w:p>
    <w:p w14:paraId="525F871B" w14:textId="35CEF9DD" w:rsidR="00E57385" w:rsidRDefault="002D0767" w:rsidP="00E57385">
      <w:pPr>
        <w:spacing w:before="0" w:after="0"/>
        <w:jc w:val="both"/>
        <w:rPr>
          <w:rStyle w:val="text"/>
          <w:color w:val="000000"/>
          <w:sz w:val="22"/>
          <w:szCs w:val="22"/>
        </w:rPr>
      </w:pPr>
      <w:r>
        <w:rPr>
          <w:rStyle w:val="text"/>
          <w:color w:val="000000"/>
          <w:sz w:val="22"/>
          <w:szCs w:val="22"/>
        </w:rPr>
        <w:t>___________________________________________________________________________</w:t>
      </w:r>
      <w:r w:rsidR="00E57385">
        <w:rPr>
          <w:rStyle w:val="text"/>
          <w:color w:val="000000"/>
          <w:sz w:val="22"/>
          <w:szCs w:val="22"/>
        </w:rPr>
        <w:br w:type="page"/>
      </w:r>
    </w:p>
    <w:p w14:paraId="668C0FB7" w14:textId="77777777" w:rsidR="002D0767" w:rsidRPr="001B3911" w:rsidRDefault="002D0767" w:rsidP="001B3911">
      <w:pPr>
        <w:spacing w:after="0" w:line="276" w:lineRule="auto"/>
        <w:jc w:val="both"/>
        <w:rPr>
          <w:sz w:val="16"/>
          <w:szCs w:val="16"/>
        </w:rPr>
      </w:pPr>
    </w:p>
    <w:p w14:paraId="2643D92A" w14:textId="77777777" w:rsidR="002D0767" w:rsidRPr="001675BF" w:rsidRDefault="002D0767" w:rsidP="001B3911">
      <w:pPr>
        <w:pStyle w:val="Citt"/>
        <w:spacing w:before="0"/>
        <w:jc w:val="both"/>
      </w:pPr>
      <w:r w:rsidRPr="001675BF">
        <w:t>Příloha č. 4: Otázky moderátora</w:t>
      </w:r>
    </w:p>
    <w:p w14:paraId="51E663CA" w14:textId="11BCAAE9" w:rsidR="002D0767" w:rsidRPr="00111383" w:rsidRDefault="002D0767" w:rsidP="00875DB2">
      <w:pPr>
        <w:jc w:val="both"/>
        <w:rPr>
          <w:b/>
          <w:bCs/>
        </w:rPr>
      </w:pPr>
      <w:r w:rsidRPr="00111383">
        <w:rPr>
          <w:b/>
          <w:bCs/>
        </w:rPr>
        <w:t>Otázky pro 1. skupin</w:t>
      </w:r>
      <w:r w:rsidR="001B3911" w:rsidRPr="00111383">
        <w:rPr>
          <w:b/>
          <w:bCs/>
        </w:rPr>
        <w:t>u</w:t>
      </w:r>
      <w:r w:rsidRPr="00111383">
        <w:rPr>
          <w:b/>
          <w:bCs/>
        </w:rPr>
        <w:t>:</w:t>
      </w:r>
    </w:p>
    <w:p w14:paraId="0E8F1061" w14:textId="77777777" w:rsidR="002D0767" w:rsidRPr="00111383" w:rsidRDefault="002D0767" w:rsidP="00875DB2">
      <w:pPr>
        <w:pStyle w:val="Odstavecseseznamem"/>
        <w:jc w:val="both"/>
        <w:rPr>
          <w:rStyle w:val="text"/>
          <w:b w:val="0"/>
          <w:bCs/>
        </w:rPr>
      </w:pPr>
      <w:r w:rsidRPr="00111383">
        <w:rPr>
          <w:rStyle w:val="text"/>
          <w:b w:val="0"/>
          <w:bCs/>
          <w:color w:val="000000"/>
          <w:sz w:val="22"/>
          <w:szCs w:val="22"/>
        </w:rPr>
        <w:t xml:space="preserve">Kde se </w:t>
      </w:r>
      <w:r w:rsidRPr="00111383">
        <w:rPr>
          <w:rStyle w:val="text"/>
          <w:b w:val="0"/>
          <w:bCs/>
        </w:rPr>
        <w:t>nyní nachází Marie s Josefem? (Kolik ušli kilometrů a kolik jim zbývá?)</w:t>
      </w:r>
    </w:p>
    <w:p w14:paraId="21742478" w14:textId="77777777" w:rsidR="002D0767" w:rsidRPr="00111383" w:rsidRDefault="002D0767" w:rsidP="00875DB2">
      <w:pPr>
        <w:pStyle w:val="Odstavecseseznamem"/>
        <w:jc w:val="both"/>
        <w:rPr>
          <w:rStyle w:val="text"/>
          <w:b w:val="0"/>
          <w:bCs/>
        </w:rPr>
      </w:pPr>
      <w:r w:rsidRPr="00111383">
        <w:rPr>
          <w:rStyle w:val="text"/>
          <w:b w:val="0"/>
          <w:bCs/>
        </w:rPr>
        <w:t>Jak se cítí Marie? A jak Josef?</w:t>
      </w:r>
    </w:p>
    <w:p w14:paraId="7FA7D127" w14:textId="77777777" w:rsidR="002D0767" w:rsidRPr="00111383" w:rsidRDefault="002D0767" w:rsidP="00875DB2">
      <w:pPr>
        <w:pStyle w:val="Odstavecseseznamem"/>
        <w:jc w:val="both"/>
        <w:rPr>
          <w:rStyle w:val="text"/>
          <w:b w:val="0"/>
          <w:bCs/>
        </w:rPr>
      </w:pPr>
      <w:r w:rsidRPr="00111383">
        <w:rPr>
          <w:rStyle w:val="text"/>
          <w:b w:val="0"/>
          <w:bCs/>
        </w:rPr>
        <w:t xml:space="preserve">Stalo se jim po cestě něco zvláštního nebo dokonce nebezpečného? </w:t>
      </w:r>
    </w:p>
    <w:p w14:paraId="640FC2E5" w14:textId="77777777" w:rsidR="002D0767" w:rsidRPr="00111383" w:rsidRDefault="002D0767" w:rsidP="001B3911">
      <w:pPr>
        <w:pStyle w:val="Odstavecseseznamem"/>
        <w:spacing w:after="600"/>
        <w:jc w:val="both"/>
        <w:rPr>
          <w:rStyle w:val="text"/>
          <w:b w:val="0"/>
          <w:bCs/>
          <w:color w:val="000000"/>
          <w:sz w:val="22"/>
          <w:szCs w:val="22"/>
        </w:rPr>
      </w:pPr>
      <w:r w:rsidRPr="00111383">
        <w:rPr>
          <w:rStyle w:val="text"/>
          <w:b w:val="0"/>
          <w:bCs/>
        </w:rPr>
        <w:t>Kdy si myslíte, že dorazí do Betléma</w:t>
      </w:r>
      <w:r w:rsidRPr="00111383">
        <w:rPr>
          <w:rStyle w:val="text"/>
          <w:b w:val="0"/>
          <w:bCs/>
          <w:color w:val="000000"/>
          <w:sz w:val="22"/>
          <w:szCs w:val="22"/>
        </w:rPr>
        <w:t>?</w:t>
      </w:r>
    </w:p>
    <w:p w14:paraId="4BB4C39A" w14:textId="77777777" w:rsidR="002D0767" w:rsidRPr="00111383" w:rsidRDefault="002D0767" w:rsidP="00875DB2">
      <w:pPr>
        <w:jc w:val="both"/>
        <w:rPr>
          <w:b/>
          <w:bCs/>
        </w:rPr>
      </w:pPr>
      <w:r w:rsidRPr="00111383">
        <w:rPr>
          <w:b/>
          <w:bCs/>
        </w:rPr>
        <w:t>Otázky pro 2. skupinu:</w:t>
      </w:r>
    </w:p>
    <w:p w14:paraId="70C0C0CF" w14:textId="77777777" w:rsidR="002D0767" w:rsidRPr="00111383" w:rsidRDefault="002D0767" w:rsidP="00875DB2">
      <w:pPr>
        <w:pStyle w:val="Odstavecseseznamem"/>
        <w:jc w:val="both"/>
        <w:rPr>
          <w:rStyle w:val="text"/>
          <w:b w:val="0"/>
          <w:bCs/>
        </w:rPr>
      </w:pPr>
      <w:r w:rsidRPr="00111383">
        <w:rPr>
          <w:rStyle w:val="text"/>
          <w:b w:val="0"/>
          <w:bCs/>
        </w:rPr>
        <w:t>Jaká je situace ve městě Betlémě v době sčítání lidu? (Kolik je tam lidí? Stačí město pokrýt poptávku pro všechny – ubytování, jídlo a tak?)</w:t>
      </w:r>
    </w:p>
    <w:p w14:paraId="2DB1CB8C" w14:textId="77777777" w:rsidR="002D0767" w:rsidRPr="00111383" w:rsidRDefault="002D0767" w:rsidP="00875DB2">
      <w:pPr>
        <w:pStyle w:val="Odstavecseseznamem"/>
        <w:jc w:val="both"/>
        <w:rPr>
          <w:rStyle w:val="text"/>
          <w:b w:val="0"/>
          <w:bCs/>
        </w:rPr>
      </w:pPr>
      <w:r w:rsidRPr="00111383">
        <w:rPr>
          <w:rStyle w:val="text"/>
          <w:b w:val="0"/>
          <w:bCs/>
        </w:rPr>
        <w:t>Dorazil Josef s Marií do města? A viděl je někdo?</w:t>
      </w:r>
    </w:p>
    <w:p w14:paraId="18DA8790" w14:textId="77777777" w:rsidR="002D0767" w:rsidRPr="00111383" w:rsidRDefault="002D0767" w:rsidP="00875DB2">
      <w:pPr>
        <w:pStyle w:val="Odstavecseseznamem"/>
        <w:jc w:val="both"/>
        <w:rPr>
          <w:rStyle w:val="text"/>
          <w:b w:val="0"/>
          <w:bCs/>
        </w:rPr>
      </w:pPr>
      <w:r w:rsidRPr="00111383">
        <w:rPr>
          <w:rStyle w:val="text"/>
          <w:b w:val="0"/>
          <w:bCs/>
        </w:rPr>
        <w:t>A víme, kde se ubytovali?</w:t>
      </w:r>
    </w:p>
    <w:p w14:paraId="128F60A7" w14:textId="77777777" w:rsidR="002D0767" w:rsidRPr="00111383" w:rsidRDefault="002D0767" w:rsidP="001B3911">
      <w:pPr>
        <w:pStyle w:val="Odstavecseseznamem"/>
        <w:spacing w:after="600"/>
        <w:jc w:val="both"/>
        <w:rPr>
          <w:rStyle w:val="text"/>
          <w:b w:val="0"/>
          <w:bCs/>
          <w:color w:val="000000"/>
          <w:sz w:val="22"/>
          <w:szCs w:val="22"/>
        </w:rPr>
      </w:pPr>
      <w:r w:rsidRPr="00111383">
        <w:rPr>
          <w:rStyle w:val="text"/>
          <w:b w:val="0"/>
          <w:bCs/>
        </w:rPr>
        <w:t>A víme, zda se jim už narodilo dítě? Viděl někdo toto</w:t>
      </w:r>
      <w:r w:rsidRPr="00111383">
        <w:rPr>
          <w:rStyle w:val="text"/>
          <w:b w:val="0"/>
          <w:bCs/>
          <w:color w:val="000000"/>
          <w:sz w:val="22"/>
          <w:szCs w:val="22"/>
        </w:rPr>
        <w:t xml:space="preserve"> narozené dítě?</w:t>
      </w:r>
    </w:p>
    <w:p w14:paraId="217BA922" w14:textId="77777777" w:rsidR="002D0767" w:rsidRPr="00111383" w:rsidRDefault="002D0767" w:rsidP="00875DB2">
      <w:pPr>
        <w:jc w:val="both"/>
        <w:rPr>
          <w:rStyle w:val="text"/>
          <w:b/>
          <w:bCs/>
          <w:color w:val="000000"/>
        </w:rPr>
      </w:pPr>
      <w:r w:rsidRPr="00111383">
        <w:rPr>
          <w:rStyle w:val="text"/>
          <w:b/>
          <w:bCs/>
          <w:color w:val="000000"/>
        </w:rPr>
        <w:t>Otázky pro 3. skupinu:</w:t>
      </w:r>
    </w:p>
    <w:p w14:paraId="20143540" w14:textId="77777777" w:rsidR="002D0767" w:rsidRPr="00111383" w:rsidRDefault="002D0767" w:rsidP="00875DB2">
      <w:pPr>
        <w:pStyle w:val="Odstavecseseznamem"/>
        <w:jc w:val="both"/>
        <w:rPr>
          <w:rStyle w:val="text"/>
          <w:b w:val="0"/>
          <w:bCs/>
        </w:rPr>
      </w:pPr>
      <w:r w:rsidRPr="00111383">
        <w:rPr>
          <w:rStyle w:val="text"/>
          <w:b w:val="0"/>
          <w:bCs/>
        </w:rPr>
        <w:t>Máme nějaké informace o událostech v horách? Prý se tam stalo něco zvláštního?</w:t>
      </w:r>
    </w:p>
    <w:p w14:paraId="424B9F0F" w14:textId="7D7C07C7" w:rsidR="002D0767" w:rsidRPr="00111383" w:rsidRDefault="002D0767" w:rsidP="00875DB2">
      <w:pPr>
        <w:pStyle w:val="Odstavecseseznamem"/>
        <w:jc w:val="both"/>
        <w:rPr>
          <w:rStyle w:val="text"/>
          <w:b w:val="0"/>
          <w:bCs/>
        </w:rPr>
      </w:pPr>
      <w:r w:rsidRPr="00111383">
        <w:rPr>
          <w:rStyle w:val="text"/>
          <w:b w:val="0"/>
          <w:bCs/>
        </w:rPr>
        <w:t>Co se pastýři konkrétně dozvěděli? Mluvili jste s nimi?</w:t>
      </w:r>
    </w:p>
    <w:p w14:paraId="6A21CEE0" w14:textId="77777777" w:rsidR="002D0767" w:rsidRPr="00111383" w:rsidRDefault="002D0767" w:rsidP="001B3911">
      <w:pPr>
        <w:pStyle w:val="Odstavecseseznamem"/>
        <w:spacing w:after="600"/>
        <w:jc w:val="both"/>
        <w:rPr>
          <w:rStyle w:val="text"/>
          <w:b w:val="0"/>
          <w:bCs/>
        </w:rPr>
      </w:pPr>
      <w:r w:rsidRPr="00111383">
        <w:rPr>
          <w:rStyle w:val="text"/>
          <w:b w:val="0"/>
          <w:bCs/>
        </w:rPr>
        <w:t>A co na to říkají pastýři? Mají strach? Jsou vyděšení?</w:t>
      </w:r>
    </w:p>
    <w:p w14:paraId="2E0A4BB5" w14:textId="77777777" w:rsidR="002D0767" w:rsidRPr="00111383" w:rsidRDefault="002D0767" w:rsidP="00875DB2">
      <w:pPr>
        <w:jc w:val="both"/>
        <w:rPr>
          <w:rStyle w:val="text"/>
          <w:b/>
          <w:bCs/>
          <w:color w:val="000000"/>
        </w:rPr>
      </w:pPr>
      <w:r w:rsidRPr="00111383">
        <w:rPr>
          <w:rStyle w:val="text"/>
          <w:b/>
          <w:bCs/>
          <w:color w:val="000000"/>
        </w:rPr>
        <w:t>Otázky pro 4. skupinu:</w:t>
      </w:r>
    </w:p>
    <w:p w14:paraId="5C071A8C" w14:textId="77777777" w:rsidR="002D0767" w:rsidRPr="00111383" w:rsidRDefault="002D0767" w:rsidP="00875DB2">
      <w:pPr>
        <w:pStyle w:val="Odstavecseseznamem"/>
        <w:jc w:val="both"/>
        <w:rPr>
          <w:rStyle w:val="text"/>
          <w:b w:val="0"/>
          <w:bCs/>
        </w:rPr>
      </w:pPr>
      <w:r w:rsidRPr="00111383">
        <w:rPr>
          <w:rStyle w:val="text"/>
          <w:b w:val="0"/>
          <w:bCs/>
        </w:rPr>
        <w:t>Odhodlali se nakonec pastýři a došli do Betléma?</w:t>
      </w:r>
    </w:p>
    <w:p w14:paraId="179244C1" w14:textId="6B93CDCA" w:rsidR="002D0767" w:rsidRPr="00111383" w:rsidRDefault="002D0767" w:rsidP="00875DB2">
      <w:pPr>
        <w:pStyle w:val="Odstavecseseznamem"/>
        <w:jc w:val="both"/>
        <w:rPr>
          <w:rStyle w:val="text"/>
          <w:b w:val="0"/>
          <w:bCs/>
        </w:rPr>
      </w:pPr>
      <w:r w:rsidRPr="00111383">
        <w:rPr>
          <w:rStyle w:val="text"/>
          <w:b w:val="0"/>
          <w:bCs/>
        </w:rPr>
        <w:t>A co? Našli tam ně</w:t>
      </w:r>
      <w:r w:rsidR="00A92105" w:rsidRPr="00111383">
        <w:rPr>
          <w:rStyle w:val="text"/>
          <w:b w:val="0"/>
          <w:bCs/>
        </w:rPr>
        <w:t>koho</w:t>
      </w:r>
      <w:r w:rsidRPr="00111383">
        <w:rPr>
          <w:rStyle w:val="text"/>
          <w:b w:val="0"/>
          <w:bCs/>
        </w:rPr>
        <w:t>?</w:t>
      </w:r>
    </w:p>
    <w:p w14:paraId="6164560F" w14:textId="77777777" w:rsidR="002D0767" w:rsidRPr="00111383" w:rsidRDefault="002D0767" w:rsidP="00875DB2">
      <w:pPr>
        <w:pStyle w:val="Odstavecseseznamem"/>
        <w:jc w:val="both"/>
        <w:rPr>
          <w:rStyle w:val="text"/>
          <w:b w:val="0"/>
          <w:bCs/>
        </w:rPr>
      </w:pPr>
      <w:r w:rsidRPr="00111383">
        <w:rPr>
          <w:rStyle w:val="text"/>
          <w:b w:val="0"/>
          <w:bCs/>
        </w:rPr>
        <w:t xml:space="preserve">Ví o tom už i jiní lidé? A co na to říkají? </w:t>
      </w:r>
    </w:p>
    <w:p w14:paraId="7BEE28F5" w14:textId="0C830CCA" w:rsidR="00C932FB" w:rsidRDefault="00C932FB" w:rsidP="00875DB2">
      <w:pPr>
        <w:jc w:val="both"/>
        <w:rPr>
          <w:szCs w:val="24"/>
        </w:rPr>
      </w:pPr>
      <w:r>
        <w:rPr>
          <w:szCs w:val="24"/>
        </w:rPr>
        <w:br w:type="page"/>
      </w:r>
    </w:p>
    <w:p w14:paraId="1A8E46ED" w14:textId="77777777" w:rsidR="002D0767" w:rsidRDefault="002D0767" w:rsidP="00E57385">
      <w:pPr>
        <w:spacing w:before="0" w:after="0" w:line="276" w:lineRule="auto"/>
        <w:jc w:val="both"/>
        <w:rPr>
          <w:szCs w:val="24"/>
        </w:rPr>
      </w:pPr>
    </w:p>
    <w:p w14:paraId="7AA643A0" w14:textId="77777777" w:rsidR="002D0767" w:rsidRDefault="002D0767" w:rsidP="00875DB2">
      <w:pPr>
        <w:pStyle w:val="Citt"/>
        <w:jc w:val="both"/>
      </w:pPr>
      <w:r w:rsidRPr="00021389">
        <w:t>Příloha č. 5: Školní projekt</w:t>
      </w:r>
      <w:r>
        <w:t xml:space="preserve"> </w:t>
      </w:r>
    </w:p>
    <w:p w14:paraId="7AD175D9" w14:textId="77777777" w:rsidR="002D0767" w:rsidRPr="008861DF" w:rsidRDefault="002D0767" w:rsidP="00875DB2">
      <w:pPr>
        <w:pStyle w:val="Nadpis1"/>
        <w:jc w:val="both"/>
        <w:rPr>
          <w:sz w:val="28"/>
          <w:szCs w:val="28"/>
        </w:rPr>
      </w:pPr>
      <w:bookmarkStart w:id="35" w:name="_Toc86920619"/>
      <w:bookmarkStart w:id="36" w:name="_Toc87258117"/>
      <w:r>
        <w:rPr>
          <w:sz w:val="28"/>
          <w:szCs w:val="28"/>
        </w:rPr>
        <w:t xml:space="preserve">Noviny z Betléma – </w:t>
      </w:r>
      <w:r w:rsidRPr="008861DF">
        <w:t>návrh pro další</w:t>
      </w:r>
      <w:r>
        <w:t xml:space="preserve"> </w:t>
      </w:r>
      <w:r w:rsidRPr="008861DF">
        <w:t>pr</w:t>
      </w:r>
      <w:r>
        <w:t>áci ve třídě</w:t>
      </w:r>
      <w:bookmarkEnd w:id="35"/>
      <w:bookmarkEnd w:id="36"/>
    </w:p>
    <w:p w14:paraId="50A30F40" w14:textId="77777777" w:rsidR="002D0767" w:rsidRPr="008861DF" w:rsidRDefault="002D0767" w:rsidP="00875DB2">
      <w:pPr>
        <w:pStyle w:val="Nadpis5"/>
        <w:jc w:val="both"/>
      </w:pPr>
      <w:bookmarkStart w:id="37" w:name="_Toc87258118"/>
      <w:r w:rsidRPr="008861DF">
        <w:t>Obsah:</w:t>
      </w:r>
      <w:bookmarkEnd w:id="37"/>
    </w:p>
    <w:p w14:paraId="1A8CE930" w14:textId="204A9F7E" w:rsidR="002D0767" w:rsidRDefault="002D0767" w:rsidP="00A92105">
      <w:pPr>
        <w:spacing w:after="480"/>
        <w:jc w:val="both"/>
      </w:pPr>
      <w:r w:rsidRPr="00A82174">
        <w:t>Ž</w:t>
      </w:r>
      <w:r>
        <w:t>áci si vytvoří</w:t>
      </w:r>
      <w:r w:rsidRPr="00A82174">
        <w:t xml:space="preserve"> své vlastní noviny z Betléma.</w:t>
      </w:r>
      <w:r>
        <w:t xml:space="preserve"> Jako zdroj informací využijí biblický text. Mohou také vyhledat další potřebné informace i z jiných zdrojů – knihy, internet, mapy, apod. Tyto informace poté zpracují do podoby novinových článků v podobě různých zpravodajských stylů. Mohou pracovat ve skupinách nebo samostatně, kdy si každý vybere část, kterou bude zpracovávat a poté ze svých článků a informací vytvoří jedny společné noviny. Těm dají i název a zpracují je i výtvarně a graficky do konečné podoby. </w:t>
      </w:r>
    </w:p>
    <w:p w14:paraId="2ADA8F3C" w14:textId="77777777" w:rsidR="002D0767" w:rsidRPr="008861DF" w:rsidRDefault="002D0767" w:rsidP="00875DB2">
      <w:pPr>
        <w:pStyle w:val="Nadpis5"/>
        <w:jc w:val="both"/>
      </w:pPr>
      <w:bookmarkStart w:id="38" w:name="_Toc87258119"/>
      <w:r w:rsidRPr="008861DF">
        <w:t>Cíle:</w:t>
      </w:r>
      <w:bookmarkEnd w:id="38"/>
      <w:r w:rsidRPr="008861DF">
        <w:t xml:space="preserve"> </w:t>
      </w:r>
    </w:p>
    <w:p w14:paraId="1DB5BE80" w14:textId="77777777" w:rsidR="002D0767" w:rsidRPr="00A5531A" w:rsidRDefault="002D0767" w:rsidP="00875DB2">
      <w:pPr>
        <w:pStyle w:val="Odstavecseseznamem"/>
        <w:jc w:val="both"/>
        <w:rPr>
          <w:b w:val="0"/>
          <w:bCs/>
        </w:rPr>
      </w:pPr>
      <w:r w:rsidRPr="00A5531A">
        <w:rPr>
          <w:b w:val="0"/>
          <w:bCs/>
        </w:rPr>
        <w:t xml:space="preserve">žáci pracují s informacemi, dokáží je vyhledat, analyzovat a třídit </w:t>
      </w:r>
    </w:p>
    <w:p w14:paraId="6059F5D6" w14:textId="77777777" w:rsidR="002D0767" w:rsidRPr="00A5531A" w:rsidRDefault="002D0767" w:rsidP="00875DB2">
      <w:pPr>
        <w:pStyle w:val="Odstavecseseznamem"/>
        <w:jc w:val="both"/>
        <w:rPr>
          <w:b w:val="0"/>
          <w:bCs/>
        </w:rPr>
      </w:pPr>
      <w:r w:rsidRPr="00A5531A">
        <w:rPr>
          <w:b w:val="0"/>
          <w:bCs/>
        </w:rPr>
        <w:t>seznámí se s publicistickými styly a dokáží je v krátké podobě vytvořit</w:t>
      </w:r>
    </w:p>
    <w:p w14:paraId="7638FB90" w14:textId="3AFD4606" w:rsidR="002D0767" w:rsidRPr="00A5531A" w:rsidRDefault="002D0767" w:rsidP="00875DB2">
      <w:pPr>
        <w:pStyle w:val="Odstavecseseznamem"/>
        <w:jc w:val="both"/>
        <w:rPr>
          <w:b w:val="0"/>
          <w:bCs/>
        </w:rPr>
      </w:pPr>
      <w:r w:rsidRPr="00A5531A">
        <w:rPr>
          <w:b w:val="0"/>
          <w:bCs/>
        </w:rPr>
        <w:t>prohlubují svoji mediální gramotnost, analyzují věrohodnost sdělení a pracují s</w:t>
      </w:r>
      <w:r w:rsidR="00A92105" w:rsidRPr="00A5531A">
        <w:rPr>
          <w:b w:val="0"/>
          <w:bCs/>
        </w:rPr>
        <w:t> </w:t>
      </w:r>
      <w:r w:rsidRPr="00A5531A">
        <w:rPr>
          <w:b w:val="0"/>
          <w:bCs/>
        </w:rPr>
        <w:t>komunikačním záměrem</w:t>
      </w:r>
    </w:p>
    <w:p w14:paraId="0317C7F1" w14:textId="77777777" w:rsidR="002D0767" w:rsidRPr="00A5531A" w:rsidRDefault="002D0767" w:rsidP="00875DB2">
      <w:pPr>
        <w:pStyle w:val="Odstavecseseznamem"/>
        <w:jc w:val="both"/>
        <w:rPr>
          <w:b w:val="0"/>
          <w:bCs/>
        </w:rPr>
      </w:pPr>
      <w:r w:rsidRPr="00A5531A">
        <w:rPr>
          <w:b w:val="0"/>
          <w:bCs/>
        </w:rPr>
        <w:t>dokáží pracovat ve skupině, rozvíjí schopnost spolupráce, prohlubují schopnost vyjádřit svůj názor s respektem k druhým</w:t>
      </w:r>
    </w:p>
    <w:p w14:paraId="425E0925" w14:textId="77777777" w:rsidR="002D0767" w:rsidRPr="00A5531A" w:rsidRDefault="002D0767" w:rsidP="00A92105">
      <w:pPr>
        <w:pStyle w:val="Odstavecseseznamem"/>
        <w:spacing w:after="480"/>
        <w:jc w:val="both"/>
        <w:rPr>
          <w:b w:val="0"/>
          <w:bCs/>
        </w:rPr>
      </w:pPr>
      <w:r w:rsidRPr="00A5531A">
        <w:rPr>
          <w:b w:val="0"/>
          <w:bCs/>
        </w:rPr>
        <w:t>rozvijí estetické cítění a kultivovanost projevu</w:t>
      </w:r>
    </w:p>
    <w:p w14:paraId="2C91AACF" w14:textId="1ED37BC0" w:rsidR="002D0767" w:rsidRPr="008861DF" w:rsidRDefault="002D0767" w:rsidP="00875DB2">
      <w:pPr>
        <w:pStyle w:val="Nadpis5"/>
        <w:jc w:val="both"/>
      </w:pPr>
      <w:bookmarkStart w:id="39" w:name="_Toc87258120"/>
      <w:r w:rsidRPr="008861DF">
        <w:t>náměty:</w:t>
      </w:r>
      <w:bookmarkEnd w:id="39"/>
      <w:r w:rsidR="00875DB2">
        <w:t xml:space="preserve"> </w:t>
      </w:r>
    </w:p>
    <w:p w14:paraId="6B5293EC" w14:textId="1007D146" w:rsidR="002D0767" w:rsidRPr="00A82174" w:rsidRDefault="002D0767" w:rsidP="00875DB2">
      <w:pPr>
        <w:ind w:left="709" w:hanging="709"/>
        <w:jc w:val="both"/>
      </w:pPr>
      <w:r w:rsidRPr="00A82174">
        <w:rPr>
          <w:b/>
        </w:rPr>
        <w:t>Hledání dalších informací:</w:t>
      </w:r>
      <w:r w:rsidRPr="00A82174">
        <w:t xml:space="preserve"> jak vypadal</w:t>
      </w:r>
      <w:r>
        <w:t>a</w:t>
      </w:r>
      <w:r w:rsidRPr="00A82174">
        <w:t xml:space="preserve"> cesta z Nazareta do Betléma, kudy Marie s Josefem šli, kolik kilometrů opravdu ušli, jaká území museli překonat, historické okolnosti těchto událostí – kdo vládl v zemi, jaké bylo státní uspořádání, složení obyvatel, národnost, náboženství, jak vypadal život v tehdejší</w:t>
      </w:r>
      <w:r w:rsidR="00A92105">
        <w:t>m</w:t>
      </w:r>
      <w:r w:rsidRPr="00A82174">
        <w:t xml:space="preserve"> Izraeli,…</w:t>
      </w:r>
    </w:p>
    <w:p w14:paraId="5041CE7D" w14:textId="079B7CC9" w:rsidR="0010522F" w:rsidRDefault="002D0767" w:rsidP="00875DB2">
      <w:pPr>
        <w:ind w:left="709" w:hanging="709"/>
        <w:jc w:val="both"/>
      </w:pPr>
      <w:r w:rsidRPr="00A82174">
        <w:rPr>
          <w:b/>
        </w:rPr>
        <w:t>Obrázky a mapy:</w:t>
      </w:r>
      <w:r w:rsidRPr="00A82174">
        <w:t xml:space="preserve"> mapa Izraele – současná i tehdejší, obrázky Nazareta, Betléma, izraelské krajiny, fotografie či nakreslené obrázky od žáků …</w:t>
      </w:r>
      <w:r w:rsidR="0010522F">
        <w:br w:type="page"/>
      </w:r>
    </w:p>
    <w:p w14:paraId="5A58B3DE" w14:textId="77777777" w:rsidR="002D0767" w:rsidRPr="00E57385" w:rsidRDefault="002D0767" w:rsidP="00E57385">
      <w:pPr>
        <w:spacing w:after="0"/>
        <w:ind w:left="709" w:hanging="709"/>
        <w:jc w:val="both"/>
        <w:rPr>
          <w:sz w:val="16"/>
          <w:szCs w:val="16"/>
        </w:rPr>
      </w:pPr>
    </w:p>
    <w:p w14:paraId="10ECFCF0" w14:textId="77777777" w:rsidR="002D0767" w:rsidRPr="00A354D9" w:rsidRDefault="002D0767" w:rsidP="00E57385">
      <w:pPr>
        <w:pStyle w:val="Nadpis5"/>
        <w:spacing w:before="0"/>
        <w:jc w:val="both"/>
      </w:pPr>
      <w:bookmarkStart w:id="40" w:name="_Toc87258121"/>
      <w:r w:rsidRPr="00A82174">
        <w:t>Žurnalistické útvary:</w:t>
      </w:r>
      <w:bookmarkEnd w:id="40"/>
    </w:p>
    <w:p w14:paraId="6EB03D2E" w14:textId="77777777" w:rsidR="002D0767" w:rsidRPr="00A5531A" w:rsidRDefault="002D0767" w:rsidP="0061405C">
      <w:pPr>
        <w:pStyle w:val="Odstavecseseznamem"/>
        <w:spacing w:before="360" w:after="360"/>
        <w:jc w:val="both"/>
        <w:rPr>
          <w:b w:val="0"/>
          <w:bCs/>
        </w:rPr>
      </w:pPr>
      <w:r w:rsidRPr="00A5531A">
        <w:rPr>
          <w:b w:val="0"/>
          <w:bCs/>
        </w:rPr>
        <w:t xml:space="preserve">Zpráva: </w:t>
      </w:r>
      <w:r w:rsidRPr="00A5531A">
        <w:rPr>
          <w:b w:val="0"/>
          <w:bCs/>
          <w:i/>
        </w:rPr>
        <w:t>shrnuté informace do krátkého článku, informuje o události, která se stala, objektivně a pravdivě</w:t>
      </w:r>
      <w:r w:rsidRPr="00A5531A">
        <w:rPr>
          <w:b w:val="0"/>
          <w:bCs/>
        </w:rPr>
        <w:t xml:space="preserve"> - sčítání lidu v Betlémě, co se stalo u pastýřů v horách, návštěva pastýřů narozeného dítěte,…</w:t>
      </w:r>
    </w:p>
    <w:p w14:paraId="7A27FE2D" w14:textId="77777777" w:rsidR="002D0767" w:rsidRPr="00A5531A" w:rsidRDefault="002D0767" w:rsidP="00E57385">
      <w:pPr>
        <w:pStyle w:val="Odstavecseseznamem"/>
        <w:spacing w:after="360"/>
        <w:jc w:val="both"/>
        <w:rPr>
          <w:b w:val="0"/>
          <w:bCs/>
        </w:rPr>
      </w:pPr>
      <w:r w:rsidRPr="00A5531A">
        <w:rPr>
          <w:b w:val="0"/>
          <w:bCs/>
        </w:rPr>
        <w:t xml:space="preserve">Reportáž: </w:t>
      </w:r>
      <w:r w:rsidRPr="00A5531A">
        <w:rPr>
          <w:b w:val="0"/>
          <w:bCs/>
          <w:i/>
        </w:rPr>
        <w:t>popis událostí z místa dění</w:t>
      </w:r>
      <w:r w:rsidRPr="00A5531A">
        <w:rPr>
          <w:b w:val="0"/>
          <w:bCs/>
        </w:rPr>
        <w:t xml:space="preserve"> – cesta do Betléma, sčítání lidu v Betlémě, noc mezi pastýři, cesta s pastýři do Betléma, pastýři v Betlémě,…</w:t>
      </w:r>
    </w:p>
    <w:p w14:paraId="6B4EF6E9" w14:textId="77777777" w:rsidR="002D0767" w:rsidRPr="00A5531A" w:rsidRDefault="002D0767" w:rsidP="00E57385">
      <w:pPr>
        <w:pStyle w:val="Odstavecseseznamem"/>
        <w:spacing w:after="360"/>
        <w:jc w:val="both"/>
        <w:rPr>
          <w:b w:val="0"/>
          <w:bCs/>
        </w:rPr>
      </w:pPr>
      <w:r w:rsidRPr="00A5531A">
        <w:rPr>
          <w:b w:val="0"/>
          <w:bCs/>
        </w:rPr>
        <w:t>Interview – rozhovor: s Marií, Josefem, s pastýři, s obyvateli Betléma,… (žáci si připraví otázky a vymyslí možné odpovědi za danou postavu)</w:t>
      </w:r>
    </w:p>
    <w:p w14:paraId="4F633E82" w14:textId="77777777" w:rsidR="002D0767" w:rsidRPr="00A5531A" w:rsidRDefault="002D0767" w:rsidP="00E57385">
      <w:pPr>
        <w:pStyle w:val="Odstavecseseznamem"/>
        <w:spacing w:after="360"/>
        <w:jc w:val="both"/>
        <w:rPr>
          <w:b w:val="0"/>
          <w:bCs/>
        </w:rPr>
      </w:pPr>
      <w:r w:rsidRPr="00A5531A">
        <w:rPr>
          <w:b w:val="0"/>
          <w:bCs/>
        </w:rPr>
        <w:t xml:space="preserve">Komentář: </w:t>
      </w:r>
      <w:r w:rsidRPr="00A5531A">
        <w:rPr>
          <w:b w:val="0"/>
          <w:bCs/>
          <w:i/>
          <w:color w:val="202122"/>
          <w:shd w:val="clear" w:color="auto" w:fill="FFFFFF"/>
        </w:rPr>
        <w:t>vyjadřuje názor autora k nějaké problematice a uvádí ji do souvislostí s jinými událostmi</w:t>
      </w:r>
      <w:r w:rsidRPr="00A5531A">
        <w:rPr>
          <w:b w:val="0"/>
          <w:bCs/>
          <w:color w:val="202122"/>
          <w:shd w:val="clear" w:color="auto" w:fill="FFFFFF"/>
        </w:rPr>
        <w:t xml:space="preserve"> - komentář k problematice sčítání lidu a přeplněného města Betléma, komentář k událostem, které se stali v noci v horách mezi pastýři, komentář k narození Spasitele,…</w:t>
      </w:r>
    </w:p>
    <w:p w14:paraId="1C85BF37" w14:textId="0E06D97B" w:rsidR="002D0767" w:rsidRPr="00A5531A" w:rsidRDefault="002D0767" w:rsidP="00875DB2">
      <w:pPr>
        <w:pStyle w:val="Odstavecseseznamem"/>
        <w:jc w:val="both"/>
        <w:rPr>
          <w:b w:val="0"/>
          <w:bCs/>
          <w:sz w:val="28"/>
          <w:szCs w:val="28"/>
        </w:rPr>
      </w:pPr>
      <w:r w:rsidRPr="00A5531A">
        <w:rPr>
          <w:b w:val="0"/>
          <w:bCs/>
        </w:rPr>
        <w:t>Reklama: žáci mohou vymyslet, na co by se mohla vztahovat reklama k danému tématu (např. reklama na: mapu Izraele, ubytování v Betlému, nejlepší hostinec,… )</w:t>
      </w:r>
    </w:p>
    <w:p w14:paraId="6A6E9078" w14:textId="123BA386" w:rsidR="0061405C" w:rsidRDefault="0061405C">
      <w:pPr>
        <w:rPr>
          <w:rFonts w:ascii="Segoe UI" w:eastAsia="Times New Roman" w:hAnsi="Segoe UI" w:cs="Segoe UI"/>
          <w:color w:val="222222"/>
          <w:sz w:val="36"/>
          <w:szCs w:val="36"/>
        </w:rPr>
      </w:pPr>
      <w:r>
        <w:rPr>
          <w:rFonts w:ascii="Segoe UI" w:eastAsia="Times New Roman" w:hAnsi="Segoe UI" w:cs="Segoe UI"/>
          <w:color w:val="222222"/>
          <w:sz w:val="36"/>
          <w:szCs w:val="36"/>
        </w:rPr>
        <w:br w:type="page"/>
      </w:r>
    </w:p>
    <w:p w14:paraId="14FD09E0" w14:textId="00FD3B7C" w:rsidR="002D0767" w:rsidRDefault="002D0767" w:rsidP="00875DB2">
      <w:pPr>
        <w:spacing w:before="0" w:after="0" w:line="240" w:lineRule="auto"/>
        <w:jc w:val="both"/>
        <w:rPr>
          <w:rFonts w:ascii="Segoe UI" w:eastAsia="Times New Roman" w:hAnsi="Segoe UI" w:cs="Segoe UI"/>
          <w:color w:val="222222"/>
          <w:sz w:val="36"/>
          <w:szCs w:val="36"/>
        </w:rPr>
      </w:pPr>
    </w:p>
    <w:p w14:paraId="0DDFA2B2" w14:textId="78E8239A" w:rsidR="0061405C" w:rsidRDefault="00230921" w:rsidP="00071129">
      <w:pPr>
        <w:pStyle w:val="Nadpis3"/>
      </w:pPr>
      <w:bookmarkStart w:id="41" w:name="_Toc87258122"/>
      <w:r>
        <w:t>Inspirace pro lektora před realizací programu</w:t>
      </w:r>
      <w:bookmarkEnd w:id="41"/>
    </w:p>
    <w:p w14:paraId="42B61435" w14:textId="77777777" w:rsidR="00230921" w:rsidRDefault="00230921" w:rsidP="00875DB2">
      <w:pPr>
        <w:spacing w:before="0" w:after="0" w:line="240" w:lineRule="auto"/>
        <w:jc w:val="both"/>
        <w:rPr>
          <w:rFonts w:ascii="Segoe UI" w:eastAsia="Times New Roman" w:hAnsi="Segoe UI" w:cs="Segoe UI"/>
          <w:color w:val="222222"/>
          <w:sz w:val="36"/>
          <w:szCs w:val="36"/>
        </w:rPr>
      </w:pPr>
    </w:p>
    <w:p w14:paraId="0021E322" w14:textId="77777777" w:rsidR="0061405C" w:rsidRPr="00A5531A" w:rsidRDefault="0061405C" w:rsidP="0061405C">
      <w:pPr>
        <w:spacing w:before="0" w:after="0" w:line="240" w:lineRule="auto"/>
        <w:jc w:val="center"/>
        <w:rPr>
          <w:rFonts w:eastAsia="Times New Roman" w:cs="Segoe UI"/>
          <w:color w:val="222222"/>
          <w:szCs w:val="24"/>
        </w:rPr>
      </w:pPr>
      <w:r w:rsidRPr="00A5531A">
        <w:rPr>
          <w:rFonts w:eastAsia="Times New Roman" w:cs="Segoe UI"/>
          <w:color w:val="222222"/>
          <w:szCs w:val="24"/>
        </w:rPr>
        <w:t>Text k zamyšlení:</w:t>
      </w:r>
    </w:p>
    <w:p w14:paraId="2F134CF2" w14:textId="417875DB" w:rsidR="0061405C" w:rsidRPr="00A5531A" w:rsidRDefault="0061405C" w:rsidP="0061405C">
      <w:pPr>
        <w:spacing w:before="0" w:after="0" w:line="240" w:lineRule="auto"/>
        <w:jc w:val="center"/>
        <w:rPr>
          <w:rFonts w:eastAsia="Times New Roman" w:cs="Segoe UI"/>
          <w:i/>
          <w:iCs/>
          <w:color w:val="222222"/>
          <w:sz w:val="28"/>
          <w:szCs w:val="28"/>
        </w:rPr>
      </w:pPr>
      <w:r w:rsidRPr="00A5531A">
        <w:rPr>
          <w:rFonts w:eastAsia="Times New Roman" w:cs="Segoe UI"/>
          <w:color w:val="222222"/>
          <w:sz w:val="28"/>
          <w:szCs w:val="28"/>
        </w:rPr>
        <w:t xml:space="preserve">Nazaretský tesař projevuje odvážnou vynalézavost, </w:t>
      </w:r>
      <w:r w:rsidR="00230921" w:rsidRPr="00A5531A">
        <w:rPr>
          <w:rFonts w:eastAsia="Times New Roman" w:cs="Segoe UI"/>
          <w:color w:val="222222"/>
          <w:sz w:val="28"/>
          <w:szCs w:val="28"/>
        </w:rPr>
        <w:br/>
      </w:r>
      <w:r w:rsidRPr="00A5531A">
        <w:rPr>
          <w:rFonts w:eastAsia="Times New Roman" w:cs="Segoe UI"/>
          <w:color w:val="222222"/>
          <w:sz w:val="28"/>
          <w:szCs w:val="28"/>
        </w:rPr>
        <w:t xml:space="preserve">protože umí proměnit problém v příležitost </w:t>
      </w:r>
      <w:r w:rsidR="00A5531A">
        <w:rPr>
          <w:rFonts w:eastAsia="Times New Roman" w:cs="Segoe UI"/>
          <w:color w:val="222222"/>
          <w:sz w:val="28"/>
          <w:szCs w:val="28"/>
        </w:rPr>
        <w:br/>
      </w:r>
      <w:r w:rsidRPr="00A5531A">
        <w:rPr>
          <w:rFonts w:eastAsia="Times New Roman" w:cs="Segoe UI"/>
          <w:color w:val="222222"/>
          <w:sz w:val="28"/>
          <w:szCs w:val="28"/>
        </w:rPr>
        <w:t xml:space="preserve">a na prvním místě má důvěru v Prozřetelnost. </w:t>
      </w:r>
      <w:r w:rsidR="00A5531A">
        <w:rPr>
          <w:rFonts w:eastAsia="Times New Roman" w:cs="Segoe UI"/>
          <w:color w:val="222222"/>
          <w:sz w:val="28"/>
          <w:szCs w:val="28"/>
        </w:rPr>
        <w:br/>
      </w:r>
      <w:r w:rsidRPr="00A5531A">
        <w:rPr>
          <w:rFonts w:eastAsia="Times New Roman" w:cs="Segoe UI"/>
          <w:color w:val="222222"/>
          <w:sz w:val="28"/>
          <w:szCs w:val="28"/>
        </w:rPr>
        <w:t xml:space="preserve">Zdá-li se někdy, že nám Bůh nepomáhá, neznamená to, že nás opustil, </w:t>
      </w:r>
      <w:r w:rsidR="00A5531A">
        <w:rPr>
          <w:rFonts w:eastAsia="Times New Roman" w:cs="Segoe UI"/>
          <w:color w:val="222222"/>
          <w:sz w:val="28"/>
          <w:szCs w:val="28"/>
        </w:rPr>
        <w:br/>
      </w:r>
      <w:r w:rsidRPr="00A5531A">
        <w:rPr>
          <w:rFonts w:eastAsia="Times New Roman" w:cs="Segoe UI"/>
          <w:color w:val="222222"/>
          <w:sz w:val="28"/>
          <w:szCs w:val="28"/>
        </w:rPr>
        <w:t>ale že důvěřuje nám a tomu, co</w:t>
      </w:r>
      <w:r w:rsidR="00071129" w:rsidRPr="00A5531A">
        <w:rPr>
          <w:rFonts w:eastAsia="Times New Roman" w:cs="Segoe UI"/>
          <w:color w:val="222222"/>
          <w:sz w:val="28"/>
          <w:szCs w:val="28"/>
        </w:rPr>
        <w:t> </w:t>
      </w:r>
      <w:r w:rsidRPr="00A5531A">
        <w:rPr>
          <w:rFonts w:eastAsia="Times New Roman" w:cs="Segoe UI"/>
          <w:color w:val="222222"/>
          <w:sz w:val="28"/>
          <w:szCs w:val="28"/>
        </w:rPr>
        <w:t>dokážeme vymyslet, vynalézt, vyřešit. </w:t>
      </w:r>
      <w:r w:rsidR="00A5531A">
        <w:rPr>
          <w:rFonts w:eastAsia="Times New Roman" w:cs="Segoe UI"/>
          <w:color w:val="222222"/>
          <w:sz w:val="28"/>
          <w:szCs w:val="28"/>
        </w:rPr>
        <w:br/>
      </w:r>
      <w:r w:rsidRPr="00A5531A">
        <w:rPr>
          <w:rFonts w:eastAsia="Times New Roman" w:cs="Segoe UI"/>
          <w:i/>
          <w:iCs/>
          <w:color w:val="222222"/>
          <w:sz w:val="28"/>
          <w:szCs w:val="28"/>
        </w:rPr>
        <w:t>(papež František)</w:t>
      </w:r>
    </w:p>
    <w:p w14:paraId="59CBF830" w14:textId="77777777" w:rsidR="0061405C" w:rsidRPr="00A5531A" w:rsidRDefault="0061405C" w:rsidP="0061405C">
      <w:pPr>
        <w:spacing w:before="0" w:after="0" w:line="240" w:lineRule="auto"/>
        <w:jc w:val="center"/>
        <w:rPr>
          <w:rFonts w:eastAsia="Times New Roman" w:cs="Segoe UI"/>
          <w:color w:val="222222"/>
          <w:sz w:val="36"/>
          <w:szCs w:val="36"/>
        </w:rPr>
      </w:pPr>
    </w:p>
    <w:p w14:paraId="127B9F3C" w14:textId="77777777" w:rsidR="0061405C" w:rsidRPr="00A5531A" w:rsidRDefault="0061405C" w:rsidP="0061405C">
      <w:pPr>
        <w:spacing w:before="0" w:after="0" w:line="240" w:lineRule="auto"/>
        <w:jc w:val="center"/>
        <w:rPr>
          <w:rFonts w:eastAsia="Times New Roman" w:cs="Segoe UI"/>
          <w:color w:val="222222"/>
          <w:szCs w:val="24"/>
        </w:rPr>
      </w:pPr>
      <w:r w:rsidRPr="00A5531A">
        <w:rPr>
          <w:rFonts w:eastAsia="Times New Roman" w:cs="Segoe UI"/>
          <w:color w:val="222222"/>
          <w:szCs w:val="24"/>
        </w:rPr>
        <w:t>Praktický podnět:</w:t>
      </w:r>
    </w:p>
    <w:p w14:paraId="2B986EF4" w14:textId="77777777" w:rsidR="0061405C" w:rsidRPr="00A5531A" w:rsidRDefault="0061405C" w:rsidP="0061405C">
      <w:pPr>
        <w:spacing w:before="0" w:after="0" w:line="240" w:lineRule="auto"/>
        <w:jc w:val="center"/>
        <w:rPr>
          <w:rFonts w:eastAsia="Times New Roman" w:cs="Segoe UI"/>
          <w:color w:val="222222"/>
          <w:sz w:val="28"/>
          <w:szCs w:val="28"/>
        </w:rPr>
      </w:pPr>
      <w:r w:rsidRPr="00A5531A">
        <w:rPr>
          <w:rFonts w:eastAsia="Times New Roman" w:cs="Segoe UI"/>
          <w:color w:val="222222"/>
          <w:sz w:val="28"/>
          <w:szCs w:val="28"/>
        </w:rPr>
        <w:t>Budu dobře využívat čas a s Boží pomocí a vynalézavě také dary, které mám.</w:t>
      </w:r>
    </w:p>
    <w:p w14:paraId="590691A5" w14:textId="77777777" w:rsidR="0061405C" w:rsidRPr="00A5531A" w:rsidRDefault="0061405C" w:rsidP="00875DB2">
      <w:pPr>
        <w:spacing w:before="0" w:after="0" w:line="240" w:lineRule="auto"/>
        <w:jc w:val="both"/>
        <w:rPr>
          <w:rFonts w:eastAsia="Times New Roman" w:cs="Segoe UI"/>
          <w:color w:val="222222"/>
          <w:sz w:val="28"/>
          <w:szCs w:val="28"/>
        </w:rPr>
      </w:pPr>
    </w:p>
    <w:sectPr w:rsidR="0061405C" w:rsidRPr="00A5531A" w:rsidSect="004328F9">
      <w:headerReference w:type="default" r:id="rId10"/>
      <w:footerReference w:type="default" r:id="rId11"/>
      <w:headerReference w:type="first" r:id="rId12"/>
      <w:footerReference w:type="first" r:id="rId13"/>
      <w:pgSz w:w="11906" w:h="16838"/>
      <w:pgMar w:top="720" w:right="720" w:bottom="720" w:left="720" w:header="510" w:footer="68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7645" w14:textId="77777777" w:rsidR="00165B51" w:rsidRDefault="00165B51">
      <w:pPr>
        <w:spacing w:before="0" w:after="0" w:line="240" w:lineRule="auto"/>
      </w:pPr>
      <w:r>
        <w:separator/>
      </w:r>
    </w:p>
  </w:endnote>
  <w:endnote w:type="continuationSeparator" w:id="0">
    <w:p w14:paraId="74CA56E3" w14:textId="77777777" w:rsidR="00165B51" w:rsidRDefault="00165B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BB07" w14:textId="56C218E0" w:rsidR="00667DB5" w:rsidRPr="00242E5F" w:rsidRDefault="00667DB5" w:rsidP="00667DB5">
    <w:pPr>
      <w:pStyle w:val="Zhlav"/>
      <w:pBdr>
        <w:top w:val="single" w:sz="4" w:space="1" w:color="auto"/>
      </w:pBdr>
      <w:jc w:val="center"/>
      <w:rPr>
        <w:sz w:val="18"/>
        <w:szCs w:val="18"/>
      </w:rPr>
    </w:pPr>
    <w:r w:rsidRPr="00242E5F">
      <w:rPr>
        <w:i/>
        <w:iCs/>
        <w:sz w:val="18"/>
        <w:szCs w:val="18"/>
      </w:rPr>
      <w:t>Katechetické a pedagogické centrum Biskupství královéhradeckého</w:t>
    </w:r>
    <w:r w:rsidR="00242E5F" w:rsidRPr="00242E5F">
      <w:rPr>
        <w:i/>
        <w:iCs/>
        <w:sz w:val="18"/>
        <w:szCs w:val="18"/>
      </w:rPr>
      <w:t xml:space="preserve"> </w:t>
    </w:r>
    <w:r w:rsidR="00242E5F" w:rsidRPr="00242E5F">
      <w:rPr>
        <w:sz w:val="18"/>
        <w:szCs w:val="18"/>
      </w:rPr>
      <w:sym w:font="Symbol" w:char="F0E3"/>
    </w:r>
    <w:r w:rsidR="00242E5F" w:rsidRPr="00242E5F">
      <w:rPr>
        <w:sz w:val="18"/>
        <w:szCs w:val="18"/>
      </w:rPr>
      <w:t>2021</w:t>
    </w:r>
    <w:r w:rsidRPr="00242E5F">
      <w:rPr>
        <w:i/>
        <w:iCs/>
        <w:sz w:val="18"/>
        <w:szCs w:val="18"/>
      </w:rPr>
      <w:t>: Projekt „Poselství křesťanských svátků“</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08D51" w14:textId="1816995C" w:rsidR="00E34632" w:rsidRPr="00483C74" w:rsidRDefault="00483C74" w:rsidP="00483C74">
    <w:pPr>
      <w:pStyle w:val="Zhlav"/>
      <w:pBdr>
        <w:top w:val="single" w:sz="4" w:space="1" w:color="auto"/>
      </w:pBdr>
      <w:jc w:val="center"/>
      <w:rPr>
        <w:rFonts w:asciiTheme="minorHAnsi" w:hAnsiTheme="minorHAnsi" w:cstheme="minorHAnsi"/>
        <w:color w:val="000000"/>
        <w:sz w:val="18"/>
        <w:szCs w:val="18"/>
      </w:rPr>
    </w:pPr>
    <w:r w:rsidRPr="00483C74">
      <w:rPr>
        <w:rFonts w:asciiTheme="minorHAnsi" w:hAnsiTheme="minorHAnsi" w:cstheme="minorHAnsi"/>
        <w:i/>
        <w:iCs/>
        <w:sz w:val="18"/>
        <w:szCs w:val="18"/>
      </w:rPr>
      <w:t>Katechetické a pedagogické centrum Biskupství královéhradeckého: Projekt „Poselství křesťanských svátků“</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4DD2" w14:textId="77777777" w:rsidR="00165B51" w:rsidRDefault="00165B51">
      <w:pPr>
        <w:spacing w:before="0" w:after="0" w:line="240" w:lineRule="auto"/>
      </w:pPr>
      <w:r>
        <w:separator/>
      </w:r>
    </w:p>
  </w:footnote>
  <w:footnote w:type="continuationSeparator" w:id="0">
    <w:p w14:paraId="137E8311" w14:textId="77777777" w:rsidR="00165B51" w:rsidRDefault="00165B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ED9C4" w14:textId="7E5D45C9" w:rsidR="00E34632" w:rsidRDefault="00483C74">
    <w:pPr>
      <w:pBdr>
        <w:top w:val="nil"/>
        <w:left w:val="nil"/>
        <w:bottom w:val="single" w:sz="4" w:space="1" w:color="000000"/>
        <w:right w:val="nil"/>
        <w:between w:val="nil"/>
      </w:pBdr>
      <w:tabs>
        <w:tab w:val="center" w:pos="4536"/>
        <w:tab w:val="right" w:pos="9072"/>
      </w:tabs>
      <w:spacing w:after="0" w:line="240" w:lineRule="auto"/>
      <w:jc w:val="right"/>
      <w:rPr>
        <w:color w:val="000000"/>
        <w:szCs w:val="24"/>
      </w:rPr>
    </w:pPr>
    <w:r w:rsidRPr="007A5836">
      <w:rPr>
        <w:i/>
        <w:iCs/>
      </w:rPr>
      <w:t>Program:</w:t>
    </w:r>
    <w:r>
      <w:rPr>
        <w:i/>
        <w:iCs/>
      </w:rPr>
      <w:t xml:space="preserve"> „</w:t>
    </w:r>
    <w:r w:rsidR="002D0767" w:rsidRPr="002D0767">
      <w:rPr>
        <w:i/>
        <w:iCs/>
      </w:rPr>
      <w:t>Reportáž z Betléma</w:t>
    </w:r>
    <w:r>
      <w:rPr>
        <w:i/>
        <w:iCs/>
      </w:rPr>
      <w:t xml:space="preserve">“. </w:t>
    </w:r>
    <w:r w:rsidR="002D0767">
      <w:rPr>
        <w:i/>
        <w:iCs/>
      </w:rPr>
      <w:t xml:space="preserve">4. – 5. třída </w:t>
    </w:r>
    <w:r>
      <w:rPr>
        <w:i/>
        <w:iCs/>
      </w:rPr>
      <w:t>základní školy</w:t>
    </w:r>
    <w:r w:rsidR="00E34632">
      <w:rPr>
        <w:color w:val="000000"/>
        <w:szCs w:val="24"/>
      </w:rPr>
      <w:tab/>
    </w:r>
    <w:r w:rsidR="00E34632">
      <w:rPr>
        <w:color w:val="000000"/>
        <w:szCs w:val="24"/>
      </w:rPr>
      <w:tab/>
    </w:r>
    <w:r w:rsidR="00E34632">
      <w:rPr>
        <w:color w:val="000000"/>
        <w:szCs w:val="24"/>
      </w:rPr>
      <w:tab/>
    </w:r>
    <w:r w:rsidR="00E34632">
      <w:rPr>
        <w:color w:val="000000"/>
        <w:szCs w:val="24"/>
      </w:rPr>
      <w:fldChar w:fldCharType="begin"/>
    </w:r>
    <w:r w:rsidR="00E34632">
      <w:rPr>
        <w:color w:val="000000"/>
        <w:szCs w:val="24"/>
      </w:rPr>
      <w:instrText>PAGE</w:instrText>
    </w:r>
    <w:r w:rsidR="00E34632">
      <w:rPr>
        <w:color w:val="000000"/>
        <w:szCs w:val="24"/>
      </w:rPr>
      <w:fldChar w:fldCharType="separate"/>
    </w:r>
    <w:r w:rsidR="00705012">
      <w:rPr>
        <w:noProof/>
        <w:color w:val="000000"/>
        <w:szCs w:val="24"/>
      </w:rPr>
      <w:t>1</w:t>
    </w:r>
    <w:r w:rsidR="00E34632">
      <w:rPr>
        <w:color w:val="000000"/>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E3CF" w14:textId="64CA65BB" w:rsidR="00483C74" w:rsidRDefault="00483C74" w:rsidP="00483C74">
    <w:pPr>
      <w:pStyle w:val="Zpat"/>
      <w:pBdr>
        <w:bottom w:val="single" w:sz="4" w:space="1" w:color="auto"/>
      </w:pBdr>
    </w:pPr>
    <w:r w:rsidRPr="007A5836">
      <w:rPr>
        <w:i/>
        <w:iCs/>
      </w:rPr>
      <w:t>Program:</w:t>
    </w:r>
    <w:r>
      <w:rPr>
        <w:i/>
        <w:iCs/>
      </w:rPr>
      <w:t xml:space="preserve"> „Dřívka“. 1. stupeň základní školy</w:t>
    </w:r>
    <w:r>
      <w:t xml:space="preserve"> </w:t>
    </w:r>
    <w:r>
      <w:tab/>
    </w:r>
    <w:r>
      <w:tab/>
    </w:r>
    <w:r>
      <w:tab/>
    </w: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CBA781A"/>
    <w:lvl w:ilvl="0">
      <w:start w:val="1"/>
      <w:numFmt w:val="bullet"/>
      <w:lvlText w:val=""/>
      <w:lvlJc w:val="left"/>
      <w:pPr>
        <w:tabs>
          <w:tab w:val="num" w:pos="992"/>
        </w:tabs>
        <w:ind w:left="992" w:hanging="360"/>
      </w:pPr>
      <w:rPr>
        <w:rFonts w:ascii="Symbol" w:hAnsi="Symbol" w:hint="default"/>
      </w:rPr>
    </w:lvl>
  </w:abstractNum>
  <w:abstractNum w:abstractNumId="1" w15:restartNumberingAfterBreak="0">
    <w:nsid w:val="FFFFFF89"/>
    <w:multiLevelType w:val="singleLevel"/>
    <w:tmpl w:val="E2DCD2B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E799C"/>
    <w:multiLevelType w:val="hybridMultilevel"/>
    <w:tmpl w:val="40A42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C57245A"/>
    <w:multiLevelType w:val="singleLevel"/>
    <w:tmpl w:val="0405000F"/>
    <w:lvl w:ilvl="0">
      <w:start w:val="1"/>
      <w:numFmt w:val="decimal"/>
      <w:lvlText w:val="%1."/>
      <w:lvlJc w:val="left"/>
      <w:pPr>
        <w:tabs>
          <w:tab w:val="num" w:pos="502"/>
        </w:tabs>
        <w:ind w:left="502" w:hanging="360"/>
      </w:pPr>
      <w:rPr>
        <w:rFonts w:hint="default"/>
      </w:rPr>
    </w:lvl>
  </w:abstractNum>
  <w:abstractNum w:abstractNumId="4" w15:restartNumberingAfterBreak="0">
    <w:nsid w:val="0CAD00BC"/>
    <w:multiLevelType w:val="hybridMultilevel"/>
    <w:tmpl w:val="FD08E916"/>
    <w:lvl w:ilvl="0" w:tplc="CF8CBB4C">
      <w:numFmt w:val="bullet"/>
      <w:lvlText w:val="-"/>
      <w:lvlJc w:val="left"/>
      <w:pPr>
        <w:ind w:left="1569" w:hanging="360"/>
      </w:pPr>
      <w:rPr>
        <w:rFonts w:ascii="Comic Sans MS" w:eastAsia="Comic Sans MS" w:hAnsi="Comic Sans MS" w:cs="Comic Sans MS" w:hint="default"/>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5" w15:restartNumberingAfterBreak="0">
    <w:nsid w:val="0FE620EF"/>
    <w:multiLevelType w:val="hybridMultilevel"/>
    <w:tmpl w:val="6F8A93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5C148FE"/>
    <w:multiLevelType w:val="hybridMultilevel"/>
    <w:tmpl w:val="05889F42"/>
    <w:lvl w:ilvl="0" w:tplc="1F66D9B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F857B2"/>
    <w:multiLevelType w:val="hybridMultilevel"/>
    <w:tmpl w:val="8BC6C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7D673E"/>
    <w:multiLevelType w:val="hybridMultilevel"/>
    <w:tmpl w:val="2FF8B1FA"/>
    <w:lvl w:ilvl="0" w:tplc="2CF65B48">
      <w:numFmt w:val="bullet"/>
      <w:lvlText w:val="-"/>
      <w:lvlJc w:val="left"/>
      <w:pPr>
        <w:ind w:left="720" w:hanging="360"/>
      </w:pPr>
      <w:rPr>
        <w:rFonts w:ascii="Comic Sans MS" w:eastAsia="Comic Sans MS" w:hAnsi="Comic Sans MS" w:cs="Comic Sans M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9C299D"/>
    <w:multiLevelType w:val="hybridMultilevel"/>
    <w:tmpl w:val="4826452E"/>
    <w:lvl w:ilvl="0" w:tplc="F6CEE670">
      <w:start w:val="1"/>
      <w:numFmt w:val="bullet"/>
      <w:pStyle w:val="PKSodrazkysodsazenimodstavcu"/>
      <w:lvlText w:val=""/>
      <w:lvlJc w:val="left"/>
      <w:pPr>
        <w:tabs>
          <w:tab w:val="num" w:pos="357"/>
        </w:tabs>
        <w:ind w:left="357" w:hanging="35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FA54C35"/>
    <w:multiLevelType w:val="hybridMultilevel"/>
    <w:tmpl w:val="2BAEFD06"/>
    <w:lvl w:ilvl="0" w:tplc="04050015">
      <w:start w:val="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AD199D"/>
    <w:multiLevelType w:val="hybridMultilevel"/>
    <w:tmpl w:val="8F2C28E0"/>
    <w:lvl w:ilvl="0" w:tplc="04050001">
      <w:start w:val="1"/>
      <w:numFmt w:val="bullet"/>
      <w:lvlText w:val=""/>
      <w:lvlJc w:val="left"/>
      <w:pPr>
        <w:ind w:left="956" w:hanging="360"/>
      </w:pPr>
      <w:rPr>
        <w:rFonts w:ascii="Symbol" w:hAnsi="Symbol" w:hint="default"/>
      </w:rPr>
    </w:lvl>
    <w:lvl w:ilvl="1" w:tplc="04050003" w:tentative="1">
      <w:start w:val="1"/>
      <w:numFmt w:val="bullet"/>
      <w:lvlText w:val="o"/>
      <w:lvlJc w:val="left"/>
      <w:pPr>
        <w:ind w:left="1676" w:hanging="360"/>
      </w:pPr>
      <w:rPr>
        <w:rFonts w:ascii="Courier New" w:hAnsi="Courier New" w:cs="Courier New" w:hint="default"/>
      </w:rPr>
    </w:lvl>
    <w:lvl w:ilvl="2" w:tplc="04050005" w:tentative="1">
      <w:start w:val="1"/>
      <w:numFmt w:val="bullet"/>
      <w:lvlText w:val=""/>
      <w:lvlJc w:val="left"/>
      <w:pPr>
        <w:ind w:left="2396" w:hanging="360"/>
      </w:pPr>
      <w:rPr>
        <w:rFonts w:ascii="Wingdings" w:hAnsi="Wingdings" w:hint="default"/>
      </w:rPr>
    </w:lvl>
    <w:lvl w:ilvl="3" w:tplc="04050001" w:tentative="1">
      <w:start w:val="1"/>
      <w:numFmt w:val="bullet"/>
      <w:lvlText w:val=""/>
      <w:lvlJc w:val="left"/>
      <w:pPr>
        <w:ind w:left="3116" w:hanging="360"/>
      </w:pPr>
      <w:rPr>
        <w:rFonts w:ascii="Symbol" w:hAnsi="Symbol" w:hint="default"/>
      </w:rPr>
    </w:lvl>
    <w:lvl w:ilvl="4" w:tplc="04050003" w:tentative="1">
      <w:start w:val="1"/>
      <w:numFmt w:val="bullet"/>
      <w:lvlText w:val="o"/>
      <w:lvlJc w:val="left"/>
      <w:pPr>
        <w:ind w:left="3836" w:hanging="360"/>
      </w:pPr>
      <w:rPr>
        <w:rFonts w:ascii="Courier New" w:hAnsi="Courier New" w:cs="Courier New" w:hint="default"/>
      </w:rPr>
    </w:lvl>
    <w:lvl w:ilvl="5" w:tplc="04050005" w:tentative="1">
      <w:start w:val="1"/>
      <w:numFmt w:val="bullet"/>
      <w:lvlText w:val=""/>
      <w:lvlJc w:val="left"/>
      <w:pPr>
        <w:ind w:left="4556" w:hanging="360"/>
      </w:pPr>
      <w:rPr>
        <w:rFonts w:ascii="Wingdings" w:hAnsi="Wingdings" w:hint="default"/>
      </w:rPr>
    </w:lvl>
    <w:lvl w:ilvl="6" w:tplc="04050001" w:tentative="1">
      <w:start w:val="1"/>
      <w:numFmt w:val="bullet"/>
      <w:lvlText w:val=""/>
      <w:lvlJc w:val="left"/>
      <w:pPr>
        <w:ind w:left="5276" w:hanging="360"/>
      </w:pPr>
      <w:rPr>
        <w:rFonts w:ascii="Symbol" w:hAnsi="Symbol" w:hint="default"/>
      </w:rPr>
    </w:lvl>
    <w:lvl w:ilvl="7" w:tplc="04050003" w:tentative="1">
      <w:start w:val="1"/>
      <w:numFmt w:val="bullet"/>
      <w:lvlText w:val="o"/>
      <w:lvlJc w:val="left"/>
      <w:pPr>
        <w:ind w:left="5996" w:hanging="360"/>
      </w:pPr>
      <w:rPr>
        <w:rFonts w:ascii="Courier New" w:hAnsi="Courier New" w:cs="Courier New" w:hint="default"/>
      </w:rPr>
    </w:lvl>
    <w:lvl w:ilvl="8" w:tplc="04050005" w:tentative="1">
      <w:start w:val="1"/>
      <w:numFmt w:val="bullet"/>
      <w:lvlText w:val=""/>
      <w:lvlJc w:val="left"/>
      <w:pPr>
        <w:ind w:left="6716" w:hanging="360"/>
      </w:pPr>
      <w:rPr>
        <w:rFonts w:ascii="Wingdings" w:hAnsi="Wingdings" w:hint="default"/>
      </w:rPr>
    </w:lvl>
  </w:abstractNum>
  <w:abstractNum w:abstractNumId="12" w15:restartNumberingAfterBreak="0">
    <w:nsid w:val="436702F5"/>
    <w:multiLevelType w:val="hybridMultilevel"/>
    <w:tmpl w:val="1564F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6A58F7"/>
    <w:multiLevelType w:val="hybridMultilevel"/>
    <w:tmpl w:val="40FA306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D55E1"/>
    <w:multiLevelType w:val="hybridMultilevel"/>
    <w:tmpl w:val="C46AA1E2"/>
    <w:lvl w:ilvl="0" w:tplc="1F66D9B4">
      <w:start w:val="1"/>
      <w:numFmt w:val="bullet"/>
      <w:lvlText w:val="꙳"/>
      <w:lvlJc w:val="left"/>
      <w:pPr>
        <w:ind w:left="1648" w:hanging="360"/>
      </w:pPr>
      <w:rPr>
        <w:rFonts w:ascii="Calibri" w:hAnsi="Calibri" w:hint="default"/>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5" w15:restartNumberingAfterBreak="0">
    <w:nsid w:val="508F4FB4"/>
    <w:multiLevelType w:val="hybridMultilevel"/>
    <w:tmpl w:val="C55C1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08492B"/>
    <w:multiLevelType w:val="hybridMultilevel"/>
    <w:tmpl w:val="17206D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D3245E"/>
    <w:multiLevelType w:val="hybridMultilevel"/>
    <w:tmpl w:val="9072D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E90A00"/>
    <w:multiLevelType w:val="multilevel"/>
    <w:tmpl w:val="83CA5D38"/>
    <w:lvl w:ilvl="0">
      <w:start w:val="1"/>
      <w:numFmt w:val="bullet"/>
      <w:lvlText w:val="꙳"/>
      <w:lvlJc w:val="left"/>
      <w:pPr>
        <w:tabs>
          <w:tab w:val="num" w:pos="720"/>
        </w:tabs>
        <w:ind w:left="720" w:hanging="720"/>
      </w:pPr>
      <w:rPr>
        <w:rFonts w:ascii="Calibri" w:hAnsi="Calibri"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A0957B9"/>
    <w:multiLevelType w:val="hybridMultilevel"/>
    <w:tmpl w:val="1FDCB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B30E71"/>
    <w:multiLevelType w:val="multilevel"/>
    <w:tmpl w:val="84067318"/>
    <w:lvl w:ilvl="0">
      <w:start w:val="1"/>
      <w:numFmt w:val="bullet"/>
      <w:lvlText w:val="꙳"/>
      <w:lvlJc w:val="left"/>
      <w:pPr>
        <w:ind w:left="928" w:hanging="360"/>
      </w:pPr>
      <w:rPr>
        <w:rFonts w:ascii="Calibri" w:hAnsi="Calibri" w:hint="default"/>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21" w15:restartNumberingAfterBreak="0">
    <w:nsid w:val="5E287994"/>
    <w:multiLevelType w:val="multilevel"/>
    <w:tmpl w:val="B142C7A6"/>
    <w:lvl w:ilvl="0">
      <w:start w:val="1"/>
      <w:numFmt w:val="bullet"/>
      <w:pStyle w:val="Odstavecseseznamem"/>
      <w:lvlText w:val="꙳"/>
      <w:lvlJc w:val="left"/>
      <w:pPr>
        <w:ind w:left="680" w:hanging="360"/>
      </w:pPr>
      <w:rPr>
        <w:rFonts w:ascii="Calibri" w:hAnsi="Calibri" w:hint="default"/>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22" w15:restartNumberingAfterBreak="0">
    <w:nsid w:val="630C1AEE"/>
    <w:multiLevelType w:val="hybridMultilevel"/>
    <w:tmpl w:val="BA5867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66C0A"/>
    <w:multiLevelType w:val="hybridMultilevel"/>
    <w:tmpl w:val="17206D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264FA7"/>
    <w:multiLevelType w:val="multilevel"/>
    <w:tmpl w:val="1252232C"/>
    <w:lvl w:ilvl="0">
      <w:start w:val="6"/>
      <w:numFmt w:val="bullet"/>
      <w:lvlText w:val="-"/>
      <w:lvlJc w:val="left"/>
      <w:pPr>
        <w:ind w:left="1080" w:hanging="360"/>
      </w:pPr>
      <w:rPr>
        <w:rFonts w:ascii="Comic Sans MS" w:eastAsia="Comic Sans MS" w:hAnsi="Comic Sans MS" w:cs="Comic Sans M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9A34E16"/>
    <w:multiLevelType w:val="hybridMultilevel"/>
    <w:tmpl w:val="17206D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DF3F8D"/>
    <w:multiLevelType w:val="hybridMultilevel"/>
    <w:tmpl w:val="78EA37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1BF6CCF"/>
    <w:multiLevelType w:val="hybridMultilevel"/>
    <w:tmpl w:val="1B32C04E"/>
    <w:lvl w:ilvl="0" w:tplc="1F66D9B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6306D5"/>
    <w:multiLevelType w:val="multilevel"/>
    <w:tmpl w:val="774E6852"/>
    <w:lvl w:ilvl="0">
      <w:start w:val="1"/>
      <w:numFmt w:val="bullet"/>
      <w:lvlText w:val=""/>
      <w:lvlJc w:val="left"/>
      <w:pPr>
        <w:ind w:left="1637" w:hanging="360"/>
      </w:pPr>
      <w:rPr>
        <w:rFonts w:ascii="Symbol" w:hAnsi="Symbol" w:hint="default"/>
      </w:rPr>
    </w:lvl>
    <w:lvl w:ilvl="1">
      <w:start w:val="1"/>
      <w:numFmt w:val="decimal"/>
      <w:lvlText w:val="%2."/>
      <w:lvlJc w:val="left"/>
      <w:pPr>
        <w:tabs>
          <w:tab w:val="num" w:pos="2037"/>
        </w:tabs>
        <w:ind w:left="2037" w:hanging="720"/>
      </w:pPr>
    </w:lvl>
    <w:lvl w:ilvl="2">
      <w:start w:val="1"/>
      <w:numFmt w:val="decimal"/>
      <w:lvlText w:val="%3."/>
      <w:lvlJc w:val="left"/>
      <w:pPr>
        <w:tabs>
          <w:tab w:val="num" w:pos="2757"/>
        </w:tabs>
        <w:ind w:left="2757" w:hanging="720"/>
      </w:pPr>
    </w:lvl>
    <w:lvl w:ilvl="3">
      <w:start w:val="1"/>
      <w:numFmt w:val="decimal"/>
      <w:lvlText w:val="%4."/>
      <w:lvlJc w:val="left"/>
      <w:pPr>
        <w:tabs>
          <w:tab w:val="num" w:pos="3477"/>
        </w:tabs>
        <w:ind w:left="3477" w:hanging="720"/>
      </w:pPr>
    </w:lvl>
    <w:lvl w:ilvl="4">
      <w:start w:val="1"/>
      <w:numFmt w:val="decimal"/>
      <w:lvlText w:val="%5."/>
      <w:lvlJc w:val="left"/>
      <w:pPr>
        <w:tabs>
          <w:tab w:val="num" w:pos="4197"/>
        </w:tabs>
        <w:ind w:left="4197" w:hanging="720"/>
      </w:pPr>
    </w:lvl>
    <w:lvl w:ilvl="5">
      <w:start w:val="1"/>
      <w:numFmt w:val="decimal"/>
      <w:lvlText w:val="%6."/>
      <w:lvlJc w:val="left"/>
      <w:pPr>
        <w:tabs>
          <w:tab w:val="num" w:pos="4917"/>
        </w:tabs>
        <w:ind w:left="4917" w:hanging="720"/>
      </w:pPr>
    </w:lvl>
    <w:lvl w:ilvl="6">
      <w:start w:val="1"/>
      <w:numFmt w:val="decimal"/>
      <w:lvlText w:val="%7."/>
      <w:lvlJc w:val="left"/>
      <w:pPr>
        <w:tabs>
          <w:tab w:val="num" w:pos="5637"/>
        </w:tabs>
        <w:ind w:left="5637" w:hanging="720"/>
      </w:pPr>
    </w:lvl>
    <w:lvl w:ilvl="7">
      <w:start w:val="1"/>
      <w:numFmt w:val="decimal"/>
      <w:lvlText w:val="%8."/>
      <w:lvlJc w:val="left"/>
      <w:pPr>
        <w:tabs>
          <w:tab w:val="num" w:pos="6357"/>
        </w:tabs>
        <w:ind w:left="6357" w:hanging="720"/>
      </w:pPr>
    </w:lvl>
    <w:lvl w:ilvl="8">
      <w:start w:val="1"/>
      <w:numFmt w:val="decimal"/>
      <w:lvlText w:val="%9."/>
      <w:lvlJc w:val="left"/>
      <w:pPr>
        <w:tabs>
          <w:tab w:val="num" w:pos="7077"/>
        </w:tabs>
        <w:ind w:left="7077" w:hanging="720"/>
      </w:pPr>
    </w:lvl>
  </w:abstractNum>
  <w:abstractNum w:abstractNumId="29" w15:restartNumberingAfterBreak="0">
    <w:nsid w:val="742D35FB"/>
    <w:multiLevelType w:val="hybridMultilevel"/>
    <w:tmpl w:val="3CE0E1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21"/>
  </w:num>
  <w:num w:numId="4">
    <w:abstractNumId w:val="14"/>
  </w:num>
  <w:num w:numId="5">
    <w:abstractNumId w:val="6"/>
  </w:num>
  <w:num w:numId="6">
    <w:abstractNumId w:val="27"/>
  </w:num>
  <w:num w:numId="7">
    <w:abstractNumId w:val="18"/>
  </w:num>
  <w:num w:numId="8">
    <w:abstractNumId w:val="1"/>
  </w:num>
  <w:num w:numId="9">
    <w:abstractNumId w:val="0"/>
  </w:num>
  <w:num w:numId="10">
    <w:abstractNumId w:val="9"/>
  </w:num>
  <w:num w:numId="11">
    <w:abstractNumId w:val="11"/>
  </w:num>
  <w:num w:numId="12">
    <w:abstractNumId w:val="7"/>
  </w:num>
  <w:num w:numId="13">
    <w:abstractNumId w:val="3"/>
  </w:num>
  <w:num w:numId="14">
    <w:abstractNumId w:val="23"/>
  </w:num>
  <w:num w:numId="15">
    <w:abstractNumId w:val="16"/>
  </w:num>
  <w:num w:numId="16">
    <w:abstractNumId w:val="25"/>
  </w:num>
  <w:num w:numId="17">
    <w:abstractNumId w:val="13"/>
  </w:num>
  <w:num w:numId="18">
    <w:abstractNumId w:val="10"/>
  </w:num>
  <w:num w:numId="19">
    <w:abstractNumId w:val="21"/>
  </w:num>
  <w:num w:numId="20">
    <w:abstractNumId w:val="28"/>
  </w:num>
  <w:num w:numId="21">
    <w:abstractNumId w:val="12"/>
  </w:num>
  <w:num w:numId="22">
    <w:abstractNumId w:val="29"/>
  </w:num>
  <w:num w:numId="23">
    <w:abstractNumId w:val="17"/>
  </w:num>
  <w:num w:numId="24">
    <w:abstractNumId w:val="26"/>
  </w:num>
  <w:num w:numId="25">
    <w:abstractNumId w:val="22"/>
  </w:num>
  <w:num w:numId="26">
    <w:abstractNumId w:val="2"/>
  </w:num>
  <w:num w:numId="27">
    <w:abstractNumId w:val="5"/>
  </w:num>
  <w:num w:numId="28">
    <w:abstractNumId w:val="15"/>
  </w:num>
  <w:num w:numId="29">
    <w:abstractNumId w:val="19"/>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10"/>
    <w:rsid w:val="00001F74"/>
    <w:rsid w:val="00001F7F"/>
    <w:rsid w:val="00005650"/>
    <w:rsid w:val="00026B2D"/>
    <w:rsid w:val="000439F4"/>
    <w:rsid w:val="00071129"/>
    <w:rsid w:val="000D5E9C"/>
    <w:rsid w:val="000F515A"/>
    <w:rsid w:val="000F541F"/>
    <w:rsid w:val="000F64FD"/>
    <w:rsid w:val="0010522F"/>
    <w:rsid w:val="00111383"/>
    <w:rsid w:val="00112B7D"/>
    <w:rsid w:val="00131F58"/>
    <w:rsid w:val="00156F2D"/>
    <w:rsid w:val="00157F27"/>
    <w:rsid w:val="00165B51"/>
    <w:rsid w:val="00171B8C"/>
    <w:rsid w:val="001727A1"/>
    <w:rsid w:val="0019227B"/>
    <w:rsid w:val="00196EF6"/>
    <w:rsid w:val="001B02C8"/>
    <w:rsid w:val="001B3911"/>
    <w:rsid w:val="001C156B"/>
    <w:rsid w:val="001D3305"/>
    <w:rsid w:val="001D6D67"/>
    <w:rsid w:val="001E0EC3"/>
    <w:rsid w:val="001E7BD0"/>
    <w:rsid w:val="002042D2"/>
    <w:rsid w:val="002177D3"/>
    <w:rsid w:val="0022546D"/>
    <w:rsid w:val="00230921"/>
    <w:rsid w:val="00242E5F"/>
    <w:rsid w:val="002573C2"/>
    <w:rsid w:val="002578F7"/>
    <w:rsid w:val="00281B3E"/>
    <w:rsid w:val="00297CB7"/>
    <w:rsid w:val="002A13BE"/>
    <w:rsid w:val="002D0767"/>
    <w:rsid w:val="00314387"/>
    <w:rsid w:val="00344C93"/>
    <w:rsid w:val="00350BFD"/>
    <w:rsid w:val="003647B7"/>
    <w:rsid w:val="00391132"/>
    <w:rsid w:val="00391857"/>
    <w:rsid w:val="003A1669"/>
    <w:rsid w:val="003A1C7C"/>
    <w:rsid w:val="003B1EE1"/>
    <w:rsid w:val="003B49BF"/>
    <w:rsid w:val="003C7130"/>
    <w:rsid w:val="003F1854"/>
    <w:rsid w:val="00402EA7"/>
    <w:rsid w:val="0041093C"/>
    <w:rsid w:val="004328F9"/>
    <w:rsid w:val="0045083E"/>
    <w:rsid w:val="00483C74"/>
    <w:rsid w:val="004A0F6C"/>
    <w:rsid w:val="005A7F9F"/>
    <w:rsid w:val="005B4829"/>
    <w:rsid w:val="005F6235"/>
    <w:rsid w:val="00604C4B"/>
    <w:rsid w:val="0061405C"/>
    <w:rsid w:val="00667DB5"/>
    <w:rsid w:val="00667F36"/>
    <w:rsid w:val="006724D5"/>
    <w:rsid w:val="006734B3"/>
    <w:rsid w:val="00682D04"/>
    <w:rsid w:val="006B7357"/>
    <w:rsid w:val="006D70B4"/>
    <w:rsid w:val="006E06F2"/>
    <w:rsid w:val="006F3E3F"/>
    <w:rsid w:val="006F7FD2"/>
    <w:rsid w:val="00705012"/>
    <w:rsid w:val="007146E0"/>
    <w:rsid w:val="00716A5A"/>
    <w:rsid w:val="00717D90"/>
    <w:rsid w:val="007F2786"/>
    <w:rsid w:val="00813810"/>
    <w:rsid w:val="00837EE9"/>
    <w:rsid w:val="00875DB2"/>
    <w:rsid w:val="00881811"/>
    <w:rsid w:val="008D37C3"/>
    <w:rsid w:val="008E5945"/>
    <w:rsid w:val="00907304"/>
    <w:rsid w:val="00944D4D"/>
    <w:rsid w:val="00946465"/>
    <w:rsid w:val="009630F3"/>
    <w:rsid w:val="009A0728"/>
    <w:rsid w:val="009A7023"/>
    <w:rsid w:val="009B163B"/>
    <w:rsid w:val="009B52F9"/>
    <w:rsid w:val="00A02ABD"/>
    <w:rsid w:val="00A5531A"/>
    <w:rsid w:val="00A7470E"/>
    <w:rsid w:val="00A92105"/>
    <w:rsid w:val="00A9409E"/>
    <w:rsid w:val="00AE4E7F"/>
    <w:rsid w:val="00B05C07"/>
    <w:rsid w:val="00BB2A10"/>
    <w:rsid w:val="00C309EF"/>
    <w:rsid w:val="00C85839"/>
    <w:rsid w:val="00C932FB"/>
    <w:rsid w:val="00CB3C3F"/>
    <w:rsid w:val="00CC2CB1"/>
    <w:rsid w:val="00D24AE3"/>
    <w:rsid w:val="00D659D0"/>
    <w:rsid w:val="00D814F1"/>
    <w:rsid w:val="00DA2BF6"/>
    <w:rsid w:val="00DB45C4"/>
    <w:rsid w:val="00DB4DC7"/>
    <w:rsid w:val="00DF1D3E"/>
    <w:rsid w:val="00E14497"/>
    <w:rsid w:val="00E222E1"/>
    <w:rsid w:val="00E34632"/>
    <w:rsid w:val="00E34C58"/>
    <w:rsid w:val="00E45EB1"/>
    <w:rsid w:val="00E57385"/>
    <w:rsid w:val="00E74A51"/>
    <w:rsid w:val="00EB2E2F"/>
    <w:rsid w:val="00F1169B"/>
    <w:rsid w:val="00F367A1"/>
    <w:rsid w:val="00F5563E"/>
    <w:rsid w:val="00F62368"/>
    <w:rsid w:val="00F643AC"/>
    <w:rsid w:val="00F8232D"/>
    <w:rsid w:val="00F86E62"/>
    <w:rsid w:val="00F94FF9"/>
    <w:rsid w:val="00FD5435"/>
    <w:rsid w:val="00FE2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C8CF4"/>
  <w15:docId w15:val="{1FBDD43A-77CB-4AC4-B3D4-63F948DF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4"/>
        <w:szCs w:val="24"/>
        <w:lang w:val="cs-CZ" w:eastAsia="cs-CZ" w:bidi="ar-SA"/>
      </w:rPr>
    </w:rPrDefault>
    <w:pPrDefault>
      <w:pPr>
        <w:spacing w:before="240"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6A5"/>
    <w:rPr>
      <w:szCs w:val="20"/>
    </w:rPr>
  </w:style>
  <w:style w:type="paragraph" w:styleId="Nadpis1">
    <w:name w:val="heading 1"/>
    <w:basedOn w:val="Normln"/>
    <w:next w:val="Normln"/>
    <w:link w:val="Nadpis1Char"/>
    <w:uiPriority w:val="9"/>
    <w:qFormat/>
    <w:rsid w:val="005F042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before="120" w:after="120"/>
      <w:ind w:left="680"/>
      <w:outlineLvl w:val="0"/>
    </w:pPr>
    <w:rPr>
      <w:rFonts w:asciiTheme="majorHAnsi" w:hAnsiTheme="majorHAnsi"/>
      <w:b/>
      <w:bCs/>
      <w:smallCaps/>
      <w:color w:val="1F4E79" w:themeColor="accent1" w:themeShade="80"/>
      <w:spacing w:val="15"/>
      <w:sz w:val="40"/>
      <w:szCs w:val="22"/>
    </w:rPr>
  </w:style>
  <w:style w:type="paragraph" w:styleId="Nadpis2">
    <w:name w:val="heading 2"/>
    <w:basedOn w:val="Normln"/>
    <w:next w:val="Normln"/>
    <w:link w:val="Nadpis2Char"/>
    <w:uiPriority w:val="9"/>
    <w:unhideWhenUsed/>
    <w:qFormat/>
    <w:rsid w:val="000513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b/>
      <w:smallCaps/>
      <w:spacing w:val="15"/>
      <w:sz w:val="28"/>
      <w:szCs w:val="22"/>
    </w:rPr>
  </w:style>
  <w:style w:type="paragraph" w:styleId="Nadpis3">
    <w:name w:val="heading 3"/>
    <w:basedOn w:val="Normln"/>
    <w:next w:val="Normln"/>
    <w:link w:val="Nadpis3Char"/>
    <w:uiPriority w:val="9"/>
    <w:unhideWhenUsed/>
    <w:qFormat/>
    <w:rsid w:val="00051305"/>
    <w:pPr>
      <w:pBdr>
        <w:top w:val="single" w:sz="6" w:space="2" w:color="5B9BD5" w:themeColor="accent1"/>
        <w:left w:val="single" w:sz="6" w:space="2" w:color="5B9BD5" w:themeColor="accent1"/>
      </w:pBdr>
      <w:spacing w:after="0"/>
      <w:outlineLvl w:val="2"/>
    </w:pPr>
    <w:rPr>
      <w:b/>
      <w:smallCaps/>
      <w:color w:val="1F4D78" w:themeColor="accent1" w:themeShade="7F"/>
      <w:spacing w:val="15"/>
      <w:szCs w:val="22"/>
    </w:rPr>
  </w:style>
  <w:style w:type="paragraph" w:styleId="Nadpis4">
    <w:name w:val="heading 4"/>
    <w:basedOn w:val="Normln"/>
    <w:next w:val="Normln"/>
    <w:link w:val="Nadpis4Char"/>
    <w:uiPriority w:val="9"/>
    <w:unhideWhenUsed/>
    <w:qFormat/>
    <w:rsid w:val="005F042E"/>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Nadpis5">
    <w:name w:val="heading 5"/>
    <w:basedOn w:val="Normln"/>
    <w:next w:val="Normln"/>
    <w:link w:val="Nadpis5Char"/>
    <w:uiPriority w:val="9"/>
    <w:unhideWhenUsed/>
    <w:qFormat/>
    <w:rsid w:val="005F042E"/>
    <w:pPr>
      <w:pBdr>
        <w:bottom w:val="single" w:sz="6" w:space="1" w:color="5B9BD5" w:themeColor="accent1"/>
      </w:pBdr>
      <w:spacing w:before="300" w:after="0"/>
      <w:outlineLvl w:val="4"/>
    </w:pPr>
    <w:rPr>
      <w:caps/>
      <w:color w:val="2E74B5" w:themeColor="accent1" w:themeShade="BF"/>
      <w:spacing w:val="10"/>
      <w:sz w:val="22"/>
      <w:szCs w:val="22"/>
    </w:rPr>
  </w:style>
  <w:style w:type="paragraph" w:styleId="Nadpis6">
    <w:name w:val="heading 6"/>
    <w:basedOn w:val="Normln"/>
    <w:next w:val="Normln"/>
    <w:link w:val="Nadpis6Char"/>
    <w:uiPriority w:val="9"/>
    <w:semiHidden/>
    <w:unhideWhenUsed/>
    <w:qFormat/>
    <w:rsid w:val="005F042E"/>
    <w:pPr>
      <w:pBdr>
        <w:bottom w:val="dotted" w:sz="6" w:space="1" w:color="5B9BD5" w:themeColor="accent1"/>
      </w:pBdr>
      <w:spacing w:before="300" w:after="0"/>
      <w:outlineLvl w:val="5"/>
    </w:pPr>
    <w:rPr>
      <w:caps/>
      <w:color w:val="2E74B5" w:themeColor="accent1" w:themeShade="BF"/>
      <w:spacing w:val="10"/>
      <w:sz w:val="22"/>
      <w:szCs w:val="22"/>
    </w:rPr>
  </w:style>
  <w:style w:type="paragraph" w:styleId="Nadpis7">
    <w:name w:val="heading 7"/>
    <w:basedOn w:val="Normln"/>
    <w:next w:val="Normln"/>
    <w:link w:val="Nadpis7Char"/>
    <w:uiPriority w:val="9"/>
    <w:semiHidden/>
    <w:unhideWhenUsed/>
    <w:qFormat/>
    <w:rsid w:val="005F042E"/>
    <w:pPr>
      <w:spacing w:before="300" w:after="0"/>
      <w:outlineLvl w:val="6"/>
    </w:pPr>
    <w:rPr>
      <w:caps/>
      <w:color w:val="2E74B5" w:themeColor="accent1" w:themeShade="BF"/>
      <w:spacing w:val="10"/>
      <w:sz w:val="22"/>
      <w:szCs w:val="22"/>
    </w:rPr>
  </w:style>
  <w:style w:type="paragraph" w:styleId="Nadpis8">
    <w:name w:val="heading 8"/>
    <w:basedOn w:val="Normln"/>
    <w:next w:val="Normln"/>
    <w:link w:val="Nadpis8Char"/>
    <w:uiPriority w:val="9"/>
    <w:semiHidden/>
    <w:unhideWhenUsed/>
    <w:qFormat/>
    <w:rsid w:val="005F042E"/>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5F042E"/>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5F042E"/>
    <w:pPr>
      <w:spacing w:before="120" w:after="120"/>
    </w:pPr>
    <w:rPr>
      <w:rFonts w:asciiTheme="majorHAnsi" w:hAnsiTheme="majorHAnsi"/>
      <w:b/>
      <w:smallCaps/>
      <w:color w:val="5B9BD5" w:themeColor="accent1"/>
      <w:spacing w:val="10"/>
      <w:kern w:val="28"/>
      <w:sz w:val="40"/>
      <w:szCs w:val="52"/>
    </w:rPr>
  </w:style>
  <w:style w:type="character" w:customStyle="1" w:styleId="Internetovodkaz">
    <w:name w:val="Internetový odkaz"/>
    <w:basedOn w:val="Standardnpsmoodstavce"/>
    <w:uiPriority w:val="99"/>
    <w:semiHidden/>
    <w:unhideWhenUsed/>
    <w:rsid w:val="001A58CE"/>
    <w:rPr>
      <w:color w:val="0000FF"/>
      <w:u w:val="single"/>
    </w:rPr>
  </w:style>
  <w:style w:type="character" w:styleId="Zdraznn">
    <w:name w:val="Emphasis"/>
    <w:uiPriority w:val="20"/>
    <w:qFormat/>
    <w:rsid w:val="005F042E"/>
    <w:rPr>
      <w:caps/>
      <w:color w:val="1F4D78" w:themeColor="accent1" w:themeShade="7F"/>
      <w:spacing w:val="5"/>
    </w:rPr>
  </w:style>
  <w:style w:type="character" w:styleId="Siln">
    <w:name w:val="Strong"/>
    <w:uiPriority w:val="22"/>
    <w:qFormat/>
    <w:rsid w:val="005F042E"/>
    <w:rPr>
      <w:b/>
      <w:bCs/>
    </w:rPr>
  </w:style>
  <w:style w:type="character" w:customStyle="1" w:styleId="Nadpis4Char">
    <w:name w:val="Nadpis 4 Char"/>
    <w:basedOn w:val="Standardnpsmoodstavce"/>
    <w:link w:val="Nadpis4"/>
    <w:uiPriority w:val="9"/>
    <w:rsid w:val="005F042E"/>
    <w:rPr>
      <w:caps/>
      <w:color w:val="2E74B5" w:themeColor="accent1" w:themeShade="BF"/>
      <w:spacing w:val="10"/>
    </w:rPr>
  </w:style>
  <w:style w:type="character" w:customStyle="1" w:styleId="red">
    <w:name w:val="red"/>
    <w:basedOn w:val="Standardnpsmoodstavce"/>
    <w:rsid w:val="004E292B"/>
  </w:style>
  <w:style w:type="character" w:customStyle="1" w:styleId="Nadpis2Char">
    <w:name w:val="Nadpis 2 Char"/>
    <w:basedOn w:val="Standardnpsmoodstavce"/>
    <w:link w:val="Nadpis2"/>
    <w:uiPriority w:val="9"/>
    <w:rsid w:val="00051305"/>
    <w:rPr>
      <w:rFonts w:ascii="Comic Sans MS" w:hAnsi="Comic Sans MS"/>
      <w:b/>
      <w:smallCaps/>
      <w:spacing w:val="15"/>
      <w:sz w:val="28"/>
      <w:shd w:val="clear" w:color="auto" w:fill="DEEAF6" w:themeFill="accent1" w:themeFillTint="33"/>
    </w:rPr>
  </w:style>
  <w:style w:type="paragraph" w:customStyle="1" w:styleId="Nadpis">
    <w:name w:val="Nadpis"/>
    <w:basedOn w:val="Normln"/>
    <w:next w:val="Zkladntext"/>
    <w:pPr>
      <w:keepNext/>
      <w:spacing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next w:val="Normln"/>
    <w:uiPriority w:val="35"/>
    <w:semiHidden/>
    <w:unhideWhenUsed/>
    <w:qFormat/>
    <w:rsid w:val="005F042E"/>
    <w:rPr>
      <w:b/>
      <w:bCs/>
      <w:color w:val="2E74B5" w:themeColor="accent1" w:themeShade="BF"/>
      <w:sz w:val="16"/>
      <w:szCs w:val="16"/>
    </w:rPr>
  </w:style>
  <w:style w:type="paragraph" w:customStyle="1" w:styleId="Rejstk">
    <w:name w:val="Rejstřík"/>
    <w:basedOn w:val="Normln"/>
    <w:pPr>
      <w:suppressLineNumbers/>
    </w:pPr>
    <w:rPr>
      <w:rFonts w:cs="Arial"/>
    </w:rPr>
  </w:style>
  <w:style w:type="paragraph" w:styleId="Odstavecseseznamem">
    <w:name w:val="List Paragraph"/>
    <w:basedOn w:val="Normln"/>
    <w:uiPriority w:val="34"/>
    <w:qFormat/>
    <w:rsid w:val="00944D4D"/>
    <w:pPr>
      <w:numPr>
        <w:numId w:val="3"/>
      </w:numPr>
      <w:spacing w:before="120" w:after="120"/>
      <w:ind w:left="675" w:hanging="357"/>
    </w:pPr>
    <w:rPr>
      <w:b/>
    </w:rPr>
  </w:style>
  <w:style w:type="paragraph" w:styleId="Normlnweb">
    <w:name w:val="Normal (Web)"/>
    <w:basedOn w:val="Normln"/>
    <w:uiPriority w:val="99"/>
    <w:unhideWhenUsed/>
    <w:rsid w:val="005564B4"/>
    <w:pPr>
      <w:spacing w:beforeAutospacing="1" w:afterAutospacing="1" w:line="240" w:lineRule="auto"/>
    </w:pPr>
    <w:rPr>
      <w:rFonts w:ascii="Times New Roman" w:eastAsia="Times New Roman" w:hAnsi="Times New Roman" w:cs="Times New Roman"/>
      <w:szCs w:val="24"/>
    </w:rPr>
  </w:style>
  <w:style w:type="paragraph" w:customStyle="1" w:styleId="verse10">
    <w:name w:val="verse10"/>
    <w:basedOn w:val="Normln"/>
    <w:rsid w:val="00FB020E"/>
    <w:pPr>
      <w:spacing w:beforeAutospacing="1" w:afterAutospacing="1" w:line="240" w:lineRule="auto"/>
    </w:pPr>
    <w:rPr>
      <w:rFonts w:ascii="Times New Roman" w:eastAsia="Times New Roman" w:hAnsi="Times New Roman" w:cs="Times New Roman"/>
      <w:szCs w:val="24"/>
    </w:rPr>
  </w:style>
  <w:style w:type="paragraph" w:customStyle="1" w:styleId="verse11">
    <w:name w:val="verse11"/>
    <w:basedOn w:val="Normln"/>
    <w:rsid w:val="00FB020E"/>
    <w:pPr>
      <w:spacing w:beforeAutospacing="1" w:afterAutospacing="1" w:line="240" w:lineRule="auto"/>
    </w:pPr>
    <w:rPr>
      <w:rFonts w:ascii="Times New Roman" w:eastAsia="Times New Roman" w:hAnsi="Times New Roman" w:cs="Times New Roman"/>
      <w:szCs w:val="24"/>
    </w:rPr>
  </w:style>
  <w:style w:type="paragraph" w:customStyle="1" w:styleId="heading">
    <w:name w:val="heading"/>
    <w:basedOn w:val="Normln"/>
    <w:rsid w:val="00A05494"/>
    <w:pPr>
      <w:spacing w:beforeAutospacing="1" w:afterAutospacing="1" w:line="240" w:lineRule="auto"/>
    </w:pPr>
    <w:rPr>
      <w:rFonts w:ascii="Times New Roman" w:eastAsia="Times New Roman" w:hAnsi="Times New Roman" w:cs="Times New Roman"/>
      <w:szCs w:val="24"/>
    </w:rPr>
  </w:style>
  <w:style w:type="paragraph" w:customStyle="1" w:styleId="bibleref">
    <w:name w:val="bibleref"/>
    <w:basedOn w:val="Normln"/>
    <w:rsid w:val="00A05494"/>
    <w:pPr>
      <w:spacing w:beforeAutospacing="1" w:afterAutospacing="1" w:line="240" w:lineRule="auto"/>
    </w:pPr>
    <w:rPr>
      <w:rFonts w:ascii="Times New Roman" w:eastAsia="Times New Roman" w:hAnsi="Times New Roman" w:cs="Times New Roman"/>
      <w:szCs w:val="24"/>
    </w:rPr>
  </w:style>
  <w:style w:type="paragraph" w:customStyle="1" w:styleId="reading-title">
    <w:name w:val="reading-title"/>
    <w:basedOn w:val="Normln"/>
    <w:rsid w:val="00A05494"/>
    <w:pPr>
      <w:spacing w:beforeAutospacing="1" w:afterAutospacing="1" w:line="240" w:lineRule="auto"/>
    </w:pPr>
    <w:rPr>
      <w:rFonts w:ascii="Times New Roman" w:eastAsia="Times New Roman" w:hAnsi="Times New Roman" w:cs="Times New Roman"/>
      <w:szCs w:val="24"/>
    </w:rPr>
  </w:style>
  <w:style w:type="paragraph" w:customStyle="1" w:styleId="par">
    <w:name w:val="par"/>
    <w:basedOn w:val="Normln"/>
    <w:rsid w:val="00A05494"/>
    <w:pPr>
      <w:spacing w:beforeAutospacing="1" w:afterAutospacing="1" w:line="240" w:lineRule="auto"/>
    </w:pPr>
    <w:rPr>
      <w:rFonts w:ascii="Times New Roman" w:eastAsia="Times New Roman" w:hAnsi="Times New Roman" w:cs="Times New Roman"/>
      <w:szCs w:val="24"/>
    </w:rPr>
  </w:style>
  <w:style w:type="paragraph" w:customStyle="1" w:styleId="verse">
    <w:name w:val="verse"/>
    <w:basedOn w:val="Normln"/>
    <w:rsid w:val="00A05494"/>
    <w:pPr>
      <w:spacing w:beforeAutospacing="1" w:afterAutospacing="1" w:line="240" w:lineRule="auto"/>
    </w:pPr>
    <w:rPr>
      <w:rFonts w:ascii="Times New Roman" w:eastAsia="Times New Roman" w:hAnsi="Times New Roman" w:cs="Times New Roman"/>
      <w:szCs w:val="24"/>
    </w:rPr>
  </w:style>
  <w:style w:type="paragraph" w:customStyle="1" w:styleId="Siln1">
    <w:name w:val="Silné1"/>
    <w:basedOn w:val="Normln"/>
    <w:rsid w:val="00AC7528"/>
    <w:pPr>
      <w:spacing w:beforeAutospacing="1" w:afterAutospacing="1" w:line="240" w:lineRule="auto"/>
    </w:pPr>
    <w:rPr>
      <w:rFonts w:ascii="Times New Roman" w:eastAsia="Times New Roman" w:hAnsi="Times New Roman" w:cs="Times New Roman"/>
      <w:szCs w:val="24"/>
    </w:rPr>
  </w:style>
  <w:style w:type="character" w:customStyle="1" w:styleId="Nadpis1Char">
    <w:name w:val="Nadpis 1 Char"/>
    <w:basedOn w:val="Standardnpsmoodstavce"/>
    <w:link w:val="Nadpis1"/>
    <w:uiPriority w:val="9"/>
    <w:rsid w:val="005F042E"/>
    <w:rPr>
      <w:rFonts w:asciiTheme="majorHAnsi" w:hAnsiTheme="majorHAnsi"/>
      <w:b/>
      <w:bCs/>
      <w:smallCaps/>
      <w:color w:val="1F4E79" w:themeColor="accent1" w:themeShade="80"/>
      <w:spacing w:val="15"/>
      <w:sz w:val="40"/>
      <w:shd w:val="clear" w:color="auto" w:fill="FFFFFF" w:themeFill="background1"/>
    </w:rPr>
  </w:style>
  <w:style w:type="character" w:styleId="Hypertextovodkaz">
    <w:name w:val="Hyperlink"/>
    <w:basedOn w:val="Standardnpsmoodstavce"/>
    <w:uiPriority w:val="99"/>
    <w:unhideWhenUsed/>
    <w:rsid w:val="00CF568D"/>
    <w:rPr>
      <w:color w:val="0000FF"/>
      <w:u w:val="single"/>
    </w:rPr>
  </w:style>
  <w:style w:type="character" w:customStyle="1" w:styleId="NzevChar">
    <w:name w:val="Název Char"/>
    <w:basedOn w:val="Standardnpsmoodstavce"/>
    <w:link w:val="Nzev"/>
    <w:uiPriority w:val="10"/>
    <w:rsid w:val="005F042E"/>
    <w:rPr>
      <w:rFonts w:asciiTheme="majorHAnsi" w:hAnsiTheme="majorHAnsi"/>
      <w:b/>
      <w:smallCaps/>
      <w:color w:val="5B9BD5" w:themeColor="accent1"/>
      <w:spacing w:val="10"/>
      <w:kern w:val="28"/>
      <w:sz w:val="40"/>
      <w:szCs w:val="52"/>
    </w:rPr>
  </w:style>
  <w:style w:type="paragraph" w:styleId="Vrazncitt">
    <w:name w:val="Intense Quote"/>
    <w:basedOn w:val="Normln"/>
    <w:next w:val="Normln"/>
    <w:link w:val="VrazncittChar"/>
    <w:uiPriority w:val="30"/>
    <w:qFormat/>
    <w:rsid w:val="005F042E"/>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VrazncittChar">
    <w:name w:val="Výrazný citát Char"/>
    <w:basedOn w:val="Standardnpsmoodstavce"/>
    <w:link w:val="Vrazncitt"/>
    <w:uiPriority w:val="30"/>
    <w:rsid w:val="005F042E"/>
    <w:rPr>
      <w:i/>
      <w:iCs/>
      <w:color w:val="5B9BD5" w:themeColor="accent1"/>
      <w:sz w:val="20"/>
      <w:szCs w:val="20"/>
    </w:rPr>
  </w:style>
  <w:style w:type="character" w:customStyle="1" w:styleId="Nadpis5Char">
    <w:name w:val="Nadpis 5 Char"/>
    <w:basedOn w:val="Standardnpsmoodstavce"/>
    <w:link w:val="Nadpis5"/>
    <w:uiPriority w:val="9"/>
    <w:rsid w:val="005F042E"/>
    <w:rPr>
      <w:caps/>
      <w:color w:val="2E74B5" w:themeColor="accent1" w:themeShade="BF"/>
      <w:spacing w:val="10"/>
    </w:rPr>
  </w:style>
  <w:style w:type="character" w:customStyle="1" w:styleId="Nadpis6Char">
    <w:name w:val="Nadpis 6 Char"/>
    <w:basedOn w:val="Standardnpsmoodstavce"/>
    <w:link w:val="Nadpis6"/>
    <w:uiPriority w:val="9"/>
    <w:semiHidden/>
    <w:rsid w:val="005F042E"/>
    <w:rPr>
      <w:caps/>
      <w:color w:val="2E74B5" w:themeColor="accent1" w:themeShade="BF"/>
      <w:spacing w:val="10"/>
    </w:rPr>
  </w:style>
  <w:style w:type="character" w:customStyle="1" w:styleId="Nadpis7Char">
    <w:name w:val="Nadpis 7 Char"/>
    <w:basedOn w:val="Standardnpsmoodstavce"/>
    <w:link w:val="Nadpis7"/>
    <w:uiPriority w:val="9"/>
    <w:semiHidden/>
    <w:rsid w:val="005F042E"/>
    <w:rPr>
      <w:caps/>
      <w:color w:val="2E74B5" w:themeColor="accent1" w:themeShade="BF"/>
      <w:spacing w:val="10"/>
    </w:rPr>
  </w:style>
  <w:style w:type="character" w:customStyle="1" w:styleId="Nadpis8Char">
    <w:name w:val="Nadpis 8 Char"/>
    <w:basedOn w:val="Standardnpsmoodstavce"/>
    <w:link w:val="Nadpis8"/>
    <w:uiPriority w:val="9"/>
    <w:semiHidden/>
    <w:rsid w:val="005F042E"/>
    <w:rPr>
      <w:caps/>
      <w:spacing w:val="10"/>
      <w:sz w:val="18"/>
      <w:szCs w:val="18"/>
    </w:rPr>
  </w:style>
  <w:style w:type="character" w:customStyle="1" w:styleId="Nadpis9Char">
    <w:name w:val="Nadpis 9 Char"/>
    <w:basedOn w:val="Standardnpsmoodstavce"/>
    <w:link w:val="Nadpis9"/>
    <w:uiPriority w:val="9"/>
    <w:semiHidden/>
    <w:rsid w:val="005F042E"/>
    <w:rPr>
      <w:i/>
      <w:caps/>
      <w:spacing w:val="10"/>
      <w:sz w:val="18"/>
      <w:szCs w:val="18"/>
    </w:rPr>
  </w:style>
  <w:style w:type="character" w:styleId="Odkazjemn">
    <w:name w:val="Subtle Reference"/>
    <w:uiPriority w:val="31"/>
    <w:qFormat/>
    <w:rsid w:val="005F042E"/>
    <w:rPr>
      <w:b/>
      <w:bCs/>
      <w:color w:val="5B9BD5" w:themeColor="accent1"/>
    </w:rPr>
  </w:style>
  <w:style w:type="character" w:styleId="Odkazintenzivn">
    <w:name w:val="Intense Reference"/>
    <w:uiPriority w:val="32"/>
    <w:qFormat/>
    <w:rsid w:val="005F042E"/>
    <w:rPr>
      <w:b/>
      <w:bCs/>
      <w:i/>
      <w:iCs/>
      <w:caps/>
      <w:color w:val="5B9BD5" w:themeColor="accent1"/>
    </w:rPr>
  </w:style>
  <w:style w:type="character" w:styleId="Nzevknihy">
    <w:name w:val="Book Title"/>
    <w:uiPriority w:val="33"/>
    <w:qFormat/>
    <w:rsid w:val="005F042E"/>
    <w:rPr>
      <w:b/>
      <w:bCs/>
      <w:i/>
      <w:iCs/>
      <w:spacing w:val="9"/>
    </w:rPr>
  </w:style>
  <w:style w:type="character" w:customStyle="1" w:styleId="Nadpis3Char">
    <w:name w:val="Nadpis 3 Char"/>
    <w:basedOn w:val="Standardnpsmoodstavce"/>
    <w:link w:val="Nadpis3"/>
    <w:uiPriority w:val="9"/>
    <w:rsid w:val="00051305"/>
    <w:rPr>
      <w:rFonts w:ascii="Comic Sans MS" w:hAnsi="Comic Sans MS"/>
      <w:b/>
      <w:smallCaps/>
      <w:color w:val="1F4D78" w:themeColor="accent1" w:themeShade="7F"/>
      <w:spacing w:val="15"/>
      <w:sz w:val="24"/>
    </w:rPr>
  </w:style>
  <w:style w:type="paragraph" w:styleId="Podnadpis">
    <w:name w:val="Subtitle"/>
    <w:basedOn w:val="Normln"/>
    <w:next w:val="Normln"/>
    <w:link w:val="PodnadpisChar"/>
    <w:pPr>
      <w:spacing w:after="1000" w:line="240" w:lineRule="auto"/>
    </w:pPr>
    <w:rPr>
      <w:smallCaps/>
      <w:color w:val="595959"/>
    </w:rPr>
  </w:style>
  <w:style w:type="character" w:customStyle="1" w:styleId="PodnadpisChar">
    <w:name w:val="Podnadpis Char"/>
    <w:basedOn w:val="Standardnpsmoodstavce"/>
    <w:link w:val="Podnadpis"/>
    <w:uiPriority w:val="11"/>
    <w:rsid w:val="005F042E"/>
    <w:rPr>
      <w:caps/>
      <w:color w:val="595959" w:themeColor="text1" w:themeTint="A6"/>
      <w:spacing w:val="10"/>
      <w:sz w:val="24"/>
      <w:szCs w:val="24"/>
    </w:rPr>
  </w:style>
  <w:style w:type="paragraph" w:styleId="Bezmezer">
    <w:name w:val="No Spacing"/>
    <w:basedOn w:val="Normln"/>
    <w:link w:val="BezmezerChar"/>
    <w:uiPriority w:val="1"/>
    <w:qFormat/>
    <w:rsid w:val="00E222E1"/>
    <w:pPr>
      <w:spacing w:before="0" w:after="120"/>
      <w:ind w:left="1134"/>
      <w:jc w:val="both"/>
    </w:pPr>
  </w:style>
  <w:style w:type="paragraph" w:styleId="Citt">
    <w:name w:val="Quote"/>
    <w:basedOn w:val="Normln"/>
    <w:next w:val="Normln"/>
    <w:link w:val="CittChar"/>
    <w:uiPriority w:val="29"/>
    <w:qFormat/>
    <w:rsid w:val="005F36A5"/>
    <w:pPr>
      <w:pBdr>
        <w:left w:val="outset" w:sz="6" w:space="4" w:color="5B9BD5" w:themeColor="accent1"/>
        <w:bottom w:val="outset" w:sz="6" w:space="1" w:color="5B9BD5" w:themeColor="accent1"/>
      </w:pBdr>
      <w:shd w:val="clear" w:color="auto" w:fill="FFFFFF" w:themeFill="background1"/>
    </w:pPr>
    <w:rPr>
      <w:i/>
      <w:iCs/>
      <w:sz w:val="28"/>
    </w:rPr>
  </w:style>
  <w:style w:type="character" w:customStyle="1" w:styleId="CittChar">
    <w:name w:val="Citát Char"/>
    <w:basedOn w:val="Standardnpsmoodstavce"/>
    <w:link w:val="Citt"/>
    <w:uiPriority w:val="29"/>
    <w:rsid w:val="005F36A5"/>
    <w:rPr>
      <w:rFonts w:ascii="Comic Sans MS" w:hAnsi="Comic Sans MS"/>
      <w:i/>
      <w:iCs/>
      <w:sz w:val="28"/>
      <w:szCs w:val="20"/>
      <w:shd w:val="clear" w:color="auto" w:fill="FFFFFF" w:themeFill="background1"/>
    </w:rPr>
  </w:style>
  <w:style w:type="character" w:styleId="Zdraznnjemn">
    <w:name w:val="Subtle Emphasis"/>
    <w:uiPriority w:val="19"/>
    <w:qFormat/>
    <w:rsid w:val="005F042E"/>
    <w:rPr>
      <w:i/>
      <w:iCs/>
      <w:color w:val="1F4D78" w:themeColor="accent1" w:themeShade="7F"/>
    </w:rPr>
  </w:style>
  <w:style w:type="character" w:styleId="Zdraznnintenzivn">
    <w:name w:val="Intense Emphasis"/>
    <w:uiPriority w:val="21"/>
    <w:qFormat/>
    <w:rsid w:val="005F042E"/>
    <w:rPr>
      <w:b/>
      <w:bCs/>
      <w:caps/>
      <w:color w:val="1F4D78" w:themeColor="accent1" w:themeShade="7F"/>
      <w:spacing w:val="10"/>
    </w:rPr>
  </w:style>
  <w:style w:type="paragraph" w:styleId="Nadpisobsahu">
    <w:name w:val="TOC Heading"/>
    <w:basedOn w:val="Nadpis1"/>
    <w:next w:val="Normln"/>
    <w:uiPriority w:val="39"/>
    <w:unhideWhenUsed/>
    <w:qFormat/>
    <w:rsid w:val="005F042E"/>
    <w:pPr>
      <w:outlineLvl w:val="9"/>
    </w:pPr>
    <w:rPr>
      <w:lang w:bidi="en-US"/>
    </w:rPr>
  </w:style>
  <w:style w:type="character" w:customStyle="1" w:styleId="BezmezerChar">
    <w:name w:val="Bez mezer Char"/>
    <w:basedOn w:val="Standardnpsmoodstavce"/>
    <w:link w:val="Bezmezer"/>
    <w:uiPriority w:val="1"/>
    <w:rsid w:val="00E222E1"/>
    <w:rPr>
      <w:szCs w:val="20"/>
    </w:rPr>
  </w:style>
  <w:style w:type="paragraph" w:customStyle="1" w:styleId="PersonalName">
    <w:name w:val="Personal Name"/>
    <w:basedOn w:val="Nzev"/>
    <w:rsid w:val="00E16D56"/>
    <w:rPr>
      <w:b w:val="0"/>
      <w:caps/>
      <w:color w:val="000000"/>
      <w:sz w:val="28"/>
      <w:szCs w:val="28"/>
    </w:rPr>
  </w:style>
  <w:style w:type="paragraph" w:customStyle="1" w:styleId="Citt2">
    <w:name w:val="Citát 2"/>
    <w:basedOn w:val="Citt"/>
    <w:link w:val="Citt2Char"/>
    <w:rsid w:val="00F75250"/>
    <w:pPr>
      <w:pBdr>
        <w:bottom w:val="single" w:sz="4" w:space="1" w:color="auto"/>
      </w:pBdr>
      <w:outlineLvl w:val="1"/>
    </w:pPr>
    <w:rPr>
      <w:rFonts w:cs="Arial"/>
      <w:iCs w:val="0"/>
      <w:szCs w:val="24"/>
    </w:rPr>
  </w:style>
  <w:style w:type="paragraph" w:customStyle="1" w:styleId="Zkladn">
    <w:name w:val="Základní"/>
    <w:basedOn w:val="Normln"/>
    <w:link w:val="ZkladnChar"/>
    <w:rsid w:val="00F75250"/>
    <w:pPr>
      <w:spacing w:after="120"/>
    </w:pPr>
    <w:rPr>
      <w:rFonts w:cs="Arial"/>
      <w:color w:val="000000" w:themeColor="text1"/>
      <w:szCs w:val="24"/>
    </w:rPr>
  </w:style>
  <w:style w:type="character" w:customStyle="1" w:styleId="Citt2Char">
    <w:name w:val="Citát 2 Char"/>
    <w:basedOn w:val="CittChar"/>
    <w:link w:val="Citt2"/>
    <w:rsid w:val="00F75250"/>
    <w:rPr>
      <w:rFonts w:ascii="Comic Sans MS" w:hAnsi="Comic Sans MS" w:cs="Arial"/>
      <w:i/>
      <w:iCs w:val="0"/>
      <w:sz w:val="28"/>
      <w:szCs w:val="24"/>
      <w:shd w:val="clear" w:color="auto" w:fill="FFFFFF" w:themeFill="background1"/>
    </w:rPr>
  </w:style>
  <w:style w:type="paragraph" w:customStyle="1" w:styleId="xmsonormal">
    <w:name w:val="x_msonormal"/>
    <w:basedOn w:val="Normln"/>
    <w:rsid w:val="00F56229"/>
    <w:pPr>
      <w:spacing w:before="100" w:beforeAutospacing="1" w:after="100" w:afterAutospacing="1" w:line="240" w:lineRule="auto"/>
    </w:pPr>
    <w:rPr>
      <w:rFonts w:ascii="Times New Roman" w:eastAsia="Times New Roman" w:hAnsi="Times New Roman" w:cs="Times New Roman"/>
      <w:szCs w:val="24"/>
    </w:rPr>
  </w:style>
  <w:style w:type="character" w:customStyle="1" w:styleId="ZkladnChar">
    <w:name w:val="Základní Char"/>
    <w:basedOn w:val="Standardnpsmoodstavce"/>
    <w:link w:val="Zkladn"/>
    <w:rsid w:val="00F75250"/>
    <w:rPr>
      <w:rFonts w:ascii="Comic Sans MS" w:hAnsi="Comic Sans MS" w:cs="Arial"/>
      <w:color w:val="000000" w:themeColor="text1"/>
      <w:sz w:val="24"/>
      <w:szCs w:val="24"/>
    </w:rPr>
  </w:style>
  <w:style w:type="character" w:styleId="Sledovanodkaz">
    <w:name w:val="FollowedHyperlink"/>
    <w:basedOn w:val="Standardnpsmoodstavce"/>
    <w:uiPriority w:val="99"/>
    <w:semiHidden/>
    <w:unhideWhenUsed/>
    <w:rsid w:val="005C208C"/>
    <w:rPr>
      <w:color w:val="954F72" w:themeColor="followedHyperlink"/>
      <w:u w:val="single"/>
    </w:rPr>
  </w:style>
  <w:style w:type="paragraph" w:styleId="Textbubliny">
    <w:name w:val="Balloon Text"/>
    <w:basedOn w:val="Normln"/>
    <w:link w:val="TextbublinyChar"/>
    <w:uiPriority w:val="99"/>
    <w:semiHidden/>
    <w:unhideWhenUsed/>
    <w:rsid w:val="00E743D0"/>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43D0"/>
    <w:rPr>
      <w:rFonts w:ascii="Tahoma" w:hAnsi="Tahoma" w:cs="Tahoma"/>
      <w:sz w:val="16"/>
      <w:szCs w:val="16"/>
    </w:rPr>
  </w:style>
  <w:style w:type="paragraph" w:styleId="Zhlav">
    <w:name w:val="header"/>
    <w:basedOn w:val="Normln"/>
    <w:link w:val="ZhlavChar"/>
    <w:unhideWhenUsed/>
    <w:rsid w:val="00B45490"/>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45490"/>
    <w:rPr>
      <w:rFonts w:ascii="Comic Sans MS" w:hAnsi="Comic Sans MS"/>
      <w:sz w:val="24"/>
      <w:szCs w:val="20"/>
    </w:rPr>
  </w:style>
  <w:style w:type="paragraph" w:styleId="Zpat">
    <w:name w:val="footer"/>
    <w:basedOn w:val="Normln"/>
    <w:link w:val="ZpatChar"/>
    <w:uiPriority w:val="99"/>
    <w:unhideWhenUsed/>
    <w:rsid w:val="00B45490"/>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45490"/>
    <w:rPr>
      <w:rFonts w:ascii="Comic Sans MS" w:hAnsi="Comic Sans MS"/>
      <w:sz w:val="24"/>
      <w:szCs w:val="20"/>
    </w:rPr>
  </w:style>
  <w:style w:type="paragraph" w:styleId="Obsah1">
    <w:name w:val="toc 1"/>
    <w:basedOn w:val="Normln"/>
    <w:next w:val="Normln"/>
    <w:link w:val="Obsah1Char"/>
    <w:autoRedefine/>
    <w:uiPriority w:val="39"/>
    <w:unhideWhenUsed/>
    <w:qFormat/>
    <w:rsid w:val="00DA2BF6"/>
    <w:pPr>
      <w:spacing w:before="120" w:after="120"/>
    </w:pPr>
    <w:rPr>
      <w:rFonts w:asciiTheme="minorHAnsi" w:hAnsiTheme="minorHAnsi" w:cstheme="minorHAnsi"/>
      <w:b/>
      <w:bCs/>
      <w:caps/>
      <w:sz w:val="20"/>
    </w:rPr>
  </w:style>
  <w:style w:type="paragraph" w:styleId="Obsah2">
    <w:name w:val="toc 2"/>
    <w:basedOn w:val="Normln"/>
    <w:next w:val="Normln"/>
    <w:autoRedefine/>
    <w:uiPriority w:val="39"/>
    <w:unhideWhenUsed/>
    <w:qFormat/>
    <w:rsid w:val="00F643AC"/>
    <w:pPr>
      <w:spacing w:before="0" w:after="0"/>
      <w:ind w:left="240"/>
    </w:pPr>
    <w:rPr>
      <w:rFonts w:asciiTheme="minorHAnsi" w:hAnsiTheme="minorHAnsi" w:cstheme="minorHAnsi"/>
      <w:smallCaps/>
      <w:sz w:val="20"/>
    </w:rPr>
  </w:style>
  <w:style w:type="paragraph" w:styleId="Obsah3">
    <w:name w:val="toc 3"/>
    <w:basedOn w:val="Normln"/>
    <w:next w:val="Normln"/>
    <w:autoRedefine/>
    <w:uiPriority w:val="39"/>
    <w:unhideWhenUsed/>
    <w:qFormat/>
    <w:rsid w:val="003F1854"/>
    <w:pPr>
      <w:spacing w:before="0" w:after="0"/>
      <w:ind w:left="480"/>
    </w:pPr>
    <w:rPr>
      <w:rFonts w:asciiTheme="minorHAnsi" w:hAnsiTheme="minorHAnsi" w:cstheme="minorHAnsi"/>
      <w:i/>
      <w:iCs/>
      <w:sz w:val="20"/>
    </w:rPr>
  </w:style>
  <w:style w:type="paragraph" w:styleId="Obsah4">
    <w:name w:val="toc 4"/>
    <w:basedOn w:val="Normln"/>
    <w:next w:val="Normln"/>
    <w:autoRedefine/>
    <w:uiPriority w:val="39"/>
    <w:unhideWhenUsed/>
    <w:rsid w:val="00F74410"/>
    <w:pPr>
      <w:spacing w:before="0" w:after="0"/>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D24AE3"/>
    <w:pPr>
      <w:spacing w:before="0" w:after="0"/>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DA2BF6"/>
    <w:pPr>
      <w:spacing w:before="0" w:after="0"/>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F74410"/>
    <w:pPr>
      <w:spacing w:before="0" w:after="0"/>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F74410"/>
    <w:pPr>
      <w:spacing w:before="0" w:after="0"/>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F74410"/>
    <w:pPr>
      <w:spacing w:before="0" w:after="0"/>
      <w:ind w:left="1920"/>
    </w:pPr>
    <w:rPr>
      <w:rFonts w:asciiTheme="minorHAnsi" w:hAnsiTheme="minorHAnsi" w:cstheme="minorHAnsi"/>
      <w:sz w:val="18"/>
      <w:szCs w:val="18"/>
    </w:rPr>
  </w:style>
  <w:style w:type="character" w:customStyle="1" w:styleId="acopre">
    <w:name w:val="acopre"/>
    <w:basedOn w:val="Standardnpsmoodstavce"/>
    <w:rsid w:val="00A10E45"/>
  </w:style>
  <w:style w:type="paragraph" w:styleId="Textkomente">
    <w:name w:val="annotation text"/>
    <w:basedOn w:val="Normln"/>
    <w:link w:val="TextkomenteChar"/>
    <w:uiPriority w:val="99"/>
    <w:semiHidden/>
    <w:unhideWhenUsed/>
    <w:pPr>
      <w:spacing w:line="240" w:lineRule="auto"/>
    </w:pPr>
    <w:rPr>
      <w:sz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character" w:customStyle="1" w:styleId="Obsah1Char">
    <w:name w:val="Obsah 1 Char"/>
    <w:basedOn w:val="Standardnpsmoodstavce"/>
    <w:link w:val="Obsah1"/>
    <w:uiPriority w:val="39"/>
    <w:rsid w:val="00DA2BF6"/>
    <w:rPr>
      <w:rFonts w:asciiTheme="minorHAnsi" w:hAnsiTheme="minorHAnsi" w:cstheme="minorHAnsi"/>
      <w:b/>
      <w:bCs/>
      <w:caps/>
      <w:sz w:val="20"/>
      <w:szCs w:val="20"/>
    </w:rPr>
  </w:style>
  <w:style w:type="paragraph" w:customStyle="1" w:styleId="PKSodrazkysodsazenimodstavcu">
    <w:name w:val="PKS odrazky s odsazenim odstavcu"/>
    <w:basedOn w:val="Normln"/>
    <w:rsid w:val="00391857"/>
    <w:pPr>
      <w:numPr>
        <w:numId w:val="10"/>
      </w:numPr>
      <w:spacing w:before="0" w:after="0" w:line="240" w:lineRule="auto"/>
    </w:pPr>
    <w:rPr>
      <w:rFonts w:ascii="Times New Roman" w:eastAsia="Times New Roman" w:hAnsi="Times New Roman" w:cs="Times New Roman"/>
      <w:sz w:val="20"/>
    </w:rPr>
  </w:style>
  <w:style w:type="character" w:customStyle="1" w:styleId="text">
    <w:name w:val="text"/>
    <w:rsid w:val="002D0767"/>
  </w:style>
  <w:style w:type="paragraph" w:customStyle="1" w:styleId="chapter-1">
    <w:name w:val="chapter-1"/>
    <w:basedOn w:val="Normln"/>
    <w:rsid w:val="002D0767"/>
    <w:pPr>
      <w:spacing w:before="100" w:beforeAutospacing="1" w:after="100" w:afterAutospacing="1" w:line="240" w:lineRule="auto"/>
    </w:pPr>
    <w:rPr>
      <w:rFonts w:ascii="Times New Roman" w:eastAsia="Times New Roman" w:hAnsi="Times New Roman" w:cs="Times New Roman"/>
      <w:szCs w:val="24"/>
    </w:rPr>
  </w:style>
  <w:style w:type="paragraph" w:customStyle="1" w:styleId="top-1">
    <w:name w:val="top-1"/>
    <w:basedOn w:val="Normln"/>
    <w:rsid w:val="002D076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6493">
      <w:bodyDiv w:val="1"/>
      <w:marLeft w:val="0"/>
      <w:marRight w:val="0"/>
      <w:marTop w:val="0"/>
      <w:marBottom w:val="0"/>
      <w:divBdr>
        <w:top w:val="none" w:sz="0" w:space="0" w:color="auto"/>
        <w:left w:val="none" w:sz="0" w:space="0" w:color="auto"/>
        <w:bottom w:val="none" w:sz="0" w:space="0" w:color="auto"/>
        <w:right w:val="none" w:sz="0" w:space="0" w:color="auto"/>
      </w:divBdr>
    </w:div>
    <w:div w:id="592323715">
      <w:bodyDiv w:val="1"/>
      <w:marLeft w:val="0"/>
      <w:marRight w:val="0"/>
      <w:marTop w:val="0"/>
      <w:marBottom w:val="0"/>
      <w:divBdr>
        <w:top w:val="none" w:sz="0" w:space="0" w:color="auto"/>
        <w:left w:val="none" w:sz="0" w:space="0" w:color="auto"/>
        <w:bottom w:val="none" w:sz="0" w:space="0" w:color="auto"/>
        <w:right w:val="none" w:sz="0" w:space="0" w:color="auto"/>
      </w:divBdr>
    </w:div>
    <w:div w:id="1007904983">
      <w:bodyDiv w:val="1"/>
      <w:marLeft w:val="0"/>
      <w:marRight w:val="0"/>
      <w:marTop w:val="0"/>
      <w:marBottom w:val="0"/>
      <w:divBdr>
        <w:top w:val="none" w:sz="0" w:space="0" w:color="auto"/>
        <w:left w:val="none" w:sz="0" w:space="0" w:color="auto"/>
        <w:bottom w:val="none" w:sz="0" w:space="0" w:color="auto"/>
        <w:right w:val="none" w:sz="0" w:space="0" w:color="auto"/>
      </w:divBdr>
    </w:div>
    <w:div w:id="1574240457">
      <w:bodyDiv w:val="1"/>
      <w:marLeft w:val="0"/>
      <w:marRight w:val="0"/>
      <w:marTop w:val="0"/>
      <w:marBottom w:val="0"/>
      <w:divBdr>
        <w:top w:val="none" w:sz="0" w:space="0" w:color="auto"/>
        <w:left w:val="none" w:sz="0" w:space="0" w:color="auto"/>
        <w:bottom w:val="none" w:sz="0" w:space="0" w:color="auto"/>
        <w:right w:val="none" w:sz="0" w:space="0" w:color="auto"/>
      </w:divBdr>
    </w:div>
    <w:div w:id="2028479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p0HZxJddkN+tbEk33bOc1RNiA==">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</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C55BF8-1244-45E0-872E-18DE2316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3107</Words>
  <Characters>18334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Čiperová Iva Bc.</dc:creator>
  <cp:lastModifiedBy>Rumpíková Markéta MgA.</cp:lastModifiedBy>
  <cp:revision>2</cp:revision>
  <cp:lastPrinted>2020-12-17T14:08:00Z</cp:lastPrinted>
  <dcterms:created xsi:type="dcterms:W3CDTF">2022-06-15T08:03:00Z</dcterms:created>
  <dcterms:modified xsi:type="dcterms:W3CDTF">2022-06-15T08:03:00Z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Biskupstvi kralovehradecke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